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56" w:right="54"/>
        <w:jc w:val="center"/>
      </w:pPr>
      <w:r>
        <w:rPr/>
        <w:t>МИНИСТЕРСТВО</w:t>
      </w:r>
      <w:r>
        <w:rPr>
          <w:spacing w:val="-5"/>
        </w:rPr>
        <w:t> </w:t>
      </w:r>
      <w:r>
        <w:rPr/>
        <w:t>НАУКИ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ВЫСШЕГО</w:t>
      </w:r>
      <w:r>
        <w:rPr>
          <w:spacing w:val="-9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РОССИЙСКОЙ </w:t>
      </w:r>
      <w:r>
        <w:rPr>
          <w:spacing w:val="-2"/>
        </w:rPr>
        <w:t>ФЕДЕРАЦИИ</w:t>
      </w:r>
    </w:p>
    <w:p>
      <w:pPr>
        <w:pStyle w:val="BodyText"/>
        <w:spacing w:line="417" w:lineRule="auto" w:before="241"/>
        <w:ind w:left="869" w:right="872"/>
        <w:jc w:val="center"/>
      </w:pPr>
      <w:r>
        <w:rPr/>
        <w:t>ВЛАДИВОСТОКСКИЙ</w:t>
      </w:r>
      <w:r>
        <w:rPr>
          <w:spacing w:val="-18"/>
        </w:rPr>
        <w:t> </w:t>
      </w:r>
      <w:r>
        <w:rPr/>
        <w:t>ГОСУДАРСТВЕННЫЙ</w:t>
      </w:r>
      <w:r>
        <w:rPr>
          <w:spacing w:val="-17"/>
        </w:rPr>
        <w:t> </w:t>
      </w:r>
      <w:r>
        <w:rPr/>
        <w:t>УНИВЕРСИТЕТ ИНСТИТУТ ЗАОЧНОГО ОБУЧЕНИЯ</w:t>
      </w:r>
    </w:p>
    <w:p>
      <w:pPr>
        <w:pStyle w:val="BodyText"/>
        <w:ind w:left="869" w:right="869"/>
        <w:jc w:val="center"/>
      </w:pPr>
      <w:r>
        <w:rPr/>
        <w:t>КАФЕДРА</w:t>
      </w:r>
      <w:r>
        <w:rPr>
          <w:spacing w:val="-6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УПРАВЛЕНИЯ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18"/>
        <w:ind w:left="0"/>
        <w:jc w:val="left"/>
      </w:pPr>
    </w:p>
    <w:p>
      <w:pPr>
        <w:pStyle w:val="Title"/>
      </w:pPr>
      <w:bookmarkStart w:name="ОТЧЕТ" w:id="1"/>
      <w:bookmarkEnd w:id="1"/>
      <w:r>
        <w:rPr/>
      </w:r>
      <w:r>
        <w:rPr>
          <w:spacing w:val="-2"/>
        </w:rPr>
        <w:t>ОТЧЕТ</w:t>
      </w:r>
    </w:p>
    <w:p>
      <w:pPr>
        <w:spacing w:line="352" w:lineRule="auto" w:before="336"/>
        <w:ind w:left="869" w:right="869" w:firstLine="0"/>
        <w:jc w:val="center"/>
        <w:rPr>
          <w:sz w:val="44"/>
        </w:rPr>
      </w:pPr>
      <w:r>
        <w:rPr>
          <w:sz w:val="44"/>
        </w:rPr>
        <w:t>по</w:t>
      </w:r>
      <w:r>
        <w:rPr>
          <w:spacing w:val="-11"/>
          <w:sz w:val="44"/>
        </w:rPr>
        <w:t> </w:t>
      </w:r>
      <w:r>
        <w:rPr>
          <w:sz w:val="44"/>
        </w:rPr>
        <w:t>учебной</w:t>
      </w:r>
      <w:r>
        <w:rPr>
          <w:spacing w:val="-12"/>
          <w:sz w:val="44"/>
        </w:rPr>
        <w:t> </w:t>
      </w:r>
      <w:r>
        <w:rPr>
          <w:sz w:val="44"/>
        </w:rPr>
        <w:t>ознакомительной</w:t>
      </w:r>
      <w:r>
        <w:rPr>
          <w:spacing w:val="-13"/>
          <w:sz w:val="44"/>
        </w:rPr>
        <w:t> </w:t>
      </w:r>
      <w:r>
        <w:rPr>
          <w:sz w:val="44"/>
        </w:rPr>
        <w:t>практике ООО «АВАНТА», г. Арсеньев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4"/>
        <w:ind w:left="0"/>
        <w:jc w:val="left"/>
        <w:rPr>
          <w:sz w:val="2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323"/>
        <w:gridCol w:w="2332"/>
        <w:gridCol w:w="2781"/>
      </w:tblGrid>
      <w:tr>
        <w:trPr>
          <w:trHeight w:val="798" w:hRule="atLeast"/>
        </w:trPr>
        <w:tc>
          <w:tcPr>
            <w:tcW w:w="3679" w:type="dxa"/>
          </w:tcPr>
          <w:p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</w:p>
          <w:p>
            <w:pPr>
              <w:pStyle w:val="TableParagraph"/>
              <w:spacing w:line="321" w:lineRule="exact"/>
              <w:ind w:left="50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ВДБМН-24у-</w:t>
            </w:r>
            <w:r>
              <w:rPr>
                <w:spacing w:val="-5"/>
                <w:sz w:val="28"/>
              </w:rPr>
              <w:t>УП</w:t>
            </w:r>
          </w:p>
        </w:tc>
        <w:tc>
          <w:tcPr>
            <w:tcW w:w="323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tabs>
                <w:tab w:pos="2024" w:val="left" w:leader="none"/>
              </w:tabs>
              <w:spacing w:before="308"/>
              <w:ind w:right="5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 </w:t>
              <w:tab/>
            </w:r>
          </w:p>
        </w:tc>
        <w:tc>
          <w:tcPr>
            <w:tcW w:w="2781" w:type="dxa"/>
          </w:tcPr>
          <w:p>
            <w:pPr>
              <w:pStyle w:val="TableParagraph"/>
              <w:spacing w:before="308"/>
              <w:ind w:left="318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Невмержицкий</w:t>
            </w:r>
          </w:p>
        </w:tc>
      </w:tr>
      <w:tr>
        <w:trPr>
          <w:trHeight w:val="1610" w:hRule="atLeast"/>
        </w:trPr>
        <w:tc>
          <w:tcPr>
            <w:tcW w:w="3679" w:type="dxa"/>
          </w:tcPr>
          <w:p>
            <w:pPr>
              <w:pStyle w:val="TableParagraph"/>
              <w:spacing w:before="155"/>
              <w:ind w:left="50" w:right="133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</w:t>
            </w:r>
            <w:r>
              <w:rPr>
                <w:sz w:val="28"/>
              </w:rPr>
              <w:t>к.э.н., доцент</w:t>
            </w:r>
          </w:p>
          <w:p>
            <w:pPr>
              <w:pStyle w:val="TableParagraph"/>
              <w:spacing w:line="242" w:lineRule="auto"/>
              <w:ind w:left="50"/>
              <w:rPr>
                <w:sz w:val="28"/>
              </w:rPr>
            </w:pPr>
            <w:r>
              <w:rPr>
                <w:sz w:val="28"/>
              </w:rPr>
              <w:t>кафедры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управления</w:t>
            </w:r>
          </w:p>
        </w:tc>
        <w:tc>
          <w:tcPr>
            <w:tcW w:w="323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51"/>
              <w:rPr>
                <w:sz w:val="28"/>
              </w:rPr>
            </w:pPr>
          </w:p>
          <w:p>
            <w:pPr>
              <w:pStyle w:val="TableParagraph"/>
              <w:tabs>
                <w:tab w:pos="2024" w:val="left" w:leader="none"/>
              </w:tabs>
              <w:ind w:right="5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 </w:t>
              <w:tab/>
            </w:r>
          </w:p>
        </w:tc>
        <w:tc>
          <w:tcPr>
            <w:tcW w:w="278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51"/>
              <w:rPr>
                <w:sz w:val="28"/>
              </w:rPr>
            </w:pPr>
          </w:p>
          <w:p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Н.Р.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Пашук</w:t>
            </w:r>
          </w:p>
        </w:tc>
      </w:tr>
      <w:tr>
        <w:trPr>
          <w:trHeight w:val="965" w:hRule="atLeast"/>
        </w:trPr>
        <w:tc>
          <w:tcPr>
            <w:tcW w:w="3679" w:type="dxa"/>
          </w:tcPr>
          <w:p>
            <w:pPr>
              <w:pStyle w:val="TableParagraph"/>
              <w:spacing w:before="156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предприятия </w:t>
            </w: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323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53"/>
              <w:rPr>
                <w:sz w:val="28"/>
              </w:rPr>
            </w:pPr>
          </w:p>
          <w:p>
            <w:pPr>
              <w:pStyle w:val="TableParagraph"/>
              <w:tabs>
                <w:tab w:pos="2024" w:val="left" w:leader="none"/>
              </w:tabs>
              <w:spacing w:before="1"/>
              <w:ind w:right="5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 </w:t>
              <w:tab/>
            </w:r>
          </w:p>
        </w:tc>
        <w:tc>
          <w:tcPr>
            <w:tcW w:w="2781" w:type="dxa"/>
          </w:tcPr>
          <w:p>
            <w:pPr>
              <w:pStyle w:val="TableParagraph"/>
              <w:spacing w:before="153"/>
              <w:rPr>
                <w:sz w:val="28"/>
              </w:rPr>
            </w:pPr>
          </w:p>
          <w:p>
            <w:pPr>
              <w:pStyle w:val="TableParagraph"/>
              <w:spacing w:before="1"/>
              <w:ind w:left="178"/>
              <w:rPr>
                <w:sz w:val="28"/>
              </w:rPr>
            </w:pPr>
            <w:r>
              <w:rPr>
                <w:sz w:val="28"/>
              </w:rPr>
              <w:t>М.Г.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Лысик</w:t>
            </w:r>
          </w:p>
        </w:tc>
      </w:tr>
      <w:tr>
        <w:trPr>
          <w:trHeight w:val="1127" w:hRule="atLeast"/>
        </w:trPr>
        <w:tc>
          <w:tcPr>
            <w:tcW w:w="3679" w:type="dxa"/>
          </w:tcPr>
          <w:p>
            <w:pPr>
              <w:pStyle w:val="TableParagraph"/>
              <w:spacing w:before="155"/>
              <w:ind w:left="50" w:right="1336"/>
              <w:rPr>
                <w:sz w:val="28"/>
              </w:rPr>
            </w:pPr>
            <w:r>
              <w:rPr>
                <w:spacing w:val="-2"/>
                <w:sz w:val="28"/>
              </w:rPr>
              <w:t>Нормоконтролер </w:t>
            </w:r>
            <w:r>
              <w:rPr>
                <w:sz w:val="28"/>
              </w:rPr>
              <w:t>к.э.н., доцент</w:t>
            </w:r>
          </w:p>
          <w:p>
            <w:pPr>
              <w:pStyle w:val="TableParagraph"/>
              <w:tabs>
                <w:tab w:pos="1759" w:val="left" w:leader="none"/>
              </w:tabs>
              <w:spacing w:line="307" w:lineRule="exact" w:before="2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кафедры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экономики</w:t>
            </w:r>
          </w:p>
        </w:tc>
        <w:tc>
          <w:tcPr>
            <w:tcW w:w="32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57"/>
              <w:rPr>
                <w:sz w:val="28"/>
              </w:rPr>
            </w:pPr>
          </w:p>
          <w:p>
            <w:pPr>
              <w:pStyle w:val="TableParagraph"/>
              <w:spacing w:line="307" w:lineRule="exact"/>
              <w:ind w:left="46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57"/>
              <w:rPr>
                <w:sz w:val="28"/>
              </w:rPr>
            </w:pPr>
          </w:p>
          <w:p>
            <w:pPr>
              <w:pStyle w:val="TableParagraph"/>
              <w:tabs>
                <w:tab w:pos="2024" w:val="left" w:leader="none"/>
              </w:tabs>
              <w:spacing w:line="307" w:lineRule="exact"/>
              <w:ind w:right="5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 </w:t>
              <w:tab/>
            </w:r>
          </w:p>
        </w:tc>
        <w:tc>
          <w:tcPr>
            <w:tcW w:w="278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57"/>
              <w:rPr>
                <w:sz w:val="28"/>
              </w:rPr>
            </w:pPr>
          </w:p>
          <w:p>
            <w:pPr>
              <w:pStyle w:val="TableParagraph"/>
              <w:spacing w:line="307" w:lineRule="exact"/>
              <w:ind w:left="178"/>
              <w:rPr>
                <w:sz w:val="28"/>
              </w:rPr>
            </w:pPr>
            <w:r>
              <w:rPr>
                <w:sz w:val="28"/>
              </w:rPr>
              <w:t>Н.Р.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Пашук</w:t>
            </w:r>
          </w:p>
        </w:tc>
      </w:tr>
      <w:tr>
        <w:trPr>
          <w:trHeight w:val="315" w:hRule="atLeast"/>
        </w:trPr>
        <w:tc>
          <w:tcPr>
            <w:tcW w:w="3679" w:type="dxa"/>
          </w:tcPr>
          <w:p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управления</w:t>
            </w:r>
          </w:p>
        </w:tc>
        <w:tc>
          <w:tcPr>
            <w:tcW w:w="3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92"/>
        <w:ind w:left="0"/>
        <w:jc w:val="left"/>
      </w:pPr>
    </w:p>
    <w:p>
      <w:pPr>
        <w:pStyle w:val="BodyText"/>
        <w:ind w:left="874" w:right="869"/>
        <w:jc w:val="center"/>
      </w:pPr>
      <w:r>
        <w:rPr/>
        <w:t>Владивосток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60" w:bottom="280" w:left="1559" w:right="425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25"/>
        <w:ind w:left="0"/>
        <w:jc w:val="left"/>
        <w:rPr>
          <w:sz w:val="20"/>
        </w:rPr>
      </w:pPr>
    </w:p>
    <w:p>
      <w:pPr>
        <w:pStyle w:val="BodyText"/>
        <w:ind w:left="4217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67320" cy="990600"/>
            <wp:effectExtent l="0" t="0" r="0" b="0"/>
            <wp:docPr id="1" name="Image 1" descr="C:\Users\Admin\AppData\Local\Microsoft\Windows\INetCache\Content.MSO\F9CD8787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Admin\AppData\Local\Microsoft\Windows\INetCache\Content.MSO\F9CD8787.t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3"/>
        <w:ind w:left="170" w:right="0" w:firstLine="0"/>
        <w:jc w:val="center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759936">
                <wp:simplePos x="0" y="0"/>
                <wp:positionH relativeFrom="page">
                  <wp:posOffset>7127875</wp:posOffset>
                </wp:positionH>
                <wp:positionV relativeFrom="paragraph">
                  <wp:posOffset>-1272062</wp:posOffset>
                </wp:positionV>
                <wp:extent cx="76200" cy="1689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1.25pt;margin-top:-100.162415pt;width:6pt;height:13.3pt;mso-position-horizontal-relative:page;mso-position-vertical-relative:paragraph;z-index:-16556544" type="#_x0000_t202" id="docshape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6891019</wp:posOffset>
                </wp:positionH>
                <wp:positionV relativeFrom="paragraph">
                  <wp:posOffset>-1363968</wp:posOffset>
                </wp:positionV>
                <wp:extent cx="408305" cy="426084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08305" cy="426084"/>
                          <a:chExt cx="408305" cy="42608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689" y="0"/>
                            <a:ext cx="34861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359410">
                                <a:moveTo>
                                  <a:pt x="348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409"/>
                                </a:lnTo>
                                <a:lnTo>
                                  <a:pt x="348615" y="359409"/>
                                </a:lnTo>
                                <a:lnTo>
                                  <a:pt x="348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53975"/>
                            <a:ext cx="34861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359410">
                                <a:moveTo>
                                  <a:pt x="348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409"/>
                                </a:lnTo>
                                <a:lnTo>
                                  <a:pt x="348615" y="359409"/>
                                </a:lnTo>
                                <a:lnTo>
                                  <a:pt x="348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53975"/>
                            <a:ext cx="34861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359410">
                                <a:moveTo>
                                  <a:pt x="0" y="359409"/>
                                </a:moveTo>
                                <a:lnTo>
                                  <a:pt x="348615" y="359409"/>
                                </a:lnTo>
                                <a:lnTo>
                                  <a:pt x="3486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40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599976pt;margin-top:-107.399055pt;width:32.15pt;height:33.550pt;mso-position-horizontal-relative:page;mso-position-vertical-relative:paragraph;z-index:15729152" id="docshapegroup2" coordorigin="10852,-2148" coordsize="643,671">
                <v:rect style="position:absolute;left:10946;top:-2148;width:549;height:566" id="docshape3" filled="true" fillcolor="#ffffff" stroked="false">
                  <v:fill type="solid"/>
                </v:rect>
                <v:rect style="position:absolute;left:10872;top:-2063;width:549;height:566" id="docshape4" filled="true" fillcolor="#ffffff" stroked="false">
                  <v:fill type="solid"/>
                </v:rect>
                <v:rect style="position:absolute;left:10872;top:-2063;width:549;height:566" id="docshape5" filled="false" stroked="true" strokeweight="2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6"/>
        </w:rPr>
        <w:t>МИНОБРНАУКИ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РОССИИ</w:t>
      </w:r>
    </w:p>
    <w:p>
      <w:pPr>
        <w:spacing w:before="236"/>
        <w:ind w:left="0" w:right="141" w:firstLine="0"/>
        <w:jc w:val="center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государственное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бюджетное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образовательное</w:t>
      </w:r>
      <w:r>
        <w:rPr>
          <w:b/>
          <w:spacing w:val="-4"/>
          <w:sz w:val="26"/>
        </w:rPr>
        <w:t> </w:t>
      </w:r>
      <w:r>
        <w:rPr>
          <w:b/>
          <w:spacing w:val="-2"/>
          <w:sz w:val="26"/>
        </w:rPr>
        <w:t>учреждение</w:t>
      </w:r>
    </w:p>
    <w:p>
      <w:pPr>
        <w:spacing w:before="1"/>
        <w:ind w:left="296" w:right="0" w:firstLine="0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образования</w:t>
      </w:r>
    </w:p>
    <w:p>
      <w:pPr>
        <w:spacing w:before="1"/>
        <w:ind w:left="1056" w:right="778" w:firstLine="0"/>
        <w:jc w:val="center"/>
        <w:rPr>
          <w:b/>
          <w:sz w:val="26"/>
        </w:rPr>
      </w:pPr>
      <w:r>
        <w:rPr>
          <w:b/>
          <w:sz w:val="26"/>
        </w:rPr>
        <w:t>«ВЛАДИВОСТОКСКИЙ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ГОСУДАРСТВЕННЫЙ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УНИВЕРСИТЕТ» (ФГБОУ ВО «ВВГУ»)</w:t>
      </w:r>
    </w:p>
    <w:p>
      <w:pPr>
        <w:spacing w:line="360" w:lineRule="auto" w:before="1"/>
        <w:ind w:left="2477" w:right="0" w:hanging="2036"/>
        <w:jc w:val="left"/>
        <w:rPr>
          <w:b/>
          <w:sz w:val="24"/>
        </w:rPr>
      </w:pPr>
      <w:r>
        <w:rPr>
          <w:b/>
          <w:sz w:val="24"/>
        </w:rPr>
        <w:t>ИНСТИТУТ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МЕЖДУНАРОДНОГО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БИЗНЕСА,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ЭКОНОМИКИ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УПРАВЛЕНИЯ КАФЕДРА ЭКОНОМИКИ И УПРАВЛЕНИЯ</w:t>
      </w:r>
    </w:p>
    <w:p>
      <w:pPr>
        <w:pStyle w:val="BodyText"/>
        <w:spacing w:before="1"/>
        <w:ind w:left="0"/>
        <w:jc w:val="left"/>
        <w:rPr>
          <w:b/>
          <w:sz w:val="24"/>
        </w:rPr>
      </w:pPr>
    </w:p>
    <w:p>
      <w:pPr>
        <w:spacing w:line="276" w:lineRule="exact" w:before="0"/>
        <w:ind w:left="777" w:right="54" w:firstLine="0"/>
        <w:jc w:val="center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ЗАДАНИЕ</w:t>
      </w:r>
    </w:p>
    <w:p>
      <w:pPr>
        <w:spacing w:line="276" w:lineRule="exact" w:before="0"/>
        <w:ind w:left="717" w:right="0" w:firstLine="0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учебную</w:t>
      </w:r>
      <w:r>
        <w:rPr>
          <w:spacing w:val="-5"/>
          <w:sz w:val="24"/>
        </w:rPr>
        <w:t> </w:t>
      </w:r>
      <w:r>
        <w:rPr>
          <w:sz w:val="24"/>
        </w:rPr>
        <w:t>ознакомительную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практику</w:t>
      </w:r>
    </w:p>
    <w:p>
      <w:pPr>
        <w:spacing w:before="275"/>
        <w:ind w:left="851" w:right="3584" w:firstLine="0"/>
        <w:jc w:val="both"/>
        <w:rPr>
          <w:sz w:val="24"/>
        </w:rPr>
      </w:pPr>
      <w:r>
        <w:rPr>
          <w:sz w:val="24"/>
        </w:rPr>
        <w:t>Студенту:</w:t>
      </w:r>
      <w:r>
        <w:rPr>
          <w:spacing w:val="-12"/>
          <w:sz w:val="24"/>
        </w:rPr>
        <w:t> </w:t>
      </w:r>
      <w:r>
        <w:rPr>
          <w:sz w:val="24"/>
        </w:rPr>
        <w:t>Невмержицкому</w:t>
      </w:r>
      <w:r>
        <w:rPr>
          <w:spacing w:val="-11"/>
          <w:sz w:val="24"/>
        </w:rPr>
        <w:t> </w:t>
      </w:r>
      <w:r>
        <w:rPr>
          <w:sz w:val="24"/>
        </w:rPr>
        <w:t>Виталию</w:t>
      </w:r>
      <w:r>
        <w:rPr>
          <w:spacing w:val="-11"/>
          <w:sz w:val="24"/>
        </w:rPr>
        <w:t> </w:t>
      </w:r>
      <w:r>
        <w:rPr>
          <w:sz w:val="24"/>
        </w:rPr>
        <w:t>Владимировичу Группы: ВДБМН-24у-УП</w:t>
      </w:r>
    </w:p>
    <w:p>
      <w:pPr>
        <w:spacing w:before="3"/>
        <w:ind w:left="851" w:right="0" w:firstLine="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сдачи: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06.04.2026</w:t>
      </w:r>
    </w:p>
    <w:p>
      <w:pPr>
        <w:spacing w:line="275" w:lineRule="exact" w:before="274"/>
        <w:ind w:left="851" w:right="0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> </w:t>
      </w:r>
      <w:r>
        <w:rPr>
          <w:sz w:val="24"/>
        </w:rPr>
        <w:t>отчета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учебной</w:t>
      </w:r>
      <w:r>
        <w:rPr>
          <w:spacing w:val="-3"/>
          <w:sz w:val="24"/>
        </w:rPr>
        <w:t> </w:t>
      </w:r>
      <w:r>
        <w:rPr>
          <w:sz w:val="24"/>
        </w:rPr>
        <w:t>ознакомительной</w:t>
      </w:r>
      <w:r>
        <w:rPr>
          <w:spacing w:val="-2"/>
          <w:sz w:val="24"/>
        </w:rPr>
        <w:t> практике:</w:t>
      </w:r>
    </w:p>
    <w:p>
      <w:pPr>
        <w:spacing w:line="242" w:lineRule="auto" w:before="0"/>
        <w:ind w:left="141" w:right="145" w:firstLine="710"/>
        <w:jc w:val="both"/>
        <w:rPr>
          <w:sz w:val="24"/>
        </w:rPr>
      </w:pPr>
      <w:r>
        <w:rPr>
          <w:b/>
          <w:sz w:val="24"/>
        </w:rPr>
        <w:t>Введение. </w:t>
      </w:r>
      <w:r>
        <w:rPr>
          <w:sz w:val="24"/>
        </w:rPr>
        <w:t>Дать описание целей и задач практики, объекта и предмета исследования, отрасли,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которой</w:t>
      </w:r>
      <w:r>
        <w:rPr>
          <w:spacing w:val="-9"/>
          <w:sz w:val="24"/>
        </w:rPr>
        <w:t> </w:t>
      </w:r>
      <w:r>
        <w:rPr>
          <w:sz w:val="24"/>
        </w:rPr>
        <w:t>функционирует</w:t>
      </w:r>
      <w:r>
        <w:rPr>
          <w:spacing w:val="-10"/>
          <w:sz w:val="24"/>
        </w:rPr>
        <w:t> </w:t>
      </w:r>
      <w:r>
        <w:rPr>
          <w:sz w:val="24"/>
        </w:rPr>
        <w:t>хозяйствующий</w:t>
      </w:r>
      <w:r>
        <w:rPr>
          <w:spacing w:val="-9"/>
          <w:sz w:val="24"/>
        </w:rPr>
        <w:t> </w:t>
      </w:r>
      <w:r>
        <w:rPr>
          <w:sz w:val="24"/>
        </w:rPr>
        <w:t>субъект,</w:t>
      </w:r>
      <w:r>
        <w:rPr>
          <w:spacing w:val="-10"/>
          <w:sz w:val="24"/>
        </w:rPr>
        <w:t> </w:t>
      </w:r>
      <w:r>
        <w:rPr>
          <w:sz w:val="24"/>
        </w:rPr>
        <w:t>обосновать</w:t>
      </w:r>
      <w:r>
        <w:rPr>
          <w:spacing w:val="-10"/>
          <w:sz w:val="24"/>
        </w:rPr>
        <w:t> </w:t>
      </w:r>
      <w:r>
        <w:rPr>
          <w:sz w:val="24"/>
        </w:rPr>
        <w:t>роль,</w:t>
      </w:r>
      <w:r>
        <w:rPr>
          <w:spacing w:val="-11"/>
          <w:sz w:val="24"/>
        </w:rPr>
        <w:t> </w:t>
      </w:r>
      <w:r>
        <w:rPr>
          <w:sz w:val="24"/>
        </w:rPr>
        <w:t>которую</w:t>
      </w:r>
      <w:r>
        <w:rPr>
          <w:spacing w:val="-10"/>
          <w:sz w:val="24"/>
        </w:rPr>
        <w:t> </w:t>
      </w:r>
      <w:r>
        <w:rPr>
          <w:sz w:val="24"/>
        </w:rPr>
        <w:t>играет данная</w:t>
      </w:r>
      <w:r>
        <w:rPr>
          <w:spacing w:val="-3"/>
          <w:sz w:val="24"/>
        </w:rPr>
        <w:t> </w:t>
      </w: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развитии</w:t>
      </w:r>
      <w:r>
        <w:rPr>
          <w:spacing w:val="-2"/>
          <w:sz w:val="24"/>
        </w:rPr>
        <w:t> </w:t>
      </w:r>
      <w:r>
        <w:rPr>
          <w:sz w:val="24"/>
        </w:rPr>
        <w:t>муниципального</w:t>
      </w:r>
      <w:r>
        <w:rPr>
          <w:spacing w:val="-9"/>
          <w:sz w:val="24"/>
        </w:rPr>
        <w:t> </w:t>
      </w:r>
      <w:r>
        <w:rPr>
          <w:sz w:val="24"/>
        </w:rPr>
        <w:t>образования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региона,</w:t>
      </w:r>
      <w:r>
        <w:rPr>
          <w:spacing w:val="-3"/>
          <w:sz w:val="24"/>
        </w:rPr>
        <w:t> </w:t>
      </w:r>
      <w:r>
        <w:rPr>
          <w:sz w:val="24"/>
        </w:rPr>
        <w:t>ее</w:t>
      </w:r>
      <w:r>
        <w:rPr>
          <w:spacing w:val="-5"/>
          <w:sz w:val="24"/>
        </w:rPr>
        <w:t> </w:t>
      </w:r>
      <w:r>
        <w:rPr>
          <w:sz w:val="24"/>
        </w:rPr>
        <w:t>место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рынке.</w:t>
      </w:r>
    </w:p>
    <w:p>
      <w:pPr>
        <w:spacing w:line="269" w:lineRule="exact" w:before="0"/>
        <w:ind w:left="911" w:right="0" w:firstLine="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предприятия</w:t>
      </w:r>
    </w:p>
    <w:p>
      <w:pPr>
        <w:spacing w:before="0"/>
        <w:ind w:left="141" w:right="148" w:firstLine="710"/>
        <w:jc w:val="both"/>
        <w:rPr>
          <w:sz w:val="24"/>
        </w:rPr>
      </w:pPr>
      <w:r>
        <w:rPr>
          <w:sz w:val="24"/>
        </w:rPr>
        <w:t>Собрать, структурировать и проанализировать информацию, раскрывающую особенности деятельности предприятия (организации):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0" w:after="0"/>
        <w:ind w:left="141" w:right="140" w:firstLine="710"/>
        <w:jc w:val="both"/>
        <w:rPr>
          <w:sz w:val="24"/>
        </w:rPr>
      </w:pPr>
      <w:r>
        <w:rPr>
          <w:sz w:val="24"/>
        </w:rPr>
        <w:t>составить "Паспорт организации" – основные реквизиты (название, форма собственности, юридический адрес, местонахождение и т.п.); основные виды деятельности; организационная структура; особенности организационно-правовой формы; система </w:t>
      </w:r>
      <w:r>
        <w:rPr>
          <w:spacing w:val="-2"/>
          <w:sz w:val="24"/>
        </w:rPr>
        <w:t>налогообложения;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0" w:after="0"/>
        <w:ind w:left="141" w:right="145" w:firstLine="710"/>
        <w:jc w:val="both"/>
        <w:rPr>
          <w:sz w:val="24"/>
        </w:rPr>
      </w:pPr>
      <w:r>
        <w:rPr>
          <w:sz w:val="24"/>
        </w:rPr>
        <w:t>проанализировать основные экономические показатели хозяйственной деятельности за два-три последних отчетных года (выручка, затраты, численность персонала, фонд заработной платы, стоимость основных средств, прибыль, рентабельность и др.);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1" w:after="0"/>
        <w:ind w:left="141" w:right="146" w:firstLine="710"/>
        <w:jc w:val="both"/>
        <w:rPr>
          <w:sz w:val="24"/>
        </w:rPr>
      </w:pPr>
      <w:r>
        <w:rPr>
          <w:sz w:val="24"/>
        </w:rPr>
        <w:t>провести социально-экономический анализ отрасли (вида экономической деятельности), к которой относится исследуемое предприятие (организация).</w:t>
      </w:r>
    </w:p>
    <w:p>
      <w:pPr>
        <w:spacing w:line="273" w:lineRule="exact" w:before="0"/>
        <w:ind w:left="851" w:right="0" w:firstLine="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Профессиональная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этика</w:t>
      </w:r>
      <w:r>
        <w:rPr>
          <w:b/>
          <w:spacing w:val="-2"/>
          <w:sz w:val="24"/>
        </w:rPr>
        <w:t> менеджера</w:t>
      </w:r>
    </w:p>
    <w:p>
      <w:pPr>
        <w:spacing w:line="240" w:lineRule="auto" w:before="0"/>
        <w:ind w:left="141" w:right="142" w:firstLine="710"/>
        <w:jc w:val="both"/>
        <w:rPr>
          <w:sz w:val="24"/>
        </w:rPr>
      </w:pPr>
      <w:r>
        <w:rPr>
          <w:sz w:val="24"/>
        </w:rPr>
        <w:t>Представьте, что Вас пригласили провести лекцию-беседу со студентами другой группы (курса) на тему «Профессиональная этика менеджера». Необходимо изучить теоретический</w:t>
      </w:r>
      <w:r>
        <w:rPr>
          <w:spacing w:val="-15"/>
          <w:sz w:val="24"/>
        </w:rPr>
        <w:t> </w:t>
      </w:r>
      <w:r>
        <w:rPr>
          <w:sz w:val="24"/>
        </w:rPr>
        <w:t>материал,</w:t>
      </w:r>
      <w:r>
        <w:rPr>
          <w:spacing w:val="-11"/>
          <w:sz w:val="24"/>
        </w:rPr>
        <w:t> </w:t>
      </w:r>
      <w:r>
        <w:rPr>
          <w:sz w:val="24"/>
        </w:rPr>
        <w:t>его</w:t>
      </w:r>
      <w:r>
        <w:rPr>
          <w:spacing w:val="-15"/>
          <w:sz w:val="24"/>
        </w:rPr>
        <w:t> </w:t>
      </w:r>
      <w:r>
        <w:rPr>
          <w:sz w:val="24"/>
        </w:rPr>
        <w:t>проанализировать,</w:t>
      </w:r>
      <w:r>
        <w:rPr>
          <w:spacing w:val="-15"/>
          <w:sz w:val="24"/>
        </w:rPr>
        <w:t> </w:t>
      </w:r>
      <w:r>
        <w:rPr>
          <w:sz w:val="24"/>
        </w:rPr>
        <w:t>выбрать</w:t>
      </w:r>
      <w:r>
        <w:rPr>
          <w:spacing w:val="-15"/>
          <w:sz w:val="24"/>
        </w:rPr>
        <w:t> </w:t>
      </w:r>
      <w:r>
        <w:rPr>
          <w:sz w:val="24"/>
        </w:rPr>
        <w:t>основные</w:t>
      </w:r>
      <w:r>
        <w:rPr>
          <w:spacing w:val="-15"/>
          <w:sz w:val="24"/>
        </w:rPr>
        <w:t> </w:t>
      </w:r>
      <w:r>
        <w:rPr>
          <w:sz w:val="24"/>
        </w:rPr>
        <w:t>идеи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оформить</w:t>
      </w:r>
      <w:r>
        <w:rPr>
          <w:spacing w:val="-15"/>
          <w:sz w:val="24"/>
        </w:rPr>
        <w:t> </w:t>
      </w:r>
      <w:r>
        <w:rPr>
          <w:sz w:val="24"/>
        </w:rPr>
        <w:t>его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4"/>
          <w:sz w:val="24"/>
        </w:rPr>
        <w:t> </w:t>
      </w:r>
      <w:r>
        <w:rPr>
          <w:sz w:val="24"/>
        </w:rPr>
        <w:t>виде </w:t>
      </w:r>
      <w:r>
        <w:rPr>
          <w:spacing w:val="-2"/>
          <w:sz w:val="24"/>
        </w:rPr>
        <w:t>лекции-беседы.</w:t>
      </w:r>
    </w:p>
    <w:p>
      <w:pPr>
        <w:spacing w:line="275" w:lineRule="exact" w:before="2"/>
        <w:ind w:left="851" w:right="0" w:firstLine="0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6"/>
          <w:sz w:val="24"/>
        </w:rPr>
        <w:t> </w:t>
      </w:r>
      <w:r>
        <w:rPr>
          <w:sz w:val="24"/>
        </w:rPr>
        <w:t>выполнения</w:t>
      </w:r>
      <w:r>
        <w:rPr>
          <w:spacing w:val="-4"/>
          <w:sz w:val="24"/>
        </w:rPr>
        <w:t> </w:t>
      </w:r>
      <w:r>
        <w:rPr>
          <w:sz w:val="24"/>
        </w:rPr>
        <w:t>данного</w:t>
      </w:r>
      <w:r>
        <w:rPr>
          <w:spacing w:val="-4"/>
          <w:sz w:val="24"/>
        </w:rPr>
        <w:t> </w:t>
      </w:r>
      <w:r>
        <w:rPr>
          <w:sz w:val="24"/>
        </w:rPr>
        <w:t>задания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является:</w:t>
      </w:r>
    </w:p>
    <w:p>
      <w:pPr>
        <w:pStyle w:val="ListParagraph"/>
        <w:numPr>
          <w:ilvl w:val="1"/>
          <w:numId w:val="2"/>
        </w:numPr>
        <w:tabs>
          <w:tab w:pos="1211" w:val="left" w:leader="none"/>
        </w:tabs>
        <w:spacing w:line="275" w:lineRule="exact" w:before="0" w:after="0"/>
        <w:ind w:left="1211" w:right="0" w:hanging="360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лекции-</w:t>
      </w:r>
      <w:r>
        <w:rPr>
          <w:spacing w:val="-2"/>
          <w:sz w:val="24"/>
        </w:rPr>
        <w:t>беседы;</w:t>
      </w:r>
    </w:p>
    <w:p>
      <w:pPr>
        <w:pStyle w:val="ListParagraph"/>
        <w:numPr>
          <w:ilvl w:val="1"/>
          <w:numId w:val="2"/>
        </w:numPr>
        <w:tabs>
          <w:tab w:pos="1211" w:val="left" w:leader="none"/>
        </w:tabs>
        <w:spacing w:line="275" w:lineRule="exact" w:before="0" w:after="0"/>
        <w:ind w:left="1211" w:right="0" w:hanging="360"/>
        <w:jc w:val="left"/>
        <w:rPr>
          <w:sz w:val="24"/>
        </w:rPr>
      </w:pPr>
      <w:r>
        <w:rPr>
          <w:sz w:val="24"/>
        </w:rPr>
        <w:t>глоссарий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заданной</w:t>
      </w:r>
      <w:r>
        <w:rPr>
          <w:spacing w:val="-1"/>
          <w:sz w:val="24"/>
        </w:rPr>
        <w:t> </w:t>
      </w:r>
      <w:r>
        <w:rPr>
          <w:sz w:val="24"/>
        </w:rPr>
        <w:t>теме</w:t>
      </w:r>
      <w:r>
        <w:rPr>
          <w:spacing w:val="-4"/>
          <w:sz w:val="24"/>
        </w:rPr>
        <w:t> </w:t>
      </w:r>
      <w:r>
        <w:rPr>
          <w:sz w:val="24"/>
        </w:rPr>
        <w:t>(не</w:t>
      </w:r>
      <w:r>
        <w:rPr>
          <w:spacing w:val="-4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слов);</w:t>
      </w:r>
    </w:p>
    <w:p>
      <w:pPr>
        <w:pStyle w:val="ListParagraph"/>
        <w:numPr>
          <w:ilvl w:val="1"/>
          <w:numId w:val="2"/>
        </w:numPr>
        <w:tabs>
          <w:tab w:pos="1211" w:val="left" w:leader="none"/>
        </w:tabs>
        <w:spacing w:line="276" w:lineRule="exact" w:before="4" w:after="0"/>
        <w:ind w:left="1211" w:right="0" w:hanging="360"/>
        <w:jc w:val="left"/>
        <w:rPr>
          <w:sz w:val="24"/>
        </w:rPr>
      </w:pPr>
      <w:r>
        <w:rPr>
          <w:sz w:val="24"/>
        </w:rPr>
        <w:t>рекомендуемая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литература;</w:t>
      </w:r>
    </w:p>
    <w:p>
      <w:pPr>
        <w:pStyle w:val="ListParagraph"/>
        <w:numPr>
          <w:ilvl w:val="1"/>
          <w:numId w:val="2"/>
        </w:numPr>
        <w:tabs>
          <w:tab w:pos="1211" w:val="left" w:leader="none"/>
        </w:tabs>
        <w:spacing w:line="275" w:lineRule="exact" w:before="0" w:after="0"/>
        <w:ind w:left="1211" w:right="0" w:hanging="360"/>
        <w:jc w:val="left"/>
        <w:rPr>
          <w:sz w:val="24"/>
        </w:rPr>
      </w:pPr>
      <w:r>
        <w:rPr>
          <w:sz w:val="24"/>
        </w:rPr>
        <w:t>раздаточный</w:t>
      </w:r>
      <w:r>
        <w:rPr>
          <w:spacing w:val="-3"/>
          <w:sz w:val="24"/>
        </w:rPr>
        <w:t> </w:t>
      </w:r>
      <w:r>
        <w:rPr>
          <w:sz w:val="24"/>
        </w:rPr>
        <w:t>материал</w:t>
      </w:r>
      <w:r>
        <w:rPr>
          <w:spacing w:val="-4"/>
          <w:sz w:val="24"/>
        </w:rPr>
        <w:t> </w:t>
      </w:r>
      <w:r>
        <w:rPr>
          <w:sz w:val="24"/>
        </w:rPr>
        <w:t>(презентация</w:t>
      </w:r>
      <w:r>
        <w:rPr>
          <w:spacing w:val="-4"/>
          <w:sz w:val="24"/>
        </w:rPr>
        <w:t> </w:t>
      </w:r>
      <w:r>
        <w:rPr>
          <w:sz w:val="24"/>
        </w:rPr>
        <w:t>5-8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слайдов).</w:t>
      </w:r>
    </w:p>
    <w:p>
      <w:pPr>
        <w:spacing w:line="275" w:lineRule="exact" w:before="0"/>
        <w:ind w:left="851" w:right="0" w:firstLine="0"/>
        <w:jc w:val="left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Знакомство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информационной</w:t>
      </w:r>
      <w:r>
        <w:rPr>
          <w:b/>
          <w:spacing w:val="-2"/>
          <w:sz w:val="24"/>
        </w:rPr>
        <w:t> средой</w:t>
      </w:r>
    </w:p>
    <w:p>
      <w:pPr>
        <w:pStyle w:val="ListParagraph"/>
        <w:numPr>
          <w:ilvl w:val="1"/>
          <w:numId w:val="3"/>
        </w:numPr>
        <w:tabs>
          <w:tab w:pos="1271" w:val="left" w:leader="none"/>
        </w:tabs>
        <w:spacing w:line="275" w:lineRule="exact" w:before="0" w:after="0"/>
        <w:ind w:left="1271" w:right="0" w:hanging="420"/>
        <w:jc w:val="left"/>
        <w:rPr>
          <w:sz w:val="24"/>
        </w:rPr>
      </w:pPr>
      <w:r>
        <w:rPr>
          <w:sz w:val="24"/>
        </w:rPr>
        <w:t>Профессиональные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сообщества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62"/>
          <w:sz w:val="24"/>
        </w:rPr>
        <w:t> </w:t>
      </w:r>
      <w:r>
        <w:rPr>
          <w:sz w:val="24"/>
        </w:rPr>
        <w:t>существующие</w:t>
      </w:r>
      <w:r>
        <w:rPr>
          <w:spacing w:val="63"/>
          <w:sz w:val="24"/>
        </w:rPr>
        <w:t> </w:t>
      </w:r>
      <w:r>
        <w:rPr>
          <w:sz w:val="24"/>
        </w:rPr>
        <w:t>профессиональные</w:t>
      </w:r>
      <w:r>
        <w:rPr>
          <w:spacing w:val="62"/>
          <w:sz w:val="24"/>
        </w:rPr>
        <w:t> </w:t>
      </w:r>
      <w:r>
        <w:rPr>
          <w:sz w:val="24"/>
        </w:rPr>
        <w:t>объединения</w:t>
      </w:r>
      <w:r>
        <w:rPr>
          <w:spacing w:val="64"/>
          <w:sz w:val="24"/>
        </w:rPr>
        <w:t> </w:t>
      </w:r>
      <w:r>
        <w:rPr>
          <w:sz w:val="24"/>
        </w:rPr>
        <w:t>(сообщества,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ассоциации,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580" w:bottom="280" w:left="1559" w:right="425"/>
        </w:sectPr>
      </w:pPr>
    </w:p>
    <w:p>
      <w:pPr>
        <w:pStyle w:val="BodyText"/>
        <w:spacing w:before="160"/>
        <w:ind w:left="0"/>
        <w:jc w:val="left"/>
        <w:rPr>
          <w:sz w:val="24"/>
        </w:rPr>
      </w:pPr>
    </w:p>
    <w:p>
      <w:pPr>
        <w:spacing w:before="0"/>
        <w:ind w:left="141" w:right="148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760960">
                <wp:simplePos x="0" y="0"/>
                <wp:positionH relativeFrom="page">
                  <wp:posOffset>7127875</wp:posOffset>
                </wp:positionH>
                <wp:positionV relativeFrom="paragraph">
                  <wp:posOffset>-263044</wp:posOffset>
                </wp:positionV>
                <wp:extent cx="76200" cy="1689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25pt;margin-top:-20.712187pt;width:6pt;height:13.3pt;mso-position-horizontal-relative:page;mso-position-vertical-relative:paragraph;z-index:-16555520" type="#_x0000_t202" id="docshape6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761472">
                <wp:simplePos x="0" y="0"/>
                <wp:positionH relativeFrom="page">
                  <wp:posOffset>6903719</wp:posOffset>
                </wp:positionH>
                <wp:positionV relativeFrom="paragraph">
                  <wp:posOffset>-278750</wp:posOffset>
                </wp:positionV>
                <wp:extent cx="348615" cy="3594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861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 h="359410">
                              <a:moveTo>
                                <a:pt x="348615" y="0"/>
                              </a:moveTo>
                              <a:lnTo>
                                <a:pt x="0" y="0"/>
                              </a:lnTo>
                              <a:lnTo>
                                <a:pt x="0" y="359409"/>
                              </a:lnTo>
                              <a:lnTo>
                                <a:pt x="348615" y="359409"/>
                              </a:lnTo>
                              <a:lnTo>
                                <a:pt x="348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3.599976pt;margin-top:-21.948828pt;width:27.45pt;height:28.3pt;mso-position-horizontal-relative:page;mso-position-vertical-relative:paragraph;z-index:-1655500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союзы,</w:t>
      </w:r>
      <w:r>
        <w:rPr>
          <w:spacing w:val="-2"/>
          <w:sz w:val="24"/>
        </w:rPr>
        <w:t> </w:t>
      </w:r>
      <w:r>
        <w:rPr>
          <w:sz w:val="24"/>
        </w:rPr>
        <w:t>консорциумы</w:t>
      </w:r>
      <w:r>
        <w:rPr>
          <w:spacing w:val="-3"/>
          <w:sz w:val="24"/>
        </w:rPr>
        <w:t> </w:t>
      </w:r>
      <w:r>
        <w:rPr>
          <w:sz w:val="24"/>
        </w:rPr>
        <w:t>и пр.)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сделать</w:t>
      </w:r>
      <w:r>
        <w:rPr>
          <w:spacing w:val="-1"/>
          <w:sz w:val="24"/>
        </w:rPr>
        <w:t> </w:t>
      </w:r>
      <w:r>
        <w:rPr>
          <w:sz w:val="24"/>
        </w:rPr>
        <w:t>аналитический обзор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следующей последовательности (необходимо описать не менее 5 профессиональных сообществ по всем представленным </w:t>
      </w:r>
      <w:r>
        <w:rPr>
          <w:spacing w:val="-2"/>
          <w:sz w:val="24"/>
        </w:rPr>
        <w:t>пунктам):</w:t>
      </w:r>
    </w:p>
    <w:p>
      <w:pPr>
        <w:pStyle w:val="ListParagraph"/>
        <w:numPr>
          <w:ilvl w:val="0"/>
          <w:numId w:val="4"/>
        </w:numPr>
        <w:tabs>
          <w:tab w:pos="1110" w:val="left" w:leader="none"/>
        </w:tabs>
        <w:spacing w:line="273" w:lineRule="exact" w:before="0" w:after="0"/>
        <w:ind w:left="1110" w:right="0" w:hanging="259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> </w:t>
      </w:r>
      <w:r>
        <w:rPr>
          <w:sz w:val="24"/>
        </w:rPr>
        <w:t>сообществ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(объединений).</w:t>
      </w:r>
    </w:p>
    <w:p>
      <w:pPr>
        <w:pStyle w:val="ListParagraph"/>
        <w:numPr>
          <w:ilvl w:val="0"/>
          <w:numId w:val="4"/>
        </w:numPr>
        <w:tabs>
          <w:tab w:pos="1179" w:val="left" w:leader="none"/>
        </w:tabs>
        <w:spacing w:line="240" w:lineRule="auto" w:before="4" w:after="0"/>
        <w:ind w:left="141" w:right="148" w:firstLine="710"/>
        <w:jc w:val="left"/>
        <w:rPr>
          <w:sz w:val="24"/>
        </w:rPr>
      </w:pPr>
      <w:r>
        <w:rPr>
          <w:sz w:val="24"/>
        </w:rPr>
        <w:t>Профессиональные</w:t>
      </w:r>
      <w:r>
        <w:rPr>
          <w:spacing w:val="40"/>
          <w:sz w:val="24"/>
        </w:rPr>
        <w:t> </w:t>
      </w:r>
      <w:r>
        <w:rPr>
          <w:sz w:val="24"/>
        </w:rPr>
        <w:t>сообщества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области</w:t>
      </w:r>
      <w:r>
        <w:rPr>
          <w:spacing w:val="40"/>
          <w:sz w:val="24"/>
        </w:rPr>
        <w:t> </w:t>
      </w:r>
      <w:r>
        <w:rPr>
          <w:sz w:val="24"/>
        </w:rPr>
        <w:t>менеджмента</w:t>
      </w:r>
      <w:r>
        <w:rPr>
          <w:spacing w:val="40"/>
          <w:sz w:val="24"/>
        </w:rPr>
        <w:t> </w:t>
      </w:r>
      <w:r>
        <w:rPr>
          <w:sz w:val="24"/>
        </w:rPr>
        <w:t>(предпринимательства), цели и задачи, миссия, основные направления деятельности.</w:t>
      </w:r>
    </w:p>
    <w:p>
      <w:pPr>
        <w:pStyle w:val="ListParagraph"/>
        <w:numPr>
          <w:ilvl w:val="0"/>
          <w:numId w:val="4"/>
        </w:numPr>
        <w:tabs>
          <w:tab w:pos="1110" w:val="left" w:leader="none"/>
        </w:tabs>
        <w:spacing w:line="274" w:lineRule="exact" w:before="0" w:after="0"/>
        <w:ind w:left="1110" w:right="0" w:hanging="259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методы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сообществ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(объединений).</w:t>
      </w:r>
    </w:p>
    <w:p>
      <w:pPr>
        <w:pStyle w:val="ListParagraph"/>
        <w:numPr>
          <w:ilvl w:val="0"/>
          <w:numId w:val="4"/>
        </w:numPr>
        <w:tabs>
          <w:tab w:pos="1199" w:val="left" w:leader="none"/>
        </w:tabs>
        <w:spacing w:line="240" w:lineRule="auto" w:before="0" w:after="0"/>
        <w:ind w:left="141" w:right="142" w:firstLine="71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40"/>
          <w:sz w:val="24"/>
        </w:rPr>
        <w:t> </w:t>
      </w:r>
      <w:r>
        <w:rPr>
          <w:sz w:val="24"/>
        </w:rPr>
        <w:t>члена</w:t>
      </w:r>
      <w:r>
        <w:rPr>
          <w:spacing w:val="40"/>
          <w:sz w:val="24"/>
        </w:rPr>
        <w:t> </w:t>
      </w:r>
      <w:r>
        <w:rPr>
          <w:sz w:val="24"/>
        </w:rPr>
        <w:t>сообщества</w:t>
      </w:r>
      <w:r>
        <w:rPr>
          <w:spacing w:val="40"/>
          <w:sz w:val="24"/>
        </w:rPr>
        <w:t> </w:t>
      </w:r>
      <w:r>
        <w:rPr>
          <w:sz w:val="24"/>
        </w:rPr>
        <w:t>(менеджера,</w:t>
      </w:r>
      <w:r>
        <w:rPr>
          <w:spacing w:val="40"/>
          <w:sz w:val="24"/>
        </w:rPr>
        <w:t> </w:t>
      </w:r>
      <w:r>
        <w:rPr>
          <w:sz w:val="24"/>
        </w:rPr>
        <w:t>предпринимателя)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организации</w:t>
      </w:r>
      <w:r>
        <w:rPr>
          <w:spacing w:val="80"/>
          <w:sz w:val="24"/>
        </w:rPr>
        <w:t> </w:t>
      </w:r>
      <w:r>
        <w:rPr>
          <w:sz w:val="24"/>
        </w:rPr>
        <w:t>работы</w:t>
      </w:r>
      <w:r>
        <w:rPr>
          <w:spacing w:val="40"/>
          <w:sz w:val="24"/>
        </w:rPr>
        <w:t> </w:t>
      </w:r>
      <w:r>
        <w:rPr>
          <w:sz w:val="24"/>
        </w:rPr>
        <w:t>профессионального объединения.</w:t>
      </w:r>
    </w:p>
    <w:p>
      <w:pPr>
        <w:pStyle w:val="ListParagraph"/>
        <w:numPr>
          <w:ilvl w:val="0"/>
          <w:numId w:val="4"/>
        </w:numPr>
        <w:tabs>
          <w:tab w:pos="1271" w:val="left" w:leader="none"/>
          <w:tab w:pos="2891" w:val="left" w:leader="none"/>
          <w:tab w:pos="4624" w:val="left" w:leader="none"/>
          <w:tab w:pos="6014" w:val="left" w:leader="none"/>
          <w:tab w:pos="8257" w:val="left" w:leader="none"/>
          <w:tab w:pos="9661" w:val="left" w:leader="none"/>
        </w:tabs>
        <w:spacing w:line="240" w:lineRule="auto" w:before="3" w:after="0"/>
        <w:ind w:left="141" w:right="143" w:firstLine="710"/>
        <w:jc w:val="left"/>
        <w:rPr>
          <w:sz w:val="24"/>
        </w:rPr>
      </w:pP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потенциала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сообщества</w:t>
      </w:r>
      <w:r>
        <w:rPr>
          <w:sz w:val="24"/>
        </w:rPr>
        <w:tab/>
      </w:r>
      <w:r>
        <w:rPr>
          <w:spacing w:val="-10"/>
          <w:sz w:val="24"/>
        </w:rPr>
        <w:t>в </w:t>
      </w:r>
      <w:r>
        <w:rPr>
          <w:sz w:val="24"/>
        </w:rPr>
        <w:t>профессиональной деятельности менеджера (предпринимателя).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Рекомендуемые</w:t>
      </w:r>
      <w:r>
        <w:rPr>
          <w:spacing w:val="-9"/>
          <w:sz w:val="24"/>
        </w:rPr>
        <w:t> </w:t>
      </w:r>
      <w:r>
        <w:rPr>
          <w:sz w:val="24"/>
        </w:rPr>
        <w:t>профессиональные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сообщества: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менеджмента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hyperlink r:id="rId6">
        <w:r>
          <w:rPr>
            <w:sz w:val="24"/>
          </w:rPr>
          <w:t>http://amr.ru</w:t>
        </w:r>
      </w:hyperlink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Ассоциация</w:t>
      </w:r>
      <w:r>
        <w:rPr>
          <w:spacing w:val="-4"/>
          <w:sz w:val="24"/>
        </w:rPr>
        <w:t> </w:t>
      </w:r>
      <w:r>
        <w:rPr>
          <w:sz w:val="24"/>
        </w:rPr>
        <w:t>Менеджеров</w:t>
      </w:r>
      <w:r>
        <w:rPr>
          <w:spacing w:val="-3"/>
          <w:sz w:val="24"/>
        </w:rPr>
        <w:t> </w:t>
      </w:r>
      <w:r>
        <w:rPr>
          <w:sz w:val="24"/>
        </w:rPr>
        <w:t>России</w:t>
      </w:r>
      <w:r>
        <w:rPr>
          <w:spacing w:val="-2"/>
          <w:sz w:val="24"/>
        </w:rPr>
        <w:t> (АМР)</w:t>
      </w:r>
    </w:p>
    <w:p>
      <w:pPr>
        <w:tabs>
          <w:tab w:pos="3022" w:val="left" w:leader="none"/>
          <w:tab w:pos="3367" w:val="left" w:leader="none"/>
          <w:tab w:pos="4561" w:val="left" w:leader="none"/>
          <w:tab w:pos="6949" w:val="left" w:leader="none"/>
          <w:tab w:pos="8478" w:val="left" w:leader="none"/>
        </w:tabs>
        <w:spacing w:before="4"/>
        <w:ind w:left="851" w:right="142" w:firstLine="0"/>
        <w:jc w:val="left"/>
        <w:rPr>
          <w:sz w:val="24"/>
        </w:rPr>
      </w:pPr>
      <w:hyperlink r:id="rId7">
        <w:r>
          <w:rPr>
            <w:sz w:val="24"/>
          </w:rPr>
          <w:t>http://www.e-xecutive.ru</w:t>
        </w:r>
      </w:hyperlink>
      <w:r>
        <w:rPr>
          <w:sz w:val="24"/>
        </w:rPr>
        <w:t> – Executive – обучающееся Сообщество менеджеров. </w:t>
      </w:r>
      <w:hyperlink r:id="rId8">
        <w:r>
          <w:rPr>
            <w:sz w:val="24"/>
          </w:rPr>
          <w:t>http://www.profmanager.ru</w:t>
        </w:r>
      </w:hyperlink>
      <w:r>
        <w:rPr>
          <w:sz w:val="24"/>
        </w:rPr>
        <w:t> – Консорциум профессионального менеджмента </w:t>
      </w:r>
      <w:hyperlink r:id="rId9">
        <w:r>
          <w:rPr>
            <w:spacing w:val="-2"/>
            <w:sz w:val="24"/>
          </w:rPr>
          <w:t>http://www.kumc.ru</w:t>
        </w:r>
      </w:hyperlink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Институт</w:t>
      </w:r>
      <w:r>
        <w:rPr>
          <w:sz w:val="24"/>
        </w:rPr>
        <w:tab/>
      </w:r>
      <w:r>
        <w:rPr>
          <w:spacing w:val="-2"/>
          <w:sz w:val="24"/>
        </w:rPr>
        <w:t>Сертифицированных</w:t>
      </w:r>
      <w:r>
        <w:rPr>
          <w:sz w:val="24"/>
        </w:rPr>
        <w:tab/>
      </w:r>
      <w:r>
        <w:rPr>
          <w:spacing w:val="-2"/>
          <w:sz w:val="24"/>
        </w:rPr>
        <w:t>Финансовых</w:t>
      </w:r>
      <w:r>
        <w:rPr>
          <w:sz w:val="24"/>
        </w:rPr>
        <w:tab/>
      </w:r>
      <w:r>
        <w:rPr>
          <w:spacing w:val="-2"/>
          <w:sz w:val="24"/>
        </w:rPr>
        <w:t>Менеджеров</w:t>
      </w:r>
    </w:p>
    <w:p>
      <w:pPr>
        <w:spacing w:line="273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(Российское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отделение).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</w:t>
      </w:r>
      <w:r>
        <w:rPr>
          <w:spacing w:val="-3"/>
          <w:sz w:val="24"/>
        </w:rPr>
        <w:t> </w:t>
      </w:r>
      <w:r>
        <w:rPr>
          <w:sz w:val="24"/>
        </w:rPr>
        <w:t>информация,</w:t>
      </w:r>
      <w:r>
        <w:rPr>
          <w:spacing w:val="-2"/>
          <w:sz w:val="24"/>
        </w:rPr>
        <w:t> </w:t>
      </w:r>
      <w:r>
        <w:rPr>
          <w:sz w:val="24"/>
        </w:rPr>
        <w:t>размещенная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свободном</w:t>
      </w:r>
      <w:r>
        <w:rPr>
          <w:spacing w:val="-1"/>
          <w:sz w:val="24"/>
        </w:rPr>
        <w:t> </w:t>
      </w:r>
      <w:r>
        <w:rPr>
          <w:sz w:val="24"/>
        </w:rPr>
        <w:t>доступе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Интернет.</w:t>
      </w:r>
    </w:p>
    <w:p>
      <w:pPr>
        <w:spacing w:line="275" w:lineRule="exact" w:before="4"/>
        <w:ind w:left="851" w:right="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малого</w:t>
      </w:r>
      <w:r>
        <w:rPr>
          <w:spacing w:val="-3"/>
          <w:sz w:val="24"/>
        </w:rPr>
        <w:t> </w:t>
      </w:r>
      <w:r>
        <w:rPr>
          <w:sz w:val="24"/>
        </w:rPr>
        <w:t>бизнеса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предпринимательства</w:t>
      </w:r>
    </w:p>
    <w:p>
      <w:pPr>
        <w:tabs>
          <w:tab w:pos="3152" w:val="left" w:leader="none"/>
          <w:tab w:pos="3522" w:val="left" w:leader="none"/>
          <w:tab w:pos="4941" w:val="left" w:leader="none"/>
          <w:tab w:pos="6364" w:val="left" w:leader="none"/>
          <w:tab w:pos="7523" w:val="left" w:leader="none"/>
          <w:tab w:pos="8488" w:val="left" w:leader="none"/>
          <w:tab w:pos="8868" w:val="left" w:leader="none"/>
        </w:tabs>
        <w:spacing w:before="0"/>
        <w:ind w:left="141" w:right="141" w:firstLine="710"/>
        <w:jc w:val="left"/>
        <w:rPr>
          <w:sz w:val="24"/>
        </w:rPr>
      </w:pPr>
      <w:hyperlink r:id="rId10">
        <w:r>
          <w:rPr>
            <w:spacing w:val="-2"/>
            <w:sz w:val="24"/>
          </w:rPr>
          <w:t>http://www.rasme.ru/</w:t>
        </w:r>
      </w:hyperlink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Российская</w:t>
      </w:r>
      <w:r>
        <w:rPr>
          <w:sz w:val="24"/>
        </w:rPr>
        <w:tab/>
      </w:r>
      <w:r>
        <w:rPr>
          <w:spacing w:val="-2"/>
          <w:sz w:val="24"/>
        </w:rPr>
        <w:t>ассоциация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малого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среднего предпринимательства.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http://рспп.рф</w:t>
      </w:r>
      <w:r>
        <w:rPr>
          <w:spacing w:val="28"/>
          <w:sz w:val="24"/>
        </w:rPr>
        <w:t>  </w:t>
      </w:r>
      <w:r>
        <w:rPr>
          <w:sz w:val="24"/>
        </w:rPr>
        <w:t>–</w:t>
      </w:r>
      <w:r>
        <w:rPr>
          <w:spacing w:val="29"/>
          <w:sz w:val="24"/>
        </w:rPr>
        <w:t>  </w:t>
      </w:r>
      <w:r>
        <w:rPr>
          <w:sz w:val="24"/>
        </w:rPr>
        <w:t>Российский</w:t>
      </w:r>
      <w:r>
        <w:rPr>
          <w:spacing w:val="28"/>
          <w:sz w:val="24"/>
        </w:rPr>
        <w:t>  </w:t>
      </w:r>
      <w:r>
        <w:rPr>
          <w:sz w:val="24"/>
        </w:rPr>
        <w:t>союз</w:t>
      </w:r>
      <w:r>
        <w:rPr>
          <w:spacing w:val="29"/>
          <w:sz w:val="24"/>
        </w:rPr>
        <w:t>  </w:t>
      </w:r>
      <w:r>
        <w:rPr>
          <w:sz w:val="24"/>
        </w:rPr>
        <w:t>промышленников</w:t>
      </w:r>
      <w:r>
        <w:rPr>
          <w:spacing w:val="29"/>
          <w:sz w:val="24"/>
        </w:rPr>
        <w:t>  </w:t>
      </w:r>
      <w:r>
        <w:rPr>
          <w:sz w:val="24"/>
        </w:rPr>
        <w:t>и</w:t>
      </w:r>
      <w:r>
        <w:rPr>
          <w:spacing w:val="27"/>
          <w:sz w:val="24"/>
        </w:rPr>
        <w:t>  </w:t>
      </w:r>
      <w:r>
        <w:rPr>
          <w:sz w:val="24"/>
        </w:rPr>
        <w:t>предпринимателей</w:t>
      </w:r>
      <w:r>
        <w:rPr>
          <w:spacing w:val="29"/>
          <w:sz w:val="24"/>
        </w:rPr>
        <w:t>  </w:t>
      </w:r>
      <w:r>
        <w:rPr>
          <w:spacing w:val="-4"/>
          <w:sz w:val="24"/>
        </w:rPr>
        <w:t>(ООР</w:t>
      </w:r>
    </w:p>
    <w:p>
      <w:pPr>
        <w:spacing w:line="275" w:lineRule="exact"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«РСПП»).</w:t>
      </w:r>
    </w:p>
    <w:p>
      <w:pPr>
        <w:spacing w:line="242" w:lineRule="auto" w:before="0"/>
        <w:ind w:left="141" w:right="0" w:firstLine="710"/>
        <w:jc w:val="left"/>
        <w:rPr>
          <w:sz w:val="24"/>
        </w:rPr>
      </w:pPr>
      <w:hyperlink r:id="rId11">
        <w:r>
          <w:rPr>
            <w:sz w:val="24"/>
          </w:rPr>
          <w:t>http://opora.ru/</w:t>
        </w:r>
      </w:hyperlink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Общероссийская</w:t>
      </w:r>
      <w:r>
        <w:rPr>
          <w:spacing w:val="80"/>
          <w:sz w:val="24"/>
        </w:rPr>
        <w:t> </w:t>
      </w:r>
      <w:r>
        <w:rPr>
          <w:sz w:val="24"/>
        </w:rPr>
        <w:t>общественная</w:t>
      </w:r>
      <w:r>
        <w:rPr>
          <w:spacing w:val="80"/>
          <w:sz w:val="24"/>
        </w:rPr>
        <w:t> </w:t>
      </w:r>
      <w:r>
        <w:rPr>
          <w:sz w:val="24"/>
        </w:rPr>
        <w:t>организация</w:t>
      </w:r>
      <w:r>
        <w:rPr>
          <w:spacing w:val="80"/>
          <w:sz w:val="24"/>
        </w:rPr>
        <w:t> </w:t>
      </w:r>
      <w:r>
        <w:rPr>
          <w:sz w:val="24"/>
        </w:rPr>
        <w:t>малого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среднего предпринимательства «ОПОРА РОССИИ».</w:t>
      </w:r>
    </w:p>
    <w:p>
      <w:pPr>
        <w:spacing w:line="273" w:lineRule="exact" w:before="0"/>
        <w:ind w:left="851" w:right="0" w:firstLine="0"/>
        <w:jc w:val="both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</w:t>
      </w:r>
      <w:r>
        <w:rPr>
          <w:spacing w:val="-3"/>
          <w:sz w:val="24"/>
        </w:rPr>
        <w:t> </w:t>
      </w:r>
      <w:r>
        <w:rPr>
          <w:sz w:val="24"/>
        </w:rPr>
        <w:t>информация,</w:t>
      </w:r>
      <w:r>
        <w:rPr>
          <w:spacing w:val="-2"/>
          <w:sz w:val="24"/>
        </w:rPr>
        <w:t> </w:t>
      </w:r>
      <w:r>
        <w:rPr>
          <w:sz w:val="24"/>
        </w:rPr>
        <w:t>размещенная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свободном</w:t>
      </w:r>
      <w:r>
        <w:rPr>
          <w:spacing w:val="-1"/>
          <w:sz w:val="24"/>
        </w:rPr>
        <w:t> </w:t>
      </w:r>
      <w:r>
        <w:rPr>
          <w:sz w:val="24"/>
        </w:rPr>
        <w:t>доступе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Интернет.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0" w:after="0"/>
        <w:ind w:left="141" w:right="141" w:firstLine="710"/>
        <w:jc w:val="both"/>
        <w:rPr>
          <w:sz w:val="24"/>
        </w:rPr>
      </w:pPr>
      <w:r>
        <w:rPr>
          <w:sz w:val="24"/>
        </w:rPr>
        <w:t>Специализированные информационные ресурсы, поддерживающие профессиональную деятельность в области менеджмента и предпринимательства.</w:t>
      </w:r>
    </w:p>
    <w:p>
      <w:pPr>
        <w:spacing w:line="240" w:lineRule="auto" w:before="0"/>
        <w:ind w:left="141" w:right="148" w:firstLine="710"/>
        <w:jc w:val="both"/>
        <w:rPr>
          <w:sz w:val="24"/>
        </w:rPr>
      </w:pPr>
      <w:r>
        <w:rPr>
          <w:sz w:val="24"/>
        </w:rPr>
        <w:t>Изучить существующие специализированные информационные ресурсы, поддерживающие</w:t>
      </w:r>
      <w:r>
        <w:rPr>
          <w:spacing w:val="-2"/>
          <w:sz w:val="24"/>
        </w:rPr>
        <w:t> </w:t>
      </w:r>
      <w:r>
        <w:rPr>
          <w:sz w:val="24"/>
        </w:rPr>
        <w:t>профессиональную деятельность в области менеджмента</w:t>
      </w:r>
      <w:r>
        <w:rPr>
          <w:spacing w:val="-2"/>
          <w:sz w:val="24"/>
        </w:rPr>
        <w:t> </w:t>
      </w:r>
      <w:r>
        <w:rPr>
          <w:sz w:val="24"/>
        </w:rPr>
        <w:t>и малого бизнеса и сделать аналитический обзор в следующей последовательности (необходимо описать не менее 3 специализированных информационных ресурсов по всем представленным пунктам):</w:t>
      </w:r>
    </w:p>
    <w:p>
      <w:pPr>
        <w:pStyle w:val="ListParagraph"/>
        <w:numPr>
          <w:ilvl w:val="0"/>
          <w:numId w:val="5"/>
        </w:numPr>
        <w:tabs>
          <w:tab w:pos="1110" w:val="left" w:leader="none"/>
        </w:tabs>
        <w:spacing w:line="275" w:lineRule="exact" w:before="0" w:after="0"/>
        <w:ind w:left="1110" w:right="0" w:hanging="259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-8"/>
          <w:sz w:val="24"/>
        </w:rPr>
        <w:t> </w:t>
      </w:r>
      <w:r>
        <w:rPr>
          <w:sz w:val="24"/>
        </w:rPr>
        <w:t>группы</w:t>
      </w:r>
      <w:r>
        <w:rPr>
          <w:spacing w:val="-7"/>
          <w:sz w:val="24"/>
        </w:rPr>
        <w:t> </w:t>
      </w:r>
      <w:r>
        <w:rPr>
          <w:sz w:val="24"/>
        </w:rPr>
        <w:t>пользователей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информации.</w:t>
      </w:r>
    </w:p>
    <w:p>
      <w:pPr>
        <w:pStyle w:val="ListParagraph"/>
        <w:numPr>
          <w:ilvl w:val="0"/>
          <w:numId w:val="5"/>
        </w:numPr>
        <w:tabs>
          <w:tab w:pos="1110" w:val="left" w:leader="none"/>
        </w:tabs>
        <w:spacing w:line="275" w:lineRule="exact" w:before="0" w:after="0"/>
        <w:ind w:left="1110" w:right="0" w:hanging="259"/>
        <w:jc w:val="both"/>
        <w:rPr>
          <w:sz w:val="24"/>
        </w:rPr>
      </w:pPr>
      <w:r>
        <w:rPr>
          <w:sz w:val="24"/>
        </w:rPr>
        <w:t>Тематика</w:t>
      </w:r>
      <w:r>
        <w:rPr>
          <w:spacing w:val="-10"/>
          <w:sz w:val="24"/>
        </w:rPr>
        <w:t> </w:t>
      </w:r>
      <w:r>
        <w:rPr>
          <w:sz w:val="24"/>
        </w:rPr>
        <w:t>представленной</w:t>
      </w:r>
      <w:r>
        <w:rPr>
          <w:spacing w:val="-4"/>
          <w:sz w:val="24"/>
        </w:rPr>
        <w:t> </w:t>
      </w:r>
      <w:r>
        <w:rPr>
          <w:sz w:val="24"/>
        </w:rPr>
        <w:t>деловой</w:t>
      </w:r>
      <w:r>
        <w:rPr>
          <w:spacing w:val="-4"/>
          <w:sz w:val="24"/>
        </w:rPr>
        <w:t> </w:t>
      </w:r>
      <w:r>
        <w:rPr>
          <w:sz w:val="24"/>
        </w:rPr>
        <w:t>информации,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документов.</w:t>
      </w:r>
    </w:p>
    <w:p>
      <w:pPr>
        <w:pStyle w:val="ListParagraph"/>
        <w:numPr>
          <w:ilvl w:val="0"/>
          <w:numId w:val="5"/>
        </w:numPr>
        <w:tabs>
          <w:tab w:pos="1184" w:val="left" w:leader="none"/>
        </w:tabs>
        <w:spacing w:line="240" w:lineRule="auto" w:before="2" w:after="0"/>
        <w:ind w:left="141" w:right="142" w:firstLine="710"/>
        <w:jc w:val="both"/>
        <w:rPr>
          <w:sz w:val="24"/>
        </w:rPr>
      </w:pPr>
      <w:r>
        <w:rPr>
          <w:sz w:val="24"/>
        </w:rPr>
        <w:t>Возможности использования информации для создания бизнеса и/или ведения профессиональной деятельности.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r>
        <w:rPr>
          <w:spacing w:val="-2"/>
          <w:sz w:val="24"/>
        </w:rPr>
        <w:t>Например: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hyperlink r:id="rId12">
        <w:r>
          <w:rPr>
            <w:sz w:val="24"/>
          </w:rPr>
          <w:t>http://www.aup.ru</w:t>
        </w:r>
      </w:hyperlink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«Административно-управленческий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портал».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hyperlink r:id="rId13">
        <w:r>
          <w:rPr>
            <w:sz w:val="24"/>
          </w:rPr>
          <w:t>http://www.cfin.ru/</w:t>
        </w:r>
      </w:hyperlink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«Корпоративный</w:t>
      </w:r>
      <w:r>
        <w:rPr>
          <w:spacing w:val="-2"/>
          <w:sz w:val="24"/>
        </w:rPr>
        <w:t> менеджмент»</w:t>
      </w:r>
    </w:p>
    <w:p>
      <w:pPr>
        <w:spacing w:before="4"/>
        <w:ind w:left="141" w:right="0" w:firstLine="710"/>
        <w:jc w:val="left"/>
        <w:rPr>
          <w:sz w:val="24"/>
        </w:rPr>
      </w:pPr>
      <w:hyperlink r:id="rId14">
        <w:r>
          <w:rPr>
            <w:sz w:val="24"/>
          </w:rPr>
          <w:t>http://www.nisse.ru</w:t>
        </w:r>
      </w:hyperlink>
      <w:r>
        <w:rPr>
          <w:spacing w:val="8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Национальный</w:t>
      </w:r>
      <w:r>
        <w:rPr>
          <w:spacing w:val="80"/>
          <w:sz w:val="24"/>
        </w:rPr>
        <w:t> </w:t>
      </w:r>
      <w:r>
        <w:rPr>
          <w:sz w:val="24"/>
        </w:rPr>
        <w:t>институт</w:t>
      </w:r>
      <w:r>
        <w:rPr>
          <w:spacing w:val="80"/>
          <w:sz w:val="24"/>
        </w:rPr>
        <w:t> </w:t>
      </w:r>
      <w:r>
        <w:rPr>
          <w:sz w:val="24"/>
        </w:rPr>
        <w:t>системных</w:t>
      </w:r>
      <w:r>
        <w:rPr>
          <w:spacing w:val="80"/>
          <w:sz w:val="24"/>
        </w:rPr>
        <w:t> </w:t>
      </w:r>
      <w:r>
        <w:rPr>
          <w:sz w:val="24"/>
        </w:rPr>
        <w:t>исследований</w:t>
      </w:r>
      <w:r>
        <w:rPr>
          <w:spacing w:val="80"/>
          <w:sz w:val="24"/>
        </w:rPr>
        <w:t> </w:t>
      </w:r>
      <w:r>
        <w:rPr>
          <w:sz w:val="24"/>
        </w:rPr>
        <w:t>проблем </w:t>
      </w:r>
      <w:r>
        <w:rPr>
          <w:spacing w:val="-2"/>
          <w:sz w:val="24"/>
        </w:rPr>
        <w:t>предпринимательства.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hyperlink r:id="rId15">
        <w:r>
          <w:rPr>
            <w:sz w:val="24"/>
          </w:rPr>
          <w:t>http://www.innovbusiness.ru</w:t>
        </w:r>
      </w:hyperlink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Ресурс</w:t>
      </w:r>
      <w:r>
        <w:rPr>
          <w:spacing w:val="-6"/>
          <w:sz w:val="24"/>
        </w:rPr>
        <w:t> </w:t>
      </w:r>
      <w:r>
        <w:rPr>
          <w:sz w:val="24"/>
        </w:rPr>
        <w:t>«Инновации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предпринимательство».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hyperlink r:id="rId16">
        <w:r>
          <w:rPr>
            <w:sz w:val="24"/>
          </w:rPr>
          <w:t>http://www.finman.ru</w:t>
        </w:r>
      </w:hyperlink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Журнал</w:t>
      </w:r>
      <w:r>
        <w:rPr>
          <w:spacing w:val="-4"/>
          <w:sz w:val="24"/>
        </w:rPr>
        <w:t> </w:t>
      </w:r>
      <w:r>
        <w:rPr>
          <w:sz w:val="24"/>
        </w:rPr>
        <w:t>«Финансовый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менеджмент».</w:t>
      </w:r>
    </w:p>
    <w:p>
      <w:pPr>
        <w:spacing w:line="275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</w:t>
      </w:r>
      <w:r>
        <w:rPr>
          <w:spacing w:val="-3"/>
          <w:sz w:val="24"/>
        </w:rPr>
        <w:t> </w:t>
      </w:r>
      <w:r>
        <w:rPr>
          <w:sz w:val="24"/>
        </w:rPr>
        <w:t>информация,</w:t>
      </w:r>
      <w:r>
        <w:rPr>
          <w:spacing w:val="-2"/>
          <w:sz w:val="24"/>
        </w:rPr>
        <w:t> </w:t>
      </w:r>
      <w:r>
        <w:rPr>
          <w:sz w:val="24"/>
        </w:rPr>
        <w:t>размещенная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свободном</w:t>
      </w:r>
      <w:r>
        <w:rPr>
          <w:spacing w:val="-1"/>
          <w:sz w:val="24"/>
        </w:rPr>
        <w:t> </w:t>
      </w:r>
      <w:r>
        <w:rPr>
          <w:sz w:val="24"/>
        </w:rPr>
        <w:t>доступе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сети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Интернет</w:t>
      </w:r>
    </w:p>
    <w:p>
      <w:pPr>
        <w:spacing w:line="275" w:lineRule="exact" w:before="4"/>
        <w:ind w:left="851" w:right="0" w:firstLine="0"/>
        <w:jc w:val="left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Методы управления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2"/>
          <w:sz w:val="24"/>
        </w:rPr>
        <w:t>самоорганизации</w:t>
      </w:r>
    </w:p>
    <w:p>
      <w:pPr>
        <w:spacing w:before="0"/>
        <w:ind w:left="141" w:right="0" w:firstLine="710"/>
        <w:jc w:val="left"/>
        <w:rPr>
          <w:sz w:val="24"/>
        </w:rPr>
      </w:pPr>
      <w:r>
        <w:rPr>
          <w:sz w:val="24"/>
        </w:rPr>
        <w:t>Изучить и проанализировать профессиональные цели и задачи, которые ставит перед собой менеджер, методы управления, которыми он может пользоваться для их достижения.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Данный</w:t>
      </w:r>
      <w:r>
        <w:rPr>
          <w:spacing w:val="-2"/>
          <w:sz w:val="24"/>
        </w:rPr>
        <w:t> </w:t>
      </w:r>
      <w:r>
        <w:rPr>
          <w:sz w:val="24"/>
        </w:rPr>
        <w:t>раздел</w:t>
      </w:r>
      <w:r>
        <w:rPr>
          <w:spacing w:val="-3"/>
          <w:sz w:val="24"/>
        </w:rPr>
        <w:t> </w:t>
      </w:r>
      <w:r>
        <w:rPr>
          <w:sz w:val="24"/>
        </w:rPr>
        <w:t>отчета</w:t>
      </w:r>
      <w:r>
        <w:rPr>
          <w:spacing w:val="-4"/>
          <w:sz w:val="24"/>
        </w:rPr>
        <w:t> </w:t>
      </w:r>
      <w:r>
        <w:rPr>
          <w:sz w:val="24"/>
        </w:rPr>
        <w:t>должен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содержать:</w:t>
      </w:r>
    </w:p>
    <w:p>
      <w:pPr>
        <w:spacing w:line="242" w:lineRule="auto" w:before="0"/>
        <w:ind w:left="141" w:right="0" w:firstLine="710"/>
        <w:jc w:val="left"/>
        <w:rPr>
          <w:sz w:val="24"/>
        </w:rPr>
      </w:pPr>
      <w:r>
        <w:rPr>
          <w:sz w:val="24"/>
        </w:rPr>
        <w:t>4.1.</w:t>
      </w:r>
      <w:r>
        <w:rPr>
          <w:spacing w:val="-3"/>
          <w:sz w:val="24"/>
        </w:rPr>
        <w:t> </w:t>
      </w:r>
      <w:r>
        <w:rPr>
          <w:sz w:val="24"/>
        </w:rPr>
        <w:t>Распорядок</w:t>
      </w:r>
      <w:r>
        <w:rPr>
          <w:spacing w:val="-5"/>
          <w:sz w:val="24"/>
        </w:rPr>
        <w:t> </w:t>
      </w:r>
      <w:r>
        <w:rPr>
          <w:sz w:val="24"/>
        </w:rPr>
        <w:t>рабочего</w:t>
      </w:r>
      <w:r>
        <w:rPr>
          <w:spacing w:val="-3"/>
          <w:sz w:val="24"/>
        </w:rPr>
        <w:t> </w:t>
      </w:r>
      <w:r>
        <w:rPr>
          <w:sz w:val="24"/>
        </w:rPr>
        <w:t>дня менеджера</w:t>
      </w:r>
      <w:r>
        <w:rPr>
          <w:spacing w:val="-5"/>
          <w:sz w:val="24"/>
        </w:rPr>
        <w:t> </w:t>
      </w:r>
      <w:r>
        <w:rPr>
          <w:sz w:val="24"/>
        </w:rPr>
        <w:t>(менеджера</w:t>
      </w:r>
      <w:r>
        <w:rPr>
          <w:spacing w:val="-5"/>
          <w:sz w:val="24"/>
        </w:rPr>
        <w:t> </w:t>
      </w:r>
      <w:r>
        <w:rPr>
          <w:sz w:val="24"/>
        </w:rPr>
        <w:t>организации,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которой</w:t>
      </w:r>
      <w:r>
        <w:rPr>
          <w:spacing w:val="-2"/>
          <w:sz w:val="24"/>
        </w:rPr>
        <w:t> </w:t>
      </w:r>
      <w:r>
        <w:rPr>
          <w:sz w:val="24"/>
        </w:rPr>
        <w:t>проходит </w:t>
      </w:r>
      <w:r>
        <w:rPr>
          <w:spacing w:val="-2"/>
          <w:sz w:val="24"/>
        </w:rPr>
        <w:t>практика).</w:t>
      </w:r>
    </w:p>
    <w:p>
      <w:pPr>
        <w:pStyle w:val="ListParagraph"/>
        <w:numPr>
          <w:ilvl w:val="1"/>
          <w:numId w:val="6"/>
        </w:numPr>
        <w:tabs>
          <w:tab w:pos="1225" w:val="left" w:leader="none"/>
        </w:tabs>
        <w:spacing w:line="274" w:lineRule="exact" w:before="0" w:after="0"/>
        <w:ind w:left="1225" w:right="0" w:hanging="374"/>
        <w:jc w:val="left"/>
        <w:rPr>
          <w:sz w:val="24"/>
        </w:rPr>
      </w:pPr>
      <w:r>
        <w:rPr>
          <w:sz w:val="24"/>
        </w:rPr>
        <w:t>Презентация</w:t>
      </w:r>
      <w:r>
        <w:rPr>
          <w:spacing w:val="10"/>
          <w:sz w:val="24"/>
        </w:rPr>
        <w:t> </w:t>
      </w:r>
      <w:r>
        <w:rPr>
          <w:sz w:val="24"/>
        </w:rPr>
        <w:t>«Методы</w:t>
      </w:r>
      <w:r>
        <w:rPr>
          <w:spacing w:val="11"/>
          <w:sz w:val="24"/>
        </w:rPr>
        <w:t> </w:t>
      </w:r>
      <w:r>
        <w:rPr>
          <w:sz w:val="24"/>
        </w:rPr>
        <w:t>управления,</w:t>
      </w:r>
      <w:r>
        <w:rPr>
          <w:spacing w:val="12"/>
          <w:sz w:val="24"/>
        </w:rPr>
        <w:t> </w:t>
      </w:r>
      <w:r>
        <w:rPr>
          <w:sz w:val="24"/>
        </w:rPr>
        <w:t>которые</w:t>
      </w:r>
      <w:r>
        <w:rPr>
          <w:spacing w:val="16"/>
          <w:sz w:val="24"/>
        </w:rPr>
        <w:t> </w:t>
      </w:r>
      <w:r>
        <w:rPr>
          <w:sz w:val="24"/>
        </w:rPr>
        <w:t>воздействуют</w:t>
      </w:r>
      <w:r>
        <w:rPr>
          <w:spacing w:val="12"/>
          <w:sz w:val="24"/>
        </w:rPr>
        <w:t> </w:t>
      </w:r>
      <w:r>
        <w:rPr>
          <w:sz w:val="24"/>
        </w:rPr>
        <w:t>на</w:t>
      </w:r>
      <w:r>
        <w:rPr>
          <w:spacing w:val="11"/>
          <w:sz w:val="24"/>
        </w:rPr>
        <w:t> </w:t>
      </w:r>
      <w:r>
        <w:rPr>
          <w:sz w:val="24"/>
        </w:rPr>
        <w:t>меня»</w:t>
      </w:r>
      <w:r>
        <w:rPr>
          <w:spacing w:val="12"/>
          <w:sz w:val="24"/>
        </w:rPr>
        <w:t> </w:t>
      </w:r>
      <w:r>
        <w:rPr>
          <w:sz w:val="24"/>
        </w:rPr>
        <w:t>или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«Методы</w:t>
      </w:r>
    </w:p>
    <w:p>
      <w:pPr>
        <w:pStyle w:val="ListParagraph"/>
        <w:spacing w:after="0" w:line="274" w:lineRule="exact"/>
        <w:jc w:val="left"/>
        <w:rPr>
          <w:sz w:val="24"/>
        </w:rPr>
        <w:sectPr>
          <w:pgSz w:w="11910" w:h="16840"/>
          <w:pgMar w:top="700" w:bottom="280" w:left="1559" w:right="425"/>
        </w:sectPr>
      </w:pPr>
    </w:p>
    <w:p>
      <w:pPr>
        <w:spacing w:before="149"/>
        <w:ind w:left="141" w:right="0" w:firstLine="0"/>
        <w:jc w:val="left"/>
        <w:rPr>
          <w:sz w:val="24"/>
        </w:rPr>
      </w:pPr>
      <w:r>
        <w:rPr>
          <w:sz w:val="24"/>
        </w:rPr>
        <w:t>управления, которые применяю я» (10–15 слайдов), составленная на основе систематизации полученного в результате сбора и анализа информации.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r>
        <w:rPr>
          <w:b/>
          <w:sz w:val="24"/>
        </w:rPr>
        <w:t>Заключение:</w:t>
      </w:r>
      <w:r>
        <w:rPr>
          <w:b/>
          <w:spacing w:val="-4"/>
          <w:sz w:val="24"/>
        </w:rPr>
        <w:t> </w:t>
      </w:r>
      <w:r>
        <w:rPr>
          <w:sz w:val="24"/>
        </w:rPr>
        <w:t>содержит</w:t>
      </w:r>
      <w:r>
        <w:rPr>
          <w:spacing w:val="-4"/>
          <w:sz w:val="24"/>
        </w:rPr>
        <w:t> </w:t>
      </w:r>
      <w:r>
        <w:rPr>
          <w:sz w:val="24"/>
        </w:rPr>
        <w:t>основные</w:t>
      </w:r>
      <w:r>
        <w:rPr>
          <w:spacing w:val="-5"/>
          <w:sz w:val="24"/>
        </w:rPr>
        <w:t> </w:t>
      </w:r>
      <w:r>
        <w:rPr>
          <w:sz w:val="24"/>
        </w:rPr>
        <w:t>выводы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каждого</w:t>
      </w:r>
      <w:r>
        <w:rPr>
          <w:spacing w:val="-4"/>
          <w:sz w:val="24"/>
        </w:rPr>
        <w:t> </w:t>
      </w:r>
      <w:r>
        <w:rPr>
          <w:sz w:val="24"/>
        </w:rPr>
        <w:t>раздела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отчета.</w:t>
      </w:r>
    </w:p>
    <w:p>
      <w:pPr>
        <w:spacing w:line="242" w:lineRule="auto" w:before="0"/>
        <w:ind w:left="141" w:right="0" w:firstLine="710"/>
        <w:jc w:val="left"/>
        <w:rPr>
          <w:sz w:val="24"/>
        </w:rPr>
      </w:pPr>
      <w:r>
        <w:rPr>
          <w:b/>
          <w:sz w:val="24"/>
        </w:rPr>
        <w:t>Список использованных источников: </w:t>
      </w:r>
      <w:r>
        <w:rPr>
          <w:sz w:val="24"/>
        </w:rPr>
        <w:t>не менее 20 источников не старше 5-летнего ценза по году издания.</w:t>
      </w:r>
    </w:p>
    <w:p>
      <w:pPr>
        <w:spacing w:line="274" w:lineRule="exact" w:before="0"/>
        <w:ind w:left="851" w:right="0" w:firstLine="0"/>
        <w:jc w:val="left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> </w:t>
      </w:r>
      <w:r>
        <w:rPr>
          <w:sz w:val="24"/>
        </w:rPr>
        <w:t>работу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стандартами</w:t>
      </w:r>
      <w:r>
        <w:rPr>
          <w:spacing w:val="-1"/>
          <w:sz w:val="24"/>
        </w:rPr>
        <w:t> </w:t>
      </w:r>
      <w:r>
        <w:rPr>
          <w:sz w:val="24"/>
        </w:rPr>
        <w:t>ФГБОУ</w:t>
      </w:r>
      <w:r>
        <w:rPr>
          <w:spacing w:val="-3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«ВВГУ».</w:t>
      </w:r>
    </w:p>
    <w:p>
      <w:pPr>
        <w:pStyle w:val="BodyText"/>
        <w:spacing w:before="53"/>
        <w:ind w:left="0"/>
        <w:jc w:val="left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8"/>
        <w:gridCol w:w="2267"/>
        <w:gridCol w:w="2539"/>
      </w:tblGrid>
      <w:tr>
        <w:trPr>
          <w:trHeight w:val="1023" w:hRule="atLeast"/>
        </w:trPr>
        <w:tc>
          <w:tcPr>
            <w:tcW w:w="4528" w:type="dxa"/>
          </w:tcPr>
          <w:p>
            <w:pPr>
              <w:pStyle w:val="TableParagraph"/>
              <w:ind w:left="50" w:right="20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практики к.э.н., доцент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управления</w:t>
            </w:r>
          </w:p>
        </w:tc>
        <w:tc>
          <w:tcPr>
            <w:tcW w:w="2267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tabs>
                <w:tab w:pos="1819" w:val="left" w:leader="none"/>
              </w:tabs>
              <w:spacing w:before="1"/>
              <w:ind w:left="32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539" w:type="dxa"/>
          </w:tcPr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spacing w:before="1"/>
              <w:ind w:left="338"/>
              <w:rPr>
                <w:sz w:val="24"/>
              </w:rPr>
            </w:pPr>
            <w:r>
              <w:rPr>
                <w:sz w:val="24"/>
              </w:rPr>
              <w:t>Н.Р.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Пашук</w:t>
            </w:r>
          </w:p>
        </w:tc>
      </w:tr>
      <w:tr>
        <w:trPr>
          <w:trHeight w:val="572" w:hRule="atLeast"/>
        </w:trPr>
        <w:tc>
          <w:tcPr>
            <w:tcW w:w="4528" w:type="dxa"/>
          </w:tcPr>
          <w:p>
            <w:pPr>
              <w:pStyle w:val="TableParagraph"/>
              <w:spacing w:before="192"/>
              <w:ind w:left="5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получил:</w:t>
            </w:r>
          </w:p>
        </w:tc>
        <w:tc>
          <w:tcPr>
            <w:tcW w:w="2267" w:type="dxa"/>
          </w:tcPr>
          <w:p>
            <w:pPr>
              <w:pStyle w:val="TableParagraph"/>
              <w:tabs>
                <w:tab w:pos="1844" w:val="left" w:leader="none"/>
              </w:tabs>
              <w:spacing w:before="192"/>
              <w:ind w:left="34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539" w:type="dxa"/>
          </w:tcPr>
          <w:p>
            <w:pPr>
              <w:pStyle w:val="TableParagraph"/>
              <w:spacing w:before="192"/>
              <w:ind w:left="422"/>
              <w:rPr>
                <w:sz w:val="24"/>
              </w:rPr>
            </w:pPr>
            <w:r>
              <w:rPr>
                <w:sz w:val="24"/>
              </w:rPr>
              <w:t>В.В. </w:t>
            </w:r>
            <w:r>
              <w:rPr>
                <w:spacing w:val="-2"/>
                <w:sz w:val="24"/>
              </w:rPr>
              <w:t>Невмержицкий</w:t>
            </w:r>
          </w:p>
        </w:tc>
      </w:tr>
      <w:tr>
        <w:trPr>
          <w:trHeight w:val="925" w:hRule="atLeast"/>
        </w:trPr>
        <w:tc>
          <w:tcPr>
            <w:tcW w:w="4528" w:type="dxa"/>
          </w:tcPr>
          <w:p>
            <w:pPr>
              <w:pStyle w:val="TableParagraph"/>
              <w:spacing w:line="275" w:lineRule="exact" w:before="94"/>
              <w:ind w:left="5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согласовано:</w:t>
            </w:r>
          </w:p>
          <w:p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56" w:lineRule="exact" w:before="4"/>
              <w:ind w:left="5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«АВАНТА», г.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Арсеньев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7"/>
              <w:rPr>
                <w:sz w:val="24"/>
              </w:rPr>
            </w:pPr>
          </w:p>
          <w:p>
            <w:pPr>
              <w:pStyle w:val="TableParagraph"/>
              <w:tabs>
                <w:tab w:pos="1929" w:val="left" w:leader="none"/>
              </w:tabs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7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ind w:left="447"/>
              <w:rPr>
                <w:sz w:val="24"/>
              </w:rPr>
            </w:pPr>
            <w:r>
              <w:rPr>
                <w:sz w:val="24"/>
              </w:rPr>
              <w:t>М.Г. </w:t>
            </w:r>
            <w:r>
              <w:rPr>
                <w:spacing w:val="-2"/>
                <w:sz w:val="24"/>
              </w:rPr>
              <w:t>Лысик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headerReference w:type="default" r:id="rId17"/>
          <w:pgSz w:w="11910" w:h="16840"/>
          <w:pgMar w:header="722" w:footer="0" w:top="980" w:bottom="280" w:left="1559" w:right="425"/>
          <w:pgNumType w:start="4"/>
        </w:sectPr>
      </w:pPr>
    </w:p>
    <w:p>
      <w:pPr>
        <w:spacing w:line="275" w:lineRule="exact" w:before="149"/>
        <w:ind w:left="57" w:right="54" w:firstLine="0"/>
        <w:jc w:val="center"/>
        <w:rPr>
          <w:b/>
          <w:sz w:val="24"/>
        </w:rPr>
      </w:pPr>
      <w:r>
        <w:rPr>
          <w:b/>
          <w:sz w:val="24"/>
        </w:rPr>
        <w:t>РАБОЧИЙ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> (ПЛАН)</w:t>
      </w:r>
    </w:p>
    <w:p>
      <w:pPr>
        <w:spacing w:line="275" w:lineRule="exact" w:before="0"/>
        <w:ind w:left="57" w:right="54" w:firstLine="0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ОЗНАКОМИТЕЛЬНОЙ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ПРАКТИКИ</w:t>
      </w:r>
    </w:p>
    <w:p>
      <w:pPr>
        <w:spacing w:before="274"/>
        <w:ind w:left="141" w:right="0" w:firstLine="0"/>
        <w:jc w:val="left"/>
        <w:rPr>
          <w:sz w:val="24"/>
        </w:rPr>
      </w:pPr>
      <w:r>
        <w:rPr>
          <w:sz w:val="24"/>
        </w:rPr>
        <w:t>Студент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Невмержицкий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Виталий</w:t>
      </w:r>
      <w:r>
        <w:rPr>
          <w:spacing w:val="-2"/>
          <w:sz w:val="24"/>
          <w:u w:val="single"/>
        </w:rPr>
        <w:t> Владимирович</w:t>
      </w:r>
    </w:p>
    <w:p>
      <w:pPr>
        <w:spacing w:before="4"/>
        <w:ind w:left="141" w:right="0" w:firstLine="0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-6"/>
          <w:sz w:val="24"/>
        </w:rPr>
        <w:t> </w:t>
      </w:r>
      <w:r>
        <w:rPr>
          <w:sz w:val="24"/>
          <w:u w:val="single"/>
        </w:rPr>
        <w:t>экономики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управления</w:t>
      </w:r>
      <w:r>
        <w:rPr>
          <w:spacing w:val="-2"/>
          <w:sz w:val="24"/>
          <w:u w:val="single"/>
        </w:rPr>
        <w:t> </w:t>
      </w:r>
      <w:r>
        <w:rPr>
          <w:sz w:val="24"/>
        </w:rPr>
        <w:t>гр.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ВДБМН-24у-</w:t>
      </w:r>
      <w:r>
        <w:rPr>
          <w:spacing w:val="-5"/>
          <w:sz w:val="24"/>
          <w:u w:val="single"/>
        </w:rPr>
        <w:t>УП</w:t>
      </w:r>
    </w:p>
    <w:p>
      <w:pPr>
        <w:tabs>
          <w:tab w:pos="4147" w:val="left" w:leader="none"/>
          <w:tab w:pos="9145" w:val="left" w:leader="none"/>
        </w:tabs>
        <w:spacing w:line="273" w:lineRule="exact" w:before="274"/>
        <w:ind w:left="141" w:right="0" w:firstLine="0"/>
        <w:jc w:val="left"/>
        <w:rPr>
          <w:sz w:val="24"/>
        </w:rPr>
      </w:pPr>
      <w:r>
        <w:rPr>
          <w:sz w:val="24"/>
        </w:rPr>
        <w:t>Руководители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практики</w:t>
      </w:r>
      <w:r>
        <w:rPr>
          <w:sz w:val="24"/>
          <w:u w:val="double"/>
        </w:rPr>
        <w:tab/>
        <w:t>Пашук</w:t>
      </w:r>
      <w:r>
        <w:rPr>
          <w:spacing w:val="-7"/>
          <w:sz w:val="24"/>
          <w:u w:val="double"/>
        </w:rPr>
        <w:t> </w:t>
      </w:r>
      <w:r>
        <w:rPr>
          <w:sz w:val="24"/>
          <w:u w:val="double"/>
        </w:rPr>
        <w:t>Наталья</w:t>
      </w:r>
      <w:r>
        <w:rPr>
          <w:spacing w:val="-2"/>
          <w:sz w:val="24"/>
          <w:u w:val="double"/>
        </w:rPr>
        <w:t> Руслановна</w:t>
      </w:r>
      <w:r>
        <w:rPr>
          <w:sz w:val="24"/>
          <w:u w:val="double"/>
        </w:rPr>
        <w:tab/>
      </w:r>
    </w:p>
    <w:p>
      <w:pPr>
        <w:spacing w:line="181" w:lineRule="exact" w:before="0"/>
        <w:ind w:left="869" w:right="869" w:firstLine="0"/>
        <w:jc w:val="center"/>
        <w:rPr>
          <w:i/>
          <w:sz w:val="16"/>
        </w:rPr>
      </w:pPr>
      <w:r>
        <w:rPr>
          <w:i/>
          <w:sz w:val="16"/>
        </w:rPr>
        <w:t>Фамилия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Имя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Отчество</w:t>
      </w:r>
    </w:p>
    <w:p>
      <w:pPr>
        <w:spacing w:line="242" w:lineRule="auto" w:before="97"/>
        <w:ind w:left="141" w:right="558" w:firstLine="0"/>
        <w:jc w:val="left"/>
        <w:rPr>
          <w:sz w:val="24"/>
        </w:rPr>
      </w:pPr>
      <w:r>
        <w:rPr>
          <w:sz w:val="24"/>
        </w:rPr>
        <w:t>Инструктаж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ознакомлению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требованиями</w:t>
      </w:r>
      <w:r>
        <w:rPr>
          <w:spacing w:val="-4"/>
          <w:sz w:val="24"/>
        </w:rPr>
        <w:t> </w:t>
      </w:r>
      <w:r>
        <w:rPr>
          <w:sz w:val="24"/>
        </w:rPr>
        <w:t>охраны</w:t>
      </w:r>
      <w:r>
        <w:rPr>
          <w:spacing w:val="-7"/>
          <w:sz w:val="24"/>
        </w:rPr>
        <w:t> </w:t>
      </w:r>
      <w:r>
        <w:rPr>
          <w:sz w:val="24"/>
        </w:rPr>
        <w:t>труда,</w:t>
      </w:r>
      <w:r>
        <w:rPr>
          <w:spacing w:val="-5"/>
          <w:sz w:val="24"/>
        </w:rPr>
        <w:t> </w:t>
      </w: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безопасности, пожарной безопасности прошел</w:t>
      </w:r>
    </w:p>
    <w:p>
      <w:pPr>
        <w:tabs>
          <w:tab w:pos="8580" w:val="left" w:leader="none"/>
        </w:tabs>
        <w:spacing w:line="271" w:lineRule="exact" w:before="0"/>
        <w:ind w:left="5409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М.Г. </w:t>
      </w:r>
      <w:r>
        <w:rPr>
          <w:spacing w:val="-4"/>
          <w:sz w:val="24"/>
        </w:rPr>
        <w:t>Лысик</w:t>
      </w:r>
    </w:p>
    <w:p>
      <w:pPr>
        <w:spacing w:line="205" w:lineRule="exact" w:before="0"/>
        <w:ind w:left="0" w:right="141" w:firstLine="0"/>
        <w:jc w:val="right"/>
        <w:rPr>
          <w:sz w:val="18"/>
        </w:rPr>
      </w:pPr>
      <w:r>
        <w:rPr>
          <w:sz w:val="18"/>
        </w:rPr>
        <w:t>(подпись</w:t>
      </w:r>
      <w:r>
        <w:rPr>
          <w:spacing w:val="-8"/>
          <w:sz w:val="18"/>
        </w:rPr>
        <w:t> </w:t>
      </w:r>
      <w:r>
        <w:rPr>
          <w:sz w:val="18"/>
        </w:rPr>
        <w:t>уполномоченного</w:t>
      </w:r>
      <w:r>
        <w:rPr>
          <w:spacing w:val="-6"/>
          <w:sz w:val="18"/>
        </w:rPr>
        <w:t> </w:t>
      </w:r>
      <w:r>
        <w:rPr>
          <w:sz w:val="18"/>
        </w:rPr>
        <w:t>лица,</w:t>
      </w:r>
      <w:r>
        <w:rPr>
          <w:spacing w:val="-5"/>
          <w:sz w:val="18"/>
        </w:rPr>
        <w:t> МП)</w:t>
      </w:r>
    </w:p>
    <w:p>
      <w:pPr>
        <w:pStyle w:val="BodyText"/>
        <w:spacing w:before="75"/>
        <w:ind w:left="0"/>
        <w:jc w:val="left"/>
        <w:rPr>
          <w:sz w:val="18"/>
        </w:rPr>
      </w:pPr>
    </w:p>
    <w:p>
      <w:pPr>
        <w:tabs>
          <w:tab w:pos="7194" w:val="left" w:leader="none"/>
        </w:tabs>
        <w:spacing w:line="273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правилами</w:t>
      </w:r>
      <w:r>
        <w:rPr>
          <w:spacing w:val="-3"/>
          <w:sz w:val="24"/>
        </w:rPr>
        <w:t> </w:t>
      </w:r>
      <w:r>
        <w:rPr>
          <w:sz w:val="24"/>
        </w:rPr>
        <w:t>трудового</w:t>
      </w:r>
      <w:r>
        <w:rPr>
          <w:spacing w:val="-3"/>
          <w:sz w:val="24"/>
        </w:rPr>
        <w:t> </w:t>
      </w:r>
      <w:r>
        <w:rPr>
          <w:sz w:val="24"/>
        </w:rPr>
        <w:t>распорядка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ознакомлен</w:t>
      </w:r>
      <w:r>
        <w:rPr>
          <w:sz w:val="24"/>
          <w:u w:val="single"/>
        </w:rPr>
        <w:tab/>
      </w:r>
      <w:r>
        <w:rPr>
          <w:sz w:val="24"/>
        </w:rPr>
        <w:t>В.В.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Невмержицкий</w:t>
      </w:r>
    </w:p>
    <w:p>
      <w:pPr>
        <w:spacing w:line="205" w:lineRule="exact" w:before="0"/>
        <w:ind w:left="5354" w:right="0" w:firstLine="0"/>
        <w:jc w:val="left"/>
        <w:rPr>
          <w:sz w:val="18"/>
        </w:rPr>
      </w:pPr>
      <w:r>
        <w:rPr>
          <w:sz w:val="18"/>
        </w:rPr>
        <w:t>(подпись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обучающегося)</w:t>
      </w:r>
    </w:p>
    <w:p>
      <w:pPr>
        <w:pStyle w:val="BodyText"/>
        <w:spacing w:before="46"/>
        <w:ind w:left="0"/>
        <w:jc w:val="left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3402"/>
        <w:gridCol w:w="1846"/>
        <w:gridCol w:w="1697"/>
      </w:tblGrid>
      <w:tr>
        <w:trPr>
          <w:trHeight w:val="1000" w:hRule="atLeast"/>
        </w:trPr>
        <w:tc>
          <w:tcPr>
            <w:tcW w:w="2692" w:type="dxa"/>
          </w:tcPr>
          <w:p>
            <w:pPr>
              <w:pStyle w:val="TableParagraph"/>
              <w:spacing w:before="153"/>
              <w:rPr>
                <w:sz w:val="20"/>
              </w:rPr>
            </w:pPr>
          </w:p>
          <w:p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практики</w:t>
            </w:r>
          </w:p>
        </w:tc>
        <w:tc>
          <w:tcPr>
            <w:tcW w:w="3402" w:type="dxa"/>
          </w:tcPr>
          <w:p>
            <w:pPr>
              <w:pStyle w:val="TableParagraph"/>
              <w:spacing w:before="153"/>
              <w:rPr>
                <w:sz w:val="20"/>
              </w:rPr>
            </w:pPr>
          </w:p>
          <w:p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3"/>
              <w:rPr>
                <w:sz w:val="20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2"/>
                <w:sz w:val="20"/>
              </w:rPr>
              <w:t> выполнения</w:t>
            </w:r>
          </w:p>
        </w:tc>
        <w:tc>
          <w:tcPr>
            <w:tcW w:w="1697" w:type="dxa"/>
          </w:tcPr>
          <w:p>
            <w:pPr>
              <w:pStyle w:val="TableParagraph"/>
              <w:spacing w:before="153"/>
              <w:ind w:left="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</w:p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 </w:t>
            </w:r>
            <w:r>
              <w:rPr>
                <w:spacing w:val="-2"/>
                <w:sz w:val="20"/>
              </w:rPr>
              <w:t>выполнении</w:t>
            </w:r>
          </w:p>
        </w:tc>
      </w:tr>
      <w:tr>
        <w:trPr>
          <w:trHeight w:val="370" w:hRule="atLeast"/>
        </w:trPr>
        <w:tc>
          <w:tcPr>
            <w:tcW w:w="2692" w:type="dxa"/>
            <w:vMerge w:val="restart"/>
          </w:tcPr>
          <w:p>
            <w:pPr>
              <w:pStyle w:val="TableParagraph"/>
              <w:spacing w:before="73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 </w:t>
            </w:r>
            <w:r>
              <w:rPr>
                <w:spacing w:val="-2"/>
                <w:sz w:val="20"/>
              </w:rPr>
              <w:t>Подготовительный</w:t>
            </w:r>
          </w:p>
        </w:tc>
        <w:tc>
          <w:tcPr>
            <w:tcW w:w="3402" w:type="dxa"/>
          </w:tcPr>
          <w:p>
            <w:pPr>
              <w:pStyle w:val="TableParagraph"/>
              <w:spacing w:before="6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Организационное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собрание</w:t>
            </w:r>
          </w:p>
        </w:tc>
        <w:tc>
          <w:tcPr>
            <w:tcW w:w="1846" w:type="dxa"/>
          </w:tcPr>
          <w:p>
            <w:pPr>
              <w:pStyle w:val="TableParagraph"/>
              <w:spacing w:before="68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30" w:lineRule="exact"/>
              <w:ind w:left="109" w:right="203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технике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846" w:type="dxa"/>
          </w:tcPr>
          <w:p>
            <w:pPr>
              <w:pStyle w:val="TableParagraph"/>
              <w:spacing w:before="113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26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 </w:t>
            </w:r>
            <w:r>
              <w:rPr>
                <w:spacing w:val="-2"/>
                <w:sz w:val="20"/>
              </w:rPr>
              <w:t>Исследовательский</w:t>
            </w:r>
          </w:p>
        </w:tc>
        <w:tc>
          <w:tcPr>
            <w:tcW w:w="3402" w:type="dxa"/>
          </w:tcPr>
          <w:p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фактического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аналитического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материала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написания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отчета.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поручений</w:t>
            </w:r>
          </w:p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руководителя практики от </w:t>
            </w:r>
            <w:r>
              <w:rPr>
                <w:spacing w:val="-2"/>
                <w:sz w:val="20"/>
              </w:rPr>
              <w:t>предприятия (организации)</w:t>
            </w:r>
          </w:p>
        </w:tc>
        <w:tc>
          <w:tcPr>
            <w:tcW w:w="1846" w:type="dxa"/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10.03.2026-</w:t>
            </w:r>
          </w:p>
          <w:p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15.03.2026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692" w:type="dxa"/>
          </w:tcPr>
          <w:p>
            <w:pPr>
              <w:pStyle w:val="TableParagraph"/>
              <w:spacing w:before="228"/>
              <w:ind w:left="110"/>
              <w:rPr>
                <w:sz w:val="20"/>
              </w:rPr>
            </w:pPr>
            <w:r>
              <w:rPr>
                <w:sz w:val="20"/>
              </w:rPr>
              <w:t>3. </w:t>
            </w:r>
            <w:r>
              <w:rPr>
                <w:spacing w:val="-2"/>
                <w:sz w:val="20"/>
              </w:rPr>
              <w:t>Аналитический</w:t>
            </w:r>
          </w:p>
        </w:tc>
        <w:tc>
          <w:tcPr>
            <w:tcW w:w="3402" w:type="dxa"/>
          </w:tcPr>
          <w:p>
            <w:pPr>
              <w:pStyle w:val="TableParagraph"/>
              <w:spacing w:line="230" w:lineRule="exact"/>
              <w:ind w:left="109" w:right="203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систематизация собранной информации для написания отчета</w:t>
            </w:r>
          </w:p>
        </w:tc>
        <w:tc>
          <w:tcPr>
            <w:tcW w:w="1846" w:type="dxa"/>
          </w:tcPr>
          <w:p>
            <w:pPr>
              <w:pStyle w:val="TableParagraph"/>
              <w:spacing w:before="78"/>
              <w:ind w:left="438"/>
              <w:rPr>
                <w:sz w:val="20"/>
              </w:rPr>
            </w:pPr>
            <w:r>
              <w:rPr>
                <w:spacing w:val="-2"/>
                <w:sz w:val="20"/>
              </w:rPr>
              <w:t>16.03.2026-</w:t>
            </w:r>
          </w:p>
          <w:p>
            <w:pPr>
              <w:pStyle w:val="TableParagraph"/>
              <w:spacing w:before="35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2692" w:type="dxa"/>
          </w:tcPr>
          <w:p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4. </w:t>
            </w:r>
            <w:r>
              <w:rPr>
                <w:spacing w:val="-2"/>
                <w:sz w:val="20"/>
              </w:rPr>
              <w:t>Заключительный</w:t>
            </w:r>
          </w:p>
        </w:tc>
        <w:tc>
          <w:tcPr>
            <w:tcW w:w="3402" w:type="dxa"/>
          </w:tcPr>
          <w:p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сдача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отчета</w:t>
            </w:r>
          </w:p>
        </w:tc>
        <w:tc>
          <w:tcPr>
            <w:tcW w:w="1846" w:type="dxa"/>
          </w:tcPr>
          <w:p>
            <w:pPr>
              <w:pStyle w:val="TableParagraph"/>
              <w:spacing w:before="44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11.04.2026</w:t>
            </w:r>
          </w:p>
        </w:tc>
        <w:tc>
          <w:tcPr>
            <w:tcW w:w="169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7"/>
        <w:ind w:left="0"/>
        <w:jc w:val="left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8"/>
        <w:gridCol w:w="1768"/>
        <w:gridCol w:w="1449"/>
      </w:tblGrid>
      <w:tr>
        <w:trPr>
          <w:trHeight w:val="330" w:hRule="atLeast"/>
        </w:trPr>
        <w:tc>
          <w:tcPr>
            <w:tcW w:w="6138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21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6138" w:type="dxa"/>
          </w:tcPr>
          <w:p>
            <w:pPr>
              <w:pStyle w:val="TableParagraph"/>
              <w:spacing w:line="275" w:lineRule="exact" w:before="54"/>
              <w:ind w:left="50"/>
              <w:rPr>
                <w:sz w:val="24"/>
              </w:rPr>
            </w:pPr>
            <w:r>
              <w:rPr>
                <w:sz w:val="24"/>
              </w:rPr>
              <w:t>к.э.н.,</w:t>
            </w:r>
            <w:r>
              <w:rPr>
                <w:spacing w:val="-2"/>
                <w:sz w:val="24"/>
              </w:rPr>
              <w:t> доцент</w:t>
            </w:r>
          </w:p>
          <w:p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управления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9" coordorigin="0,0" coordsize="1440,10">
                      <v:line style="position:absolute" from="0,5" to="14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Н.Р.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Пашук</w:t>
            </w:r>
          </w:p>
        </w:tc>
      </w:tr>
      <w:tr>
        <w:trPr>
          <w:trHeight w:val="655" w:hRule="atLeast"/>
        </w:trPr>
        <w:tc>
          <w:tcPr>
            <w:tcW w:w="6138" w:type="dxa"/>
          </w:tcPr>
          <w:p>
            <w:pPr>
              <w:pStyle w:val="TableParagraph"/>
              <w:spacing w:line="280" w:lineRule="atLeast" w:before="75"/>
              <w:ind w:left="50" w:right="1070"/>
              <w:rPr>
                <w:sz w:val="24"/>
              </w:rPr>
            </w:pPr>
            <w:r>
              <w:rPr>
                <w:sz w:val="24"/>
              </w:rPr>
              <w:t>Руководитель практики от организации 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«АВАНТА»,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Арсеньев</w:t>
            </w:r>
          </w:p>
        </w:tc>
        <w:tc>
          <w:tcPr>
            <w:tcW w:w="1768" w:type="dxa"/>
          </w:tcPr>
          <w:p>
            <w:pPr>
              <w:pStyle w:val="TableParagraph"/>
              <w:spacing w:before="108"/>
              <w:rPr>
                <w:sz w:val="24"/>
              </w:rPr>
            </w:pPr>
          </w:p>
          <w:p>
            <w:pPr>
              <w:pStyle w:val="TableParagraph"/>
              <w:tabs>
                <w:tab w:pos="1614" w:val="left" w:leader="none"/>
              </w:tabs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1449" w:type="dxa"/>
          </w:tcPr>
          <w:p>
            <w:pPr>
              <w:pStyle w:val="TableParagraph"/>
              <w:spacing w:before="103"/>
              <w:rPr>
                <w:sz w:val="24"/>
              </w:rPr>
            </w:pPr>
          </w:p>
          <w:p>
            <w:pPr>
              <w:pStyle w:val="TableParagraph"/>
              <w:spacing w:line="25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М.Г. </w:t>
            </w:r>
            <w:r>
              <w:rPr>
                <w:spacing w:val="-2"/>
                <w:sz w:val="24"/>
              </w:rPr>
              <w:t>Лысик</w:t>
            </w:r>
          </w:p>
        </w:tc>
      </w:tr>
    </w:tbl>
    <w:p>
      <w:pPr>
        <w:pStyle w:val="TableParagraph"/>
        <w:spacing w:after="0" w:line="256" w:lineRule="exact"/>
        <w:jc w:val="right"/>
        <w:rPr>
          <w:sz w:val="24"/>
        </w:rPr>
        <w:sectPr>
          <w:pgSz w:w="11910" w:h="16840"/>
          <w:pgMar w:header="722" w:footer="0" w:top="980" w:bottom="280" w:left="1559" w:right="425"/>
        </w:sectPr>
      </w:pPr>
    </w:p>
    <w:p>
      <w:pPr>
        <w:spacing w:line="360" w:lineRule="auto" w:before="242"/>
        <w:ind w:left="141" w:right="134" w:firstLine="72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762496">
                <wp:simplePos x="0" y="0"/>
                <wp:positionH relativeFrom="page">
                  <wp:posOffset>7127875</wp:posOffset>
                </wp:positionH>
                <wp:positionV relativeFrom="page">
                  <wp:posOffset>458300</wp:posOffset>
                </wp:positionV>
                <wp:extent cx="76200" cy="1689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25pt;margin-top:36.086639pt;width:6pt;height:13.3pt;mso-position-horizontal-relative:page;mso-position-vertical-relative:page;z-index:-16553984" type="#_x0000_t202" id="docshape1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6903719</wp:posOffset>
                </wp:positionH>
                <wp:positionV relativeFrom="page">
                  <wp:posOffset>442594</wp:posOffset>
                </wp:positionV>
                <wp:extent cx="348615" cy="35941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4861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 h="359410">
                              <a:moveTo>
                                <a:pt x="348615" y="0"/>
                              </a:moveTo>
                              <a:lnTo>
                                <a:pt x="0" y="0"/>
                              </a:lnTo>
                              <a:lnTo>
                                <a:pt x="0" y="359409"/>
                              </a:lnTo>
                              <a:lnTo>
                                <a:pt x="348615" y="359409"/>
                              </a:lnTo>
                              <a:lnTo>
                                <a:pt x="348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3.599976pt;margin-top:34.849998pt;width:27.45pt;height:28.3pt;mso-position-horizontal-relative:page;mso-position-vertical-relative:page;z-index:15731712" id="docshape1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настоящая характеристика дана студенту 2 курса Владивостокского государственного университета</w:t>
      </w:r>
      <w:r>
        <w:rPr>
          <w:spacing w:val="-8"/>
          <w:sz w:val="24"/>
        </w:rPr>
        <w:t> </w:t>
      </w:r>
      <w:r>
        <w:rPr>
          <w:sz w:val="24"/>
        </w:rPr>
        <w:t>гр.</w:t>
      </w:r>
      <w:r>
        <w:rPr>
          <w:spacing w:val="-6"/>
          <w:sz w:val="24"/>
        </w:rPr>
        <w:t> </w:t>
      </w:r>
      <w:r>
        <w:rPr>
          <w:sz w:val="24"/>
        </w:rPr>
        <w:t>ВДБМН-24у-УП,</w:t>
      </w:r>
      <w:r>
        <w:rPr>
          <w:spacing w:val="-6"/>
          <w:sz w:val="24"/>
        </w:rPr>
        <w:t> </w:t>
      </w:r>
      <w:r>
        <w:rPr>
          <w:sz w:val="24"/>
        </w:rPr>
        <w:t>Невмержицкому</w:t>
      </w:r>
      <w:r>
        <w:rPr>
          <w:spacing w:val="-7"/>
          <w:sz w:val="24"/>
        </w:rPr>
        <w:t> </w:t>
      </w:r>
      <w:r>
        <w:rPr>
          <w:sz w:val="24"/>
        </w:rPr>
        <w:t>Виталию</w:t>
      </w:r>
      <w:r>
        <w:rPr>
          <w:spacing w:val="-6"/>
          <w:sz w:val="24"/>
        </w:rPr>
        <w:t> </w:t>
      </w:r>
      <w:r>
        <w:rPr>
          <w:sz w:val="24"/>
        </w:rPr>
        <w:t>Владимировичу,</w:t>
      </w:r>
      <w:r>
        <w:rPr>
          <w:spacing w:val="-10"/>
          <w:sz w:val="24"/>
        </w:rPr>
        <w:t> </w:t>
      </w:r>
      <w:r>
        <w:rPr>
          <w:sz w:val="24"/>
        </w:rPr>
        <w:t>проходившему учебную ознакомительную практику в период с 09.03.2026 по 11.04.2026 г.</w:t>
      </w:r>
    </w:p>
    <w:p>
      <w:pPr>
        <w:spacing w:line="360" w:lineRule="auto" w:before="0"/>
        <w:ind w:left="141" w:right="146" w:firstLine="720"/>
        <w:jc w:val="both"/>
        <w:rPr>
          <w:sz w:val="24"/>
        </w:rPr>
      </w:pPr>
      <w:r>
        <w:rPr>
          <w:sz w:val="24"/>
        </w:rPr>
        <w:t>Во время прохождения практики студент выполнял обязанности в рамках программы </w:t>
      </w:r>
      <w:r>
        <w:rPr>
          <w:spacing w:val="-2"/>
          <w:sz w:val="24"/>
        </w:rPr>
        <w:t>практики.</w:t>
      </w:r>
    </w:p>
    <w:p>
      <w:pPr>
        <w:spacing w:line="360" w:lineRule="auto" w:before="1"/>
        <w:ind w:left="141" w:right="138" w:firstLine="720"/>
        <w:jc w:val="both"/>
        <w:rPr>
          <w:sz w:val="24"/>
        </w:rPr>
      </w:pPr>
      <w:r>
        <w:rPr>
          <w:sz w:val="24"/>
        </w:rPr>
        <w:t>В ходе практики студентом Невмержицким Виталием Владимировичем был подготовлен отчет, в котором отражены основные результаты выполнения задания на </w:t>
      </w:r>
      <w:r>
        <w:rPr>
          <w:spacing w:val="-2"/>
          <w:sz w:val="24"/>
        </w:rPr>
        <w:t>практику.</w:t>
      </w:r>
    </w:p>
    <w:p>
      <w:pPr>
        <w:spacing w:line="360" w:lineRule="auto" w:before="0"/>
        <w:ind w:left="141" w:right="144" w:firstLine="720"/>
        <w:jc w:val="both"/>
        <w:rPr>
          <w:sz w:val="24"/>
        </w:rPr>
      </w:pPr>
      <w:r>
        <w:rPr>
          <w:sz w:val="24"/>
        </w:rPr>
        <w:t>К выполнению всех заданий студент подходил добросовестно и с ответственностью, соблюдал дисциплину, грамотно выполнял возложенные на него функции.</w:t>
      </w:r>
    </w:p>
    <w:p>
      <w:pPr>
        <w:spacing w:line="360" w:lineRule="auto" w:before="1"/>
        <w:ind w:left="141" w:right="137" w:firstLine="720"/>
        <w:jc w:val="both"/>
        <w:rPr>
          <w:sz w:val="24"/>
        </w:rPr>
      </w:pPr>
      <w:r>
        <w:rPr>
          <w:sz w:val="24"/>
        </w:rPr>
        <w:t>За время прохождения практики студент Невмержицкий Виталий Владимирович показал хороший уровень теоретической и практической подготовки, стремление к получению новых знаний и навыков. В коллективе проявил себя как коммуникабельный, неконфликтный человек.</w:t>
      </w:r>
    </w:p>
    <w:p>
      <w:pPr>
        <w:spacing w:line="360" w:lineRule="auto" w:before="0"/>
        <w:ind w:left="141" w:right="141" w:firstLine="720"/>
        <w:jc w:val="both"/>
        <w:rPr>
          <w:sz w:val="24"/>
        </w:rPr>
      </w:pPr>
      <w:r>
        <w:rPr>
          <w:sz w:val="24"/>
        </w:rPr>
        <w:t>В целом работа Невмержицкого Виталия Владимировича заслуживает хорошей </w:t>
      </w:r>
      <w:r>
        <w:rPr>
          <w:spacing w:val="-2"/>
          <w:sz w:val="24"/>
        </w:rPr>
        <w:t>оценки.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44"/>
        <w:ind w:left="0"/>
        <w:jc w:val="left"/>
        <w:rPr>
          <w:sz w:val="24"/>
        </w:rPr>
      </w:pPr>
    </w:p>
    <w:p>
      <w:pPr>
        <w:spacing w:line="276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> </w:t>
      </w:r>
      <w:r>
        <w:rPr>
          <w:sz w:val="24"/>
        </w:rPr>
        <w:t>практики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предприятия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(организации)</w:t>
      </w:r>
    </w:p>
    <w:p>
      <w:pPr>
        <w:tabs>
          <w:tab w:pos="6349" w:val="left" w:leader="none"/>
          <w:tab w:pos="7844" w:val="left" w:leader="none"/>
          <w:tab w:pos="8149" w:val="left" w:leader="none"/>
        </w:tabs>
        <w:spacing w:before="0"/>
        <w:ind w:left="6514" w:right="558" w:hanging="6374"/>
        <w:jc w:val="left"/>
        <w:rPr>
          <w:sz w:val="24"/>
        </w:rPr>
      </w:pPr>
      <w:r>
        <w:rPr>
          <w:sz w:val="24"/>
        </w:rPr>
        <w:t>Директор ООО «АВАНТА», г. Арсеньев</w:t>
        <w:tab/>
      </w:r>
      <w:r>
        <w:rPr>
          <w:sz w:val="24"/>
          <w:u w:val="single"/>
        </w:rPr>
        <w:tab/>
        <w:tab/>
      </w:r>
      <w:r>
        <w:rPr>
          <w:sz w:val="24"/>
        </w:rPr>
        <w:tab/>
        <w:t>М.Г.</w:t>
      </w:r>
      <w:r>
        <w:rPr>
          <w:spacing w:val="-15"/>
          <w:sz w:val="24"/>
        </w:rPr>
        <w:t> </w:t>
      </w:r>
      <w:r>
        <w:rPr>
          <w:sz w:val="24"/>
        </w:rPr>
        <w:t>Лысик </w:t>
      </w:r>
      <w:r>
        <w:rPr>
          <w:spacing w:val="-2"/>
          <w:sz w:val="24"/>
        </w:rPr>
        <w:t>(подпись)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spacing w:line="722" w:lineRule="auto" w:before="0"/>
        <w:ind w:left="141" w:right="7600" w:firstLine="0"/>
        <w:jc w:val="left"/>
        <w:rPr>
          <w:sz w:val="24"/>
        </w:rPr>
      </w:pPr>
      <w:r>
        <w:rPr>
          <w:sz w:val="24"/>
        </w:rPr>
        <w:t>11</w:t>
      </w:r>
      <w:r>
        <w:rPr>
          <w:spacing w:val="-12"/>
          <w:sz w:val="24"/>
        </w:rPr>
        <w:t> </w:t>
      </w:r>
      <w:r>
        <w:rPr>
          <w:sz w:val="24"/>
        </w:rPr>
        <w:t>апреля</w:t>
      </w:r>
      <w:r>
        <w:rPr>
          <w:spacing w:val="-12"/>
          <w:sz w:val="24"/>
        </w:rPr>
        <w:t> </w:t>
      </w:r>
      <w:r>
        <w:rPr>
          <w:sz w:val="24"/>
        </w:rPr>
        <w:t>2026</w:t>
      </w:r>
      <w:r>
        <w:rPr>
          <w:spacing w:val="-12"/>
          <w:sz w:val="24"/>
        </w:rPr>
        <w:t> </w:t>
      </w:r>
      <w:r>
        <w:rPr>
          <w:sz w:val="24"/>
        </w:rPr>
        <w:t>г</w:t>
      </w:r>
      <w:r>
        <w:rPr>
          <w:sz w:val="24"/>
        </w:rPr>
        <w:t>. </w:t>
      </w:r>
      <w:r>
        <w:rPr>
          <w:spacing w:val="-4"/>
          <w:sz w:val="24"/>
        </w:rPr>
        <w:t>М.П.</w:t>
      </w:r>
    </w:p>
    <w:p>
      <w:pPr>
        <w:spacing w:after="0" w:line="722" w:lineRule="auto"/>
        <w:jc w:val="left"/>
        <w:rPr>
          <w:sz w:val="24"/>
        </w:rPr>
        <w:sectPr>
          <w:headerReference w:type="default" r:id="rId18"/>
          <w:pgSz w:w="11910" w:h="16840"/>
          <w:pgMar w:header="1144" w:footer="0" w:top="1460" w:bottom="280" w:left="1559" w:right="425"/>
        </w:sectPr>
      </w:pPr>
    </w:p>
    <w:p>
      <w:pPr>
        <w:pStyle w:val="Heading1"/>
        <w:ind w:left="57" w:right="54"/>
      </w:pPr>
      <w:r>
        <w:rPr>
          <w:spacing w:val="-2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775" w:val="right" w:leader="none"/>
            </w:tabs>
            <w:spacing w:before="241"/>
          </w:pPr>
          <w:hyperlink w:history="true" w:anchor="_bookmark0">
            <w:r>
              <w:rPr>
                <w:spacing w:val="-2"/>
              </w:rPr>
              <w:t>Введение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7"/>
            </w:numPr>
            <w:tabs>
              <w:tab w:pos="351" w:val="left" w:leader="none"/>
              <w:tab w:pos="9775" w:val="right" w:leader="none"/>
            </w:tabs>
            <w:spacing w:line="240" w:lineRule="auto" w:before="118" w:after="0"/>
            <w:ind w:left="351" w:right="0" w:hanging="210"/>
            <w:jc w:val="left"/>
          </w:pPr>
          <w:hyperlink w:history="true" w:anchor="_bookmark1">
            <w:r>
              <w:rPr/>
              <w:t>Характеристика</w:t>
            </w:r>
            <w:r>
              <w:rPr>
                <w:spacing w:val="-2"/>
              </w:rPr>
              <w:t> предприятия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  <w:tab w:pos="9775" w:val="right" w:leader="none"/>
            </w:tabs>
            <w:spacing w:line="240" w:lineRule="auto" w:before="123" w:after="0"/>
            <w:ind w:left="1271" w:right="0" w:hanging="420"/>
            <w:jc w:val="left"/>
          </w:pPr>
          <w:hyperlink w:history="true" w:anchor="_bookmark2">
            <w:r>
              <w:rPr/>
              <w:t>Паспорт </w:t>
            </w:r>
            <w:r>
              <w:rPr>
                <w:spacing w:val="-2"/>
              </w:rPr>
              <w:t>организации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</w:tabs>
            <w:spacing w:line="321" w:lineRule="exact" w:before="118" w:after="0"/>
            <w:ind w:left="1271" w:right="0" w:hanging="420"/>
            <w:jc w:val="left"/>
          </w:pPr>
          <w:hyperlink w:history="true" w:anchor="_bookmark3">
            <w:r>
              <w:rPr/>
              <w:t>Основные</w:t>
            </w:r>
            <w:r>
              <w:rPr>
                <w:spacing w:val="-5"/>
              </w:rPr>
              <w:t> </w:t>
            </w:r>
            <w:r>
              <w:rPr/>
              <w:t>экономические</w:t>
            </w:r>
            <w:r>
              <w:rPr>
                <w:spacing w:val="-3"/>
              </w:rPr>
              <w:t> </w:t>
            </w:r>
            <w:r>
              <w:rPr/>
              <w:t>показатели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хозяйственной</w:t>
            </w:r>
          </w:hyperlink>
        </w:p>
        <w:p>
          <w:pPr>
            <w:pStyle w:val="TOC4"/>
            <w:tabs>
              <w:tab w:pos="9775" w:val="right" w:leader="none"/>
            </w:tabs>
          </w:pPr>
          <w:hyperlink w:history="true" w:anchor="_bookmark3">
            <w:r>
              <w:rPr>
                <w:spacing w:val="-2"/>
              </w:rPr>
              <w:t>деятельности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  <w:tab w:pos="9775" w:val="right" w:leader="none"/>
            </w:tabs>
            <w:spacing w:line="240" w:lineRule="auto" w:before="123" w:after="0"/>
            <w:ind w:left="1271" w:right="0" w:hanging="420"/>
            <w:jc w:val="left"/>
          </w:pPr>
          <w:hyperlink w:history="true" w:anchor="_bookmark4">
            <w:r>
              <w:rPr/>
              <w:t>Социально-экономический</w:t>
            </w:r>
            <w:r>
              <w:rPr>
                <w:spacing w:val="-9"/>
              </w:rPr>
              <w:t> </w:t>
            </w:r>
            <w:r>
              <w:rPr/>
              <w:t>анализ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отрасли</w:t>
            </w:r>
            <w:r>
              <w:rPr/>
              <w:tab/>
            </w:r>
            <w:r>
              <w:rPr>
                <w:spacing w:val="-7"/>
              </w:rPr>
              <w:t>14</w:t>
            </w:r>
          </w:hyperlink>
        </w:p>
        <w:p>
          <w:pPr>
            <w:pStyle w:val="TOC1"/>
            <w:numPr>
              <w:ilvl w:val="0"/>
              <w:numId w:val="7"/>
            </w:numPr>
            <w:tabs>
              <w:tab w:pos="351" w:val="left" w:leader="none"/>
              <w:tab w:pos="9775" w:val="right" w:leader="none"/>
            </w:tabs>
            <w:spacing w:line="240" w:lineRule="auto" w:before="119" w:after="0"/>
            <w:ind w:left="351" w:right="0" w:hanging="210"/>
            <w:jc w:val="left"/>
          </w:pPr>
          <w:hyperlink w:history="true" w:anchor="_bookmark5">
            <w:r>
              <w:rPr/>
              <w:t>Профессиональная</w:t>
            </w:r>
            <w:r>
              <w:rPr>
                <w:spacing w:val="-2"/>
              </w:rPr>
              <w:t> </w:t>
            </w:r>
            <w:r>
              <w:rPr/>
              <w:t>этика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менеджера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  <w:tab w:pos="9775" w:val="right" w:leader="none"/>
            </w:tabs>
            <w:spacing w:line="240" w:lineRule="auto" w:before="123" w:after="0"/>
            <w:ind w:left="1271" w:right="0" w:hanging="420"/>
            <w:jc w:val="left"/>
          </w:pPr>
          <w:hyperlink w:history="true" w:anchor="_bookmark6">
            <w:r>
              <w:rPr/>
              <w:t>План</w:t>
            </w:r>
            <w:r>
              <w:rPr>
                <w:spacing w:val="-10"/>
              </w:rPr>
              <w:t> </w:t>
            </w:r>
            <w:r>
              <w:rPr/>
              <w:t>лекции-</w:t>
            </w:r>
            <w:r>
              <w:rPr>
                <w:spacing w:val="-2"/>
              </w:rPr>
              <w:t>беседы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  <w:tab w:pos="9775" w:val="right" w:leader="none"/>
            </w:tabs>
            <w:spacing w:line="240" w:lineRule="auto" w:before="118" w:after="0"/>
            <w:ind w:left="1271" w:right="0" w:hanging="420"/>
            <w:jc w:val="left"/>
          </w:pPr>
          <w:hyperlink w:history="true" w:anchor="_bookmark7">
            <w:r>
              <w:rPr/>
              <w:t>Глоссарий</w:t>
            </w:r>
            <w:r>
              <w:rPr>
                <w:spacing w:val="-5"/>
              </w:rPr>
              <w:t> </w:t>
            </w:r>
            <w:r>
              <w:rPr/>
              <w:t>по</w:t>
            </w:r>
            <w:r>
              <w:rPr>
                <w:spacing w:val="-1"/>
              </w:rPr>
              <w:t> </w:t>
            </w:r>
            <w:r>
              <w:rPr>
                <w:spacing w:val="-4"/>
              </w:rPr>
              <w:t>теме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  <w:tab w:pos="9775" w:val="right" w:leader="none"/>
            </w:tabs>
            <w:spacing w:line="240" w:lineRule="auto" w:before="118" w:after="0"/>
            <w:ind w:left="1271" w:right="0" w:hanging="420"/>
            <w:jc w:val="left"/>
          </w:pPr>
          <w:hyperlink w:history="true" w:anchor="_bookmark8">
            <w:r>
              <w:rPr/>
              <w:t>Список</w:t>
            </w:r>
            <w:r>
              <w:rPr>
                <w:spacing w:val="-6"/>
              </w:rPr>
              <w:t> </w:t>
            </w:r>
            <w:r>
              <w:rPr/>
              <w:t>рекомендуемой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литературы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  <w:tab w:pos="9775" w:val="right" w:leader="none"/>
            </w:tabs>
            <w:spacing w:line="240" w:lineRule="auto" w:before="123" w:after="0"/>
            <w:ind w:left="1271" w:right="0" w:hanging="420"/>
            <w:jc w:val="left"/>
          </w:pPr>
          <w:hyperlink w:history="true" w:anchor="_bookmark9">
            <w:r>
              <w:rPr/>
              <w:t>Раздаточный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материал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1"/>
            <w:numPr>
              <w:ilvl w:val="0"/>
              <w:numId w:val="7"/>
            </w:numPr>
            <w:tabs>
              <w:tab w:pos="351" w:val="left" w:leader="none"/>
              <w:tab w:pos="9775" w:val="right" w:leader="none"/>
            </w:tabs>
            <w:spacing w:line="240" w:lineRule="auto" w:before="119" w:after="0"/>
            <w:ind w:left="351" w:right="0" w:hanging="210"/>
            <w:jc w:val="left"/>
          </w:pPr>
          <w:hyperlink w:history="true" w:anchor="_bookmark10">
            <w:r>
              <w:rPr/>
              <w:t>Знакомство</w:t>
            </w:r>
            <w:r>
              <w:rPr>
                <w:spacing w:val="-8"/>
              </w:rPr>
              <w:t> </w:t>
            </w:r>
            <w:r>
              <w:rPr/>
              <w:t>с</w:t>
            </w:r>
            <w:r>
              <w:rPr>
                <w:spacing w:val="-5"/>
              </w:rPr>
              <w:t> </w:t>
            </w:r>
            <w:r>
              <w:rPr/>
              <w:t>профессиональной</w:t>
            </w:r>
            <w:r>
              <w:rPr>
                <w:spacing w:val="-6"/>
              </w:rPr>
              <w:t> </w:t>
            </w:r>
            <w:r>
              <w:rPr/>
              <w:t>информационной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средой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301" w:val="left" w:leader="none"/>
              <w:tab w:pos="9775" w:val="right" w:leader="none"/>
            </w:tabs>
            <w:spacing w:line="240" w:lineRule="auto" w:before="123" w:after="0"/>
            <w:ind w:left="1301" w:right="0" w:hanging="450"/>
            <w:jc w:val="left"/>
          </w:pPr>
          <w:hyperlink w:history="true" w:anchor="_bookmark11">
            <w:r>
              <w:rPr/>
              <w:t>Профессиональные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сообщества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71" w:val="left" w:leader="none"/>
            </w:tabs>
            <w:spacing w:line="321" w:lineRule="exact" w:before="118" w:after="0"/>
            <w:ind w:left="1271" w:right="0" w:hanging="420"/>
            <w:jc w:val="left"/>
          </w:pPr>
          <w:hyperlink w:history="true" w:anchor="_bookmark12">
            <w:r>
              <w:rPr/>
              <w:t>Специализированные</w:t>
            </w:r>
            <w:r>
              <w:rPr>
                <w:spacing w:val="-7"/>
              </w:rPr>
              <w:t> </w:t>
            </w:r>
            <w:r>
              <w:rPr/>
              <w:t>информационные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ресурсы,</w:t>
            </w:r>
          </w:hyperlink>
        </w:p>
        <w:p>
          <w:pPr>
            <w:pStyle w:val="TOC4"/>
            <w:ind w:left="1302"/>
          </w:pPr>
          <w:hyperlink w:history="true" w:anchor="_bookmark12">
            <w:r>
              <w:rPr/>
              <w:t>поддерживающие</w:t>
            </w:r>
            <w:r>
              <w:rPr>
                <w:spacing w:val="-6"/>
              </w:rPr>
              <w:t> </w:t>
            </w:r>
            <w:r>
              <w:rPr/>
              <w:t>профессиональную</w:t>
            </w:r>
            <w:r>
              <w:rPr>
                <w:spacing w:val="-4"/>
              </w:rPr>
              <w:t> </w:t>
            </w:r>
            <w:r>
              <w:rPr/>
              <w:t>деятельность</w:t>
            </w:r>
            <w:r>
              <w:rPr>
                <w:spacing w:val="-2"/>
              </w:rPr>
              <w:t> </w:t>
            </w:r>
            <w:r>
              <w:rPr/>
              <w:t>в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области</w:t>
            </w:r>
          </w:hyperlink>
        </w:p>
        <w:p>
          <w:pPr>
            <w:pStyle w:val="TOC4"/>
            <w:tabs>
              <w:tab w:pos="9775" w:val="right" w:leader="none"/>
            </w:tabs>
            <w:spacing w:line="240" w:lineRule="auto" w:before="3"/>
            <w:ind w:left="1302"/>
          </w:pPr>
          <w:hyperlink w:history="true" w:anchor="_bookmark12">
            <w:r>
              <w:rPr/>
              <w:t>менеджмента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68"/>
              </w:rPr>
              <w:t> </w:t>
            </w:r>
            <w:r>
              <w:rPr>
                <w:spacing w:val="-2"/>
              </w:rPr>
              <w:t>предпринимательства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1"/>
            <w:numPr>
              <w:ilvl w:val="0"/>
              <w:numId w:val="7"/>
            </w:numPr>
            <w:tabs>
              <w:tab w:pos="351" w:val="left" w:leader="none"/>
              <w:tab w:pos="9775" w:val="right" w:leader="none"/>
            </w:tabs>
            <w:spacing w:line="240" w:lineRule="auto" w:before="118" w:after="0"/>
            <w:ind w:left="351" w:right="0" w:hanging="210"/>
            <w:jc w:val="left"/>
          </w:pPr>
          <w:hyperlink w:history="true" w:anchor="_bookmark13">
            <w:r>
              <w:rPr/>
              <w:t>Методы управления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самоорганизации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61" w:val="left" w:leader="none"/>
              <w:tab w:pos="9775" w:val="right" w:leader="none"/>
            </w:tabs>
            <w:spacing w:line="240" w:lineRule="auto" w:before="123" w:after="0"/>
            <w:ind w:left="1261" w:right="0" w:hanging="420"/>
            <w:jc w:val="left"/>
          </w:pPr>
          <w:hyperlink w:history="true" w:anchor="_bookmark14">
            <w:r>
              <w:rPr/>
              <w:t>Распорядок</w:t>
            </w:r>
            <w:r>
              <w:rPr>
                <w:spacing w:val="-2"/>
              </w:rPr>
              <w:t> </w:t>
            </w:r>
            <w:r>
              <w:rPr/>
              <w:t>рабочего</w:t>
            </w:r>
            <w:r>
              <w:rPr>
                <w:spacing w:val="-6"/>
              </w:rPr>
              <w:t> </w:t>
            </w:r>
            <w:r>
              <w:rPr/>
              <w:t>дня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менеджера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3"/>
            <w:numPr>
              <w:ilvl w:val="1"/>
              <w:numId w:val="7"/>
            </w:numPr>
            <w:tabs>
              <w:tab w:pos="1261" w:val="left" w:leader="none"/>
            </w:tabs>
            <w:spacing w:line="321" w:lineRule="exact" w:before="118" w:after="0"/>
            <w:ind w:left="1261" w:right="0" w:hanging="420"/>
            <w:jc w:val="left"/>
          </w:pPr>
          <w:hyperlink w:history="true" w:anchor="_bookmark15">
            <w:r>
              <w:rPr/>
              <w:t>Презентация</w:t>
            </w:r>
            <w:r>
              <w:rPr>
                <w:spacing w:val="-7"/>
              </w:rPr>
              <w:t> </w:t>
            </w:r>
            <w:r>
              <w:rPr/>
              <w:t>«Методы</w:t>
            </w:r>
            <w:r>
              <w:rPr>
                <w:spacing w:val="-5"/>
              </w:rPr>
              <w:t> </w:t>
            </w:r>
            <w:r>
              <w:rPr/>
              <w:t>управления,</w:t>
            </w:r>
            <w:r>
              <w:rPr>
                <w:spacing w:val="-5"/>
              </w:rPr>
              <w:t> </w:t>
            </w:r>
            <w:r>
              <w:rPr/>
              <w:t>которые</w:t>
            </w:r>
            <w:r>
              <w:rPr>
                <w:spacing w:val="-6"/>
              </w:rPr>
              <w:t> </w:t>
            </w:r>
            <w:r>
              <w:rPr/>
              <w:t>воздействуют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на</w:t>
            </w:r>
          </w:hyperlink>
        </w:p>
        <w:p>
          <w:pPr>
            <w:pStyle w:val="TOC4"/>
            <w:tabs>
              <w:tab w:pos="9775" w:val="right" w:leader="none"/>
            </w:tabs>
          </w:pPr>
          <w:hyperlink w:history="true" w:anchor="_bookmark15">
            <w:r>
              <w:rPr>
                <w:spacing w:val="-2"/>
              </w:rPr>
              <w:t>меня»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2"/>
            <w:tabs>
              <w:tab w:pos="9775" w:val="right" w:leader="none"/>
            </w:tabs>
            <w:spacing w:before="123"/>
          </w:pPr>
          <w:hyperlink w:history="true" w:anchor="_bookmark16">
            <w:r>
              <w:rPr>
                <w:spacing w:val="-2"/>
              </w:rPr>
              <w:t>Заключение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tabs>
              <w:tab w:pos="9775" w:val="right" w:leader="none"/>
            </w:tabs>
          </w:pPr>
          <w:hyperlink w:history="true" w:anchor="_bookmark17">
            <w:r>
              <w:rPr/>
              <w:t>Список</w:t>
            </w:r>
            <w:r>
              <w:rPr>
                <w:spacing w:val="-6"/>
              </w:rPr>
              <w:t> </w:t>
            </w:r>
            <w:r>
              <w:rPr/>
              <w:t>использованных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источников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spacing w:before="119"/>
          </w:pPr>
          <w:hyperlink w:history="true" w:anchor="_bookmark18">
            <w:r>
              <w:rPr/>
              <w:t>Приложение</w:t>
            </w:r>
            <w:r>
              <w:rPr>
                <w:spacing w:val="-5"/>
              </w:rPr>
              <w:t> </w:t>
            </w:r>
            <w:r>
              <w:rPr/>
              <w:t>А</w:t>
            </w:r>
          </w:hyperlink>
          <w:r>
            <w:rPr>
              <w:spacing w:val="-3"/>
            </w:rPr>
            <w:t> </w:t>
          </w:r>
          <w:hyperlink w:history="true" w:anchor="_bookmark19">
            <w:r>
              <w:rPr/>
              <w:t>Раздаточный</w:t>
            </w:r>
            <w:r>
              <w:rPr>
                <w:spacing w:val="-4"/>
              </w:rPr>
              <w:t> </w:t>
            </w:r>
            <w:r>
              <w:rPr/>
              <w:t>материал</w:t>
            </w:r>
            <w:r>
              <w:rPr>
                <w:spacing w:val="-2"/>
              </w:rPr>
              <w:t> </w:t>
            </w:r>
            <w:r>
              <w:rPr/>
              <w:t>:</w:t>
            </w:r>
            <w:r>
              <w:rPr>
                <w:spacing w:val="-1"/>
              </w:rPr>
              <w:t> </w:t>
            </w:r>
            <w:r>
              <w:rPr/>
              <w:t>«Профессиональная</w:t>
            </w:r>
            <w:r>
              <w:rPr>
                <w:spacing w:val="-2"/>
              </w:rPr>
              <w:t> этика</w:t>
            </w:r>
          </w:hyperlink>
        </w:p>
        <w:p>
          <w:pPr>
            <w:pStyle w:val="TOC6"/>
            <w:tabs>
              <w:tab w:pos="9775" w:val="right" w:leader="none"/>
            </w:tabs>
          </w:pPr>
          <w:hyperlink w:history="true" w:anchor="_bookmark19">
            <w:r>
              <w:rPr>
                <w:spacing w:val="-2"/>
              </w:rPr>
              <w:t>менеджера»</w:t>
            </w:r>
            <w:r>
              <w:rPr/>
              <w:tab/>
            </w:r>
            <w:r>
              <w:rPr>
                <w:spacing w:val="-5"/>
              </w:rPr>
              <w:t>30</w:t>
            </w:r>
          </w:hyperlink>
        </w:p>
        <w:p>
          <w:pPr>
            <w:pStyle w:val="TOC2"/>
          </w:pPr>
          <w:hyperlink w:history="true" w:anchor="_bookmark20">
            <w:r>
              <w:rPr/>
              <w:t>Приложение</w:t>
            </w:r>
            <w:r>
              <w:rPr>
                <w:spacing w:val="-5"/>
              </w:rPr>
              <w:t> </w:t>
            </w:r>
            <w:r>
              <w:rPr/>
              <w:t>Б</w:t>
            </w:r>
          </w:hyperlink>
          <w:r>
            <w:rPr>
              <w:spacing w:val="-6"/>
            </w:rPr>
            <w:t> </w:t>
          </w:r>
          <w:hyperlink w:history="true" w:anchor="_bookmark21">
            <w:r>
              <w:rPr/>
              <w:t>Презентация</w:t>
            </w:r>
            <w:r>
              <w:rPr>
                <w:spacing w:val="-3"/>
              </w:rPr>
              <w:t> </w:t>
            </w:r>
            <w:r>
              <w:rPr/>
              <w:t>«Методы</w:t>
            </w:r>
            <w:r>
              <w:rPr>
                <w:spacing w:val="-4"/>
              </w:rPr>
              <w:t> </w:t>
            </w:r>
            <w:r>
              <w:rPr/>
              <w:t>управления,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которые</w:t>
            </w:r>
          </w:hyperlink>
        </w:p>
        <w:p>
          <w:pPr>
            <w:pStyle w:val="TOC5"/>
            <w:tabs>
              <w:tab w:pos="9775" w:val="right" w:leader="none"/>
            </w:tabs>
          </w:pPr>
          <w:hyperlink w:history="true" w:anchor="_bookmark21">
            <w:r>
              <w:rPr/>
              <w:t>воздействуют</w:t>
            </w:r>
            <w:r>
              <w:rPr>
                <w:spacing w:val="-3"/>
              </w:rPr>
              <w:t> </w:t>
            </w:r>
            <w:r>
              <w:rPr/>
              <w:t>на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меня»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</w:sdtContent>
    </w:sdt>
    <w:p>
      <w:pPr>
        <w:pStyle w:val="TOC5"/>
        <w:spacing w:after="0"/>
        <w:sectPr>
          <w:headerReference w:type="default" r:id="rId19"/>
          <w:pgSz w:w="11910" w:h="16840"/>
          <w:pgMar w:header="722" w:footer="0" w:top="980" w:bottom="280" w:left="1559" w:right="425"/>
          <w:pgNumType w:start="7"/>
        </w:sectPr>
      </w:pPr>
    </w:p>
    <w:p>
      <w:pPr>
        <w:pStyle w:val="Heading1"/>
        <w:ind w:left="57" w:right="54"/>
      </w:pPr>
      <w:bookmarkStart w:name="Введение" w:id="2"/>
      <w:bookmarkEnd w:id="2"/>
      <w:r>
        <w:rPr/>
      </w:r>
      <w:bookmarkStart w:name="_bookmark0" w:id="3"/>
      <w:bookmarkEnd w:id="3"/>
      <w:r>
        <w:rPr/>
      </w:r>
      <w:r>
        <w:rPr>
          <w:spacing w:val="-2"/>
        </w:rPr>
        <w:t>Введение</w:t>
      </w:r>
    </w:p>
    <w:p>
      <w:pPr>
        <w:pStyle w:val="BodyText"/>
        <w:spacing w:line="357" w:lineRule="auto" w:before="246"/>
        <w:ind w:right="133" w:firstLine="710"/>
      </w:pPr>
      <w:r>
        <w:rPr/>
        <w:t>В</w:t>
      </w:r>
      <w:r>
        <w:rPr>
          <w:spacing w:val="-4"/>
        </w:rPr>
        <w:t> </w:t>
      </w:r>
      <w:r>
        <w:rPr/>
        <w:t>период с</w:t>
      </w:r>
      <w:r>
        <w:rPr>
          <w:spacing w:val="-2"/>
        </w:rPr>
        <w:t> </w:t>
      </w:r>
      <w:r>
        <w:rPr/>
        <w:t>09.03.2026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11.04.2026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было</w:t>
      </w:r>
      <w:r>
        <w:rPr>
          <w:spacing w:val="-2"/>
        </w:rPr>
        <w:t> </w:t>
      </w:r>
      <w:r>
        <w:rPr/>
        <w:t>осуществлено</w:t>
      </w:r>
      <w:r>
        <w:rPr>
          <w:spacing w:val="-2"/>
        </w:rPr>
        <w:t> </w:t>
      </w:r>
      <w:r>
        <w:rPr/>
        <w:t>прохождение учебной</w:t>
      </w:r>
      <w:r>
        <w:rPr>
          <w:spacing w:val="78"/>
        </w:rPr>
        <w:t> </w:t>
      </w:r>
      <w:r>
        <w:rPr/>
        <w:t>ознакомительной</w:t>
      </w:r>
      <w:r>
        <w:rPr>
          <w:spacing w:val="78"/>
        </w:rPr>
        <w:t> </w:t>
      </w:r>
      <w:r>
        <w:rPr/>
        <w:t>практики</w:t>
      </w:r>
      <w:r>
        <w:rPr>
          <w:spacing w:val="78"/>
        </w:rPr>
        <w:t> </w:t>
      </w:r>
      <w:r>
        <w:rPr/>
        <w:t>в</w:t>
      </w:r>
      <w:r>
        <w:rPr>
          <w:spacing w:val="45"/>
          <w:w w:val="150"/>
        </w:rPr>
        <w:t> </w:t>
      </w:r>
      <w:r>
        <w:rPr/>
        <w:t>ООО</w:t>
      </w:r>
      <w:r>
        <w:rPr>
          <w:spacing w:val="45"/>
          <w:w w:val="150"/>
        </w:rPr>
        <w:t> </w:t>
      </w:r>
      <w:r>
        <w:rPr/>
        <w:t>«АВАНТА»,</w:t>
      </w:r>
      <w:r>
        <w:rPr>
          <w:spacing w:val="48"/>
          <w:w w:val="150"/>
        </w:rPr>
        <w:t> </w:t>
      </w:r>
      <w:r>
        <w:rPr/>
        <w:t>г.</w:t>
      </w:r>
      <w:r>
        <w:rPr>
          <w:spacing w:val="47"/>
          <w:w w:val="150"/>
        </w:rPr>
        <w:t> </w:t>
      </w:r>
      <w:r>
        <w:rPr/>
        <w:t>Арсеньев.</w:t>
      </w:r>
      <w:r>
        <w:rPr>
          <w:spacing w:val="78"/>
        </w:rPr>
        <w:t> </w:t>
      </w:r>
      <w:r>
        <w:rPr>
          <w:spacing w:val="-5"/>
        </w:rPr>
        <w:t>ООО</w:t>
      </w:r>
    </w:p>
    <w:p>
      <w:pPr>
        <w:pStyle w:val="BodyText"/>
        <w:spacing w:line="360" w:lineRule="auto" w:before="6"/>
        <w:ind w:right="147"/>
      </w:pPr>
      <w:r>
        <w:rPr/>
        <w:t>«АВАНТА» зарегистрировано 13 декабря 2018 года в Арсеньеве Приморского края. Основной вид деятельности: розничная торговля пищевыми продуктами, включая напитки, и табачными изделиями в неспециализированных магазинах. Адрес: 692331, Приморский край, г. Арсеньев, ул. Советская, д. 74, кабинет 30.</w:t>
      </w:r>
    </w:p>
    <w:p>
      <w:pPr>
        <w:pStyle w:val="BodyText"/>
        <w:spacing w:line="360" w:lineRule="auto"/>
        <w:ind w:right="132" w:firstLine="710"/>
      </w:pPr>
      <w:r>
        <w:rPr/>
        <w:t>Целью практики является развитие навыков по поиску и систематизации информации, умению применять ее для анализа реальных организационно управленческих процессов в организациях (предприятиях), принятия управленческих решений, формирование представления о документальном оформлении решения в управлении профессиональной деятельностью организации (предприятия) различных форм собственности.</w:t>
      </w:r>
    </w:p>
    <w:p>
      <w:pPr>
        <w:pStyle w:val="BodyText"/>
        <w:spacing w:before="2"/>
        <w:ind w:left="851"/>
      </w:pPr>
      <w:r>
        <w:rPr/>
        <w:t>Задачами</w:t>
      </w:r>
      <w:r>
        <w:rPr>
          <w:spacing w:val="-2"/>
        </w:rPr>
        <w:t> </w:t>
      </w:r>
      <w:r>
        <w:rPr/>
        <w:t>практики</w:t>
      </w:r>
      <w:r>
        <w:rPr>
          <w:spacing w:val="-1"/>
        </w:rPr>
        <w:t>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8"/>
        </w:numPr>
        <w:tabs>
          <w:tab w:pos="1140" w:val="left" w:leader="none"/>
        </w:tabs>
        <w:spacing w:line="362" w:lineRule="auto" w:before="158" w:after="0"/>
        <w:ind w:left="141" w:right="146" w:firstLine="710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-18"/>
          <w:sz w:val="28"/>
        </w:rPr>
        <w:t> </w:t>
      </w:r>
      <w:r>
        <w:rPr>
          <w:sz w:val="28"/>
        </w:rPr>
        <w:t>навыков</w:t>
      </w:r>
      <w:r>
        <w:rPr>
          <w:spacing w:val="-18"/>
          <w:sz w:val="28"/>
        </w:rPr>
        <w:t> </w:t>
      </w:r>
      <w:r>
        <w:rPr>
          <w:sz w:val="28"/>
        </w:rPr>
        <w:t>анализа</w:t>
      </w:r>
      <w:r>
        <w:rPr>
          <w:spacing w:val="-17"/>
          <w:sz w:val="28"/>
        </w:rPr>
        <w:t> </w:t>
      </w:r>
      <w:r>
        <w:rPr>
          <w:sz w:val="28"/>
        </w:rPr>
        <w:t>принятых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организации</w:t>
      </w:r>
      <w:r>
        <w:rPr>
          <w:spacing w:val="-17"/>
          <w:sz w:val="28"/>
        </w:rPr>
        <w:t> </w:t>
      </w:r>
      <w:r>
        <w:rPr>
          <w:sz w:val="28"/>
        </w:rPr>
        <w:t>управленческих </w:t>
      </w:r>
      <w:r>
        <w:rPr>
          <w:spacing w:val="-2"/>
          <w:sz w:val="28"/>
        </w:rPr>
        <w:t>решений;</w:t>
      </w:r>
    </w:p>
    <w:p>
      <w:pPr>
        <w:pStyle w:val="ListParagraph"/>
        <w:numPr>
          <w:ilvl w:val="0"/>
          <w:numId w:val="8"/>
        </w:numPr>
        <w:tabs>
          <w:tab w:pos="1210" w:val="left" w:leader="none"/>
        </w:tabs>
        <w:spacing w:line="357" w:lineRule="auto" w:before="0" w:after="0"/>
        <w:ind w:left="141" w:right="145" w:firstLine="710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40"/>
          <w:sz w:val="28"/>
        </w:rPr>
        <w:t> </w:t>
      </w:r>
      <w:r>
        <w:rPr>
          <w:sz w:val="28"/>
        </w:rPr>
        <w:t>навыков</w:t>
      </w:r>
      <w:r>
        <w:rPr>
          <w:spacing w:val="40"/>
          <w:sz w:val="28"/>
        </w:rPr>
        <w:t> </w:t>
      </w:r>
      <w:r>
        <w:rPr>
          <w:sz w:val="28"/>
        </w:rPr>
        <w:t>использовании</w:t>
      </w:r>
      <w:r>
        <w:rPr>
          <w:spacing w:val="40"/>
          <w:sz w:val="28"/>
        </w:rPr>
        <w:t> </w:t>
      </w:r>
      <w:r>
        <w:rPr>
          <w:sz w:val="28"/>
        </w:rPr>
        <w:t>компьютерных</w:t>
      </w:r>
      <w:r>
        <w:rPr>
          <w:spacing w:val="40"/>
          <w:sz w:val="28"/>
        </w:rPr>
        <w:t> </w:t>
      </w:r>
      <w:r>
        <w:rPr>
          <w:sz w:val="28"/>
        </w:rPr>
        <w:t>методов</w:t>
      </w:r>
      <w:r>
        <w:rPr>
          <w:spacing w:val="40"/>
          <w:sz w:val="28"/>
        </w:rPr>
        <w:t> </w:t>
      </w:r>
      <w:r>
        <w:rPr>
          <w:sz w:val="28"/>
        </w:rPr>
        <w:t>поиска, сбора, хранения и обработки управленческой информации;</w:t>
      </w:r>
    </w:p>
    <w:p>
      <w:pPr>
        <w:pStyle w:val="ListParagraph"/>
        <w:numPr>
          <w:ilvl w:val="0"/>
          <w:numId w:val="8"/>
        </w:numPr>
        <w:tabs>
          <w:tab w:pos="1331" w:val="left" w:leader="none"/>
          <w:tab w:pos="3050" w:val="left" w:leader="none"/>
          <w:tab w:pos="4294" w:val="left" w:leader="none"/>
          <w:tab w:pos="5987" w:val="left" w:leader="none"/>
          <w:tab w:pos="8305" w:val="left" w:leader="none"/>
        </w:tabs>
        <w:spacing w:line="357" w:lineRule="auto" w:before="3" w:after="0"/>
        <w:ind w:left="141" w:right="145" w:firstLine="710"/>
        <w:jc w:val="left"/>
        <w:rPr>
          <w:sz w:val="28"/>
        </w:rPr>
      </w:pPr>
      <w:r>
        <w:rPr>
          <w:spacing w:val="-2"/>
          <w:sz w:val="28"/>
        </w:rPr>
        <w:t>закрепление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документального</w:t>
      </w:r>
      <w:r>
        <w:rPr>
          <w:sz w:val="28"/>
        </w:rPr>
        <w:tab/>
      </w:r>
      <w:r>
        <w:rPr>
          <w:spacing w:val="-2"/>
          <w:sz w:val="28"/>
        </w:rPr>
        <w:t>оформления решений;</w:t>
      </w:r>
    </w:p>
    <w:p>
      <w:pPr>
        <w:pStyle w:val="ListParagraph"/>
        <w:numPr>
          <w:ilvl w:val="0"/>
          <w:numId w:val="8"/>
        </w:numPr>
        <w:tabs>
          <w:tab w:pos="1396" w:val="left" w:leader="none"/>
          <w:tab w:pos="3295" w:val="left" w:leader="none"/>
          <w:tab w:pos="4849" w:val="left" w:leader="none"/>
          <w:tab w:pos="6088" w:val="left" w:leader="none"/>
          <w:tab w:pos="7362" w:val="left" w:leader="none"/>
          <w:tab w:pos="9135" w:val="left" w:leader="none"/>
        </w:tabs>
        <w:spacing w:line="362" w:lineRule="auto" w:before="6" w:after="0"/>
        <w:ind w:left="141" w:right="143" w:firstLine="780"/>
        <w:jc w:val="left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первичных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стандартных</w:t>
      </w:r>
      <w:r>
        <w:rPr>
          <w:sz w:val="28"/>
        </w:rPr>
        <w:tab/>
      </w:r>
      <w:r>
        <w:rPr>
          <w:spacing w:val="-2"/>
          <w:sz w:val="28"/>
        </w:rPr>
        <w:t>задач </w:t>
      </w:r>
      <w:r>
        <w:rPr>
          <w:sz w:val="28"/>
        </w:rPr>
        <w:t>профессиональной деятельности;</w:t>
      </w:r>
    </w:p>
    <w:p>
      <w:pPr>
        <w:pStyle w:val="ListParagraph"/>
        <w:numPr>
          <w:ilvl w:val="0"/>
          <w:numId w:val="8"/>
        </w:numPr>
        <w:tabs>
          <w:tab w:pos="1155" w:val="left" w:leader="none"/>
        </w:tabs>
        <w:spacing w:line="362" w:lineRule="auto" w:before="0" w:after="0"/>
        <w:ind w:left="851" w:right="142" w:firstLine="0"/>
        <w:jc w:val="left"/>
        <w:rPr>
          <w:sz w:val="28"/>
        </w:rPr>
      </w:pPr>
      <w:r>
        <w:rPr>
          <w:sz w:val="28"/>
        </w:rPr>
        <w:t>развитие навыков работы с нормативно-правовой базой предприятия. Структурно</w:t>
      </w:r>
      <w:r>
        <w:rPr>
          <w:spacing w:val="80"/>
          <w:sz w:val="28"/>
        </w:rPr>
        <w:t> </w:t>
      </w:r>
      <w:r>
        <w:rPr>
          <w:sz w:val="28"/>
        </w:rPr>
        <w:t>отчет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практике</w:t>
      </w:r>
      <w:r>
        <w:rPr>
          <w:spacing w:val="80"/>
          <w:sz w:val="28"/>
        </w:rPr>
        <w:t> </w:t>
      </w:r>
      <w:r>
        <w:rPr>
          <w:sz w:val="28"/>
        </w:rPr>
        <w:t>представлен</w:t>
      </w:r>
      <w:r>
        <w:rPr>
          <w:spacing w:val="80"/>
          <w:sz w:val="28"/>
        </w:rPr>
        <w:t> </w:t>
      </w:r>
      <w:r>
        <w:rPr>
          <w:sz w:val="28"/>
        </w:rPr>
        <w:t>введением,</w:t>
      </w:r>
      <w:r>
        <w:rPr>
          <w:spacing w:val="80"/>
          <w:sz w:val="28"/>
        </w:rPr>
        <w:t> </w:t>
      </w:r>
      <w:r>
        <w:rPr>
          <w:sz w:val="28"/>
        </w:rPr>
        <w:t>4</w:t>
      </w:r>
      <w:r>
        <w:rPr>
          <w:spacing w:val="80"/>
          <w:sz w:val="28"/>
        </w:rPr>
        <w:t> </w:t>
      </w:r>
      <w:r>
        <w:rPr>
          <w:sz w:val="28"/>
        </w:rPr>
        <w:t>разделами,</w:t>
      </w:r>
    </w:p>
    <w:p>
      <w:pPr>
        <w:pStyle w:val="BodyText"/>
        <w:spacing w:line="315" w:lineRule="exact"/>
        <w:jc w:val="left"/>
      </w:pPr>
      <w:r>
        <w:rPr/>
        <w:t>заключением,</w:t>
      </w:r>
      <w:r>
        <w:rPr>
          <w:spacing w:val="-7"/>
        </w:rPr>
        <w:t> </w:t>
      </w:r>
      <w:r>
        <w:rPr/>
        <w:t>списком</w:t>
      </w:r>
      <w:r>
        <w:rPr>
          <w:spacing w:val="-6"/>
        </w:rPr>
        <w:t> </w:t>
      </w:r>
      <w:r>
        <w:rPr/>
        <w:t>использованных</w:t>
      </w:r>
      <w:r>
        <w:rPr>
          <w:spacing w:val="-5"/>
        </w:rPr>
        <w:t> </w:t>
      </w:r>
      <w:r>
        <w:rPr/>
        <w:t>источников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приложениями.</w:t>
      </w:r>
    </w:p>
    <w:p>
      <w:pPr>
        <w:pStyle w:val="BodyText"/>
        <w:spacing w:after="0" w:line="315" w:lineRule="exact"/>
        <w:jc w:val="left"/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numPr>
          <w:ilvl w:val="0"/>
          <w:numId w:val="9"/>
        </w:numPr>
        <w:tabs>
          <w:tab w:pos="1100" w:val="left" w:leader="none"/>
        </w:tabs>
        <w:spacing w:line="240" w:lineRule="auto" w:before="151" w:after="0"/>
        <w:ind w:left="1100" w:right="0" w:hanging="249"/>
        <w:jc w:val="both"/>
      </w:pPr>
      <w:bookmarkStart w:name="1 Характеристика предприятия" w:id="4"/>
      <w:bookmarkEnd w:id="4"/>
      <w:r>
        <w:rPr/>
      </w:r>
      <w:bookmarkStart w:name="_bookmark1" w:id="5"/>
      <w:bookmarkEnd w:id="5"/>
      <w:r>
        <w:rPr/>
      </w:r>
      <w:r>
        <w:rPr>
          <w:spacing w:val="-2"/>
        </w:rPr>
        <w:t>Характеристика</w:t>
      </w:r>
      <w:r>
        <w:rPr>
          <w:spacing w:val="-15"/>
        </w:rPr>
        <w:t> </w:t>
      </w:r>
      <w:r>
        <w:rPr>
          <w:spacing w:val="-2"/>
        </w:rPr>
        <w:t>предприятия</w:t>
      </w:r>
    </w:p>
    <w:p>
      <w:pPr>
        <w:pStyle w:val="ListParagraph"/>
        <w:numPr>
          <w:ilvl w:val="1"/>
          <w:numId w:val="9"/>
        </w:numPr>
        <w:tabs>
          <w:tab w:pos="1319" w:val="left" w:leader="none"/>
        </w:tabs>
        <w:spacing w:line="240" w:lineRule="auto" w:before="249" w:after="0"/>
        <w:ind w:left="1319" w:right="0" w:hanging="468"/>
        <w:jc w:val="left"/>
        <w:rPr>
          <w:rFonts w:ascii="Microsoft Sans Serif" w:hAnsi="Microsoft Sans Serif"/>
          <w:sz w:val="28"/>
        </w:rPr>
      </w:pPr>
      <w:bookmarkStart w:name="1.1 Паспорт организации" w:id="6"/>
      <w:bookmarkEnd w:id="6"/>
      <w:r>
        <w:rPr/>
      </w:r>
      <w:bookmarkStart w:name="_bookmark2" w:id="7"/>
      <w:bookmarkEnd w:id="7"/>
      <w:r>
        <w:rPr/>
      </w:r>
      <w:r>
        <w:rPr>
          <w:rFonts w:ascii="Microsoft Sans Serif" w:hAnsi="Microsoft Sans Serif"/>
          <w:sz w:val="28"/>
        </w:rPr>
        <w:t>Паспорт</w:t>
      </w:r>
      <w:r>
        <w:rPr>
          <w:rFonts w:ascii="Microsoft Sans Serif" w:hAnsi="Microsoft Sans Serif"/>
          <w:spacing w:val="-9"/>
          <w:sz w:val="28"/>
        </w:rPr>
        <w:t> </w:t>
      </w:r>
      <w:r>
        <w:rPr>
          <w:rFonts w:ascii="Microsoft Sans Serif" w:hAnsi="Microsoft Sans Serif"/>
          <w:spacing w:val="-2"/>
          <w:sz w:val="28"/>
        </w:rPr>
        <w:t>организации</w:t>
      </w:r>
    </w:p>
    <w:p>
      <w:pPr>
        <w:pStyle w:val="BodyText"/>
        <w:spacing w:line="362" w:lineRule="auto" w:before="120"/>
        <w:ind w:right="138" w:firstLine="710"/>
      </w:pPr>
      <w:r>
        <w:rPr/>
        <w:t>ООО «АВАНТА» – действующая коммерческая организация, зарегистрированная 13 декабря 2018 года [1].</w:t>
      </w:r>
    </w:p>
    <w:p>
      <w:pPr>
        <w:pStyle w:val="BodyText"/>
        <w:spacing w:line="362" w:lineRule="auto"/>
        <w:ind w:right="140" w:firstLine="710"/>
      </w:pPr>
      <w:r>
        <w:rPr/>
        <w:t>Юридический</w:t>
      </w:r>
      <w:r>
        <w:rPr>
          <w:spacing w:val="-18"/>
        </w:rPr>
        <w:t> </w:t>
      </w:r>
      <w:r>
        <w:rPr/>
        <w:t>адрес:</w:t>
      </w:r>
      <w:r>
        <w:rPr>
          <w:spacing w:val="-17"/>
        </w:rPr>
        <w:t> </w:t>
      </w:r>
      <w:r>
        <w:rPr/>
        <w:t>692331,</w:t>
      </w:r>
      <w:r>
        <w:rPr>
          <w:spacing w:val="-18"/>
        </w:rPr>
        <w:t> </w:t>
      </w:r>
      <w:r>
        <w:rPr/>
        <w:t>Приморский</w:t>
      </w:r>
      <w:r>
        <w:rPr>
          <w:spacing w:val="-17"/>
        </w:rPr>
        <w:t> </w:t>
      </w:r>
      <w:r>
        <w:rPr/>
        <w:t>край,</w:t>
      </w:r>
      <w:r>
        <w:rPr>
          <w:spacing w:val="-18"/>
        </w:rPr>
        <w:t> </w:t>
      </w:r>
      <w:r>
        <w:rPr/>
        <w:t>г.</w:t>
      </w:r>
      <w:r>
        <w:rPr>
          <w:spacing w:val="-17"/>
        </w:rPr>
        <w:t> </w:t>
      </w:r>
      <w:r>
        <w:rPr/>
        <w:t>Арсеньев,</w:t>
      </w:r>
      <w:r>
        <w:rPr>
          <w:spacing w:val="-18"/>
        </w:rPr>
        <w:t> </w:t>
      </w:r>
      <w:r>
        <w:rPr/>
        <w:t>ул.</w:t>
      </w:r>
      <w:r>
        <w:rPr>
          <w:spacing w:val="-17"/>
        </w:rPr>
        <w:t> </w:t>
      </w:r>
      <w:r>
        <w:rPr/>
        <w:t>Советская, д. 74, каб. 30.</w:t>
      </w:r>
    </w:p>
    <w:p>
      <w:pPr>
        <w:pStyle w:val="BodyText"/>
        <w:spacing w:line="360" w:lineRule="auto"/>
        <w:ind w:right="140" w:firstLine="710"/>
      </w:pPr>
      <w:r>
        <w:rPr/>
        <w:t>Основной вид деятельности: розничная торговля преимущественно пищевыми продуктами, включая напитки, и табачными изделиями в неспециализированных магазинах.</w:t>
      </w:r>
    </w:p>
    <w:p>
      <w:pPr>
        <w:pStyle w:val="BodyText"/>
        <w:spacing w:line="318" w:lineRule="exact"/>
        <w:ind w:left="851"/>
      </w:pPr>
      <w:r>
        <w:rPr/>
        <w:t>Уставный</w:t>
      </w:r>
      <w:r>
        <w:rPr>
          <w:spacing w:val="-2"/>
        </w:rPr>
        <w:t> </w:t>
      </w:r>
      <w:r>
        <w:rPr/>
        <w:t>капитал:</w:t>
      </w:r>
      <w:r>
        <w:rPr>
          <w:spacing w:val="2"/>
        </w:rPr>
        <w:t> </w:t>
      </w:r>
      <w:r>
        <w:rPr/>
        <w:t>10</w:t>
      </w:r>
      <w:r>
        <w:rPr>
          <w:spacing w:val="-6"/>
        </w:rPr>
        <w:t> </w:t>
      </w:r>
      <w:r>
        <w:rPr/>
        <w:t>тыс.</w:t>
      </w:r>
      <w:r>
        <w:rPr>
          <w:spacing w:val="-1"/>
        </w:rPr>
        <w:t> </w:t>
      </w:r>
      <w:r>
        <w:rPr/>
        <w:t>руб..</w:t>
      </w:r>
      <w:r>
        <w:rPr>
          <w:spacing w:val="70"/>
        </w:rPr>
        <w:t> </w:t>
      </w:r>
      <w:r>
        <w:rPr>
          <w:spacing w:val="-5"/>
        </w:rPr>
        <w:t>14</w:t>
      </w:r>
    </w:p>
    <w:p>
      <w:pPr>
        <w:pStyle w:val="BodyText"/>
        <w:spacing w:line="362" w:lineRule="auto" w:before="155"/>
        <w:ind w:right="139" w:firstLine="710"/>
      </w:pPr>
      <w:r>
        <w:rPr/>
        <w:t>С 12 января 2024 года директором организации является Лысик Михаил Григорьевич (ИНН: 250107621833).</w:t>
      </w:r>
    </w:p>
    <w:p>
      <w:pPr>
        <w:pStyle w:val="BodyText"/>
        <w:spacing w:line="315" w:lineRule="exact"/>
        <w:ind w:left="851"/>
      </w:pPr>
      <w:r>
        <w:rPr/>
        <w:t>Выручка за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/>
        <w:t>год: 16,7</w:t>
      </w:r>
      <w:r>
        <w:rPr>
          <w:spacing w:val="-1"/>
        </w:rPr>
        <w:t> </w:t>
      </w:r>
      <w:r>
        <w:rPr/>
        <w:t>млн</w:t>
      </w:r>
      <w:r>
        <w:rPr>
          <w:spacing w:val="-1"/>
        </w:rPr>
        <w:t> </w:t>
      </w:r>
      <w:r>
        <w:rPr>
          <w:spacing w:val="-4"/>
        </w:rPr>
        <w:t>руб.</w:t>
      </w:r>
    </w:p>
    <w:p>
      <w:pPr>
        <w:pStyle w:val="BodyText"/>
        <w:spacing w:line="360" w:lineRule="auto" w:before="163"/>
        <w:ind w:right="126" w:firstLine="710"/>
      </w:pPr>
      <w:r>
        <w:rPr/>
        <w:t>Организация в рамках деятельности руководствуется рядом нормативных актов, в частности: Конституция РФ [2], ГК РФ [3], Федеральный закон от 08.02.1998 N 14-ФЗ «Об обществах с ограниченной ответственностью» [4], Федеральный</w:t>
      </w:r>
      <w:r>
        <w:rPr>
          <w:spacing w:val="-8"/>
        </w:rPr>
        <w:t> </w:t>
      </w:r>
      <w:r>
        <w:rPr/>
        <w:t>закон</w:t>
      </w:r>
      <w:r>
        <w:rPr>
          <w:spacing w:val="-6"/>
        </w:rPr>
        <w:t> </w:t>
      </w:r>
      <w:r>
        <w:rPr/>
        <w:t>«О</w:t>
      </w:r>
      <w:r>
        <w:rPr>
          <w:spacing w:val="-11"/>
        </w:rPr>
        <w:t> </w:t>
      </w:r>
      <w:r>
        <w:rPr/>
        <w:t>государственном</w:t>
      </w:r>
      <w:r>
        <w:rPr>
          <w:spacing w:val="-10"/>
        </w:rPr>
        <w:t> </w:t>
      </w:r>
      <w:r>
        <w:rPr/>
        <w:t>регулировании</w:t>
      </w:r>
      <w:r>
        <w:rPr>
          <w:spacing w:val="-8"/>
        </w:rPr>
        <w:t> </w:t>
      </w:r>
      <w:r>
        <w:rPr/>
        <w:t>производства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оборота этилового спирта, алкогольной и спиртосодержащей продукции и об ограничении потребления (распития) алкогольной продукции» от 22.11.1995 № 171-ФЗ</w:t>
      </w:r>
      <w:r>
        <w:rPr>
          <w:spacing w:val="-3"/>
        </w:rPr>
        <w:t> </w:t>
      </w:r>
      <w:r>
        <w:rPr/>
        <w:t>[5], Постановление Правительства РФ от 28.09.2015 № 1027 (ред. от 26.09.2024)</w:t>
      </w:r>
      <w:r>
        <w:rPr>
          <w:spacing w:val="-1"/>
        </w:rPr>
        <w:t> </w:t>
      </w:r>
      <w:r>
        <w:rPr/>
        <w:t>«О</w:t>
      </w:r>
      <w:r>
        <w:rPr>
          <w:spacing w:val="-6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мер</w:t>
      </w:r>
      <w:r>
        <w:rPr>
          <w:spacing w:val="-3"/>
        </w:rPr>
        <w:t> </w:t>
      </w:r>
      <w:r>
        <w:rPr/>
        <w:t>по</w:t>
      </w:r>
      <w:r>
        <w:rPr>
          <w:spacing w:val="-9"/>
        </w:rPr>
        <w:t> </w:t>
      </w:r>
      <w:r>
        <w:rPr/>
        <w:t>пресечению</w:t>
      </w:r>
      <w:r>
        <w:rPr>
          <w:spacing w:val="-3"/>
        </w:rPr>
        <w:t> </w:t>
      </w:r>
      <w:r>
        <w:rPr/>
        <w:t>незаконных</w:t>
      </w:r>
      <w:r>
        <w:rPr>
          <w:spacing w:val="-3"/>
        </w:rPr>
        <w:t> </w:t>
      </w:r>
      <w:r>
        <w:rPr/>
        <w:t>производства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 оборота этилового спирта, алкогольной и спиртосодержащей продукции» [6], Постановление Правительства РФ от 31.12.2020 № 2466 «О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 [7], а также иными.</w:t>
      </w:r>
    </w:p>
    <w:p>
      <w:pPr>
        <w:pStyle w:val="BodyText"/>
        <w:spacing w:line="360" w:lineRule="auto"/>
        <w:ind w:right="129" w:firstLine="710"/>
      </w:pPr>
      <w:r>
        <w:rPr/>
        <w:t>Правила внутреннего трудового распорядка (ПВТР) – локальный нормативный акт предприятия, регламентирующий в соответствии с ТК РФ [8] и действующим законодательством порядок приема и увольнения работников, основные</w:t>
      </w:r>
      <w:r>
        <w:rPr>
          <w:spacing w:val="40"/>
        </w:rPr>
        <w:t> </w:t>
      </w:r>
      <w:r>
        <w:rPr/>
        <w:t>права,</w:t>
      </w:r>
      <w:r>
        <w:rPr>
          <w:spacing w:val="40"/>
        </w:rPr>
        <w:t> </w:t>
      </w:r>
      <w:r>
        <w:rPr/>
        <w:t>обязанности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ответственность</w:t>
      </w:r>
      <w:r>
        <w:rPr>
          <w:spacing w:val="40"/>
        </w:rPr>
        <w:t> </w:t>
      </w:r>
      <w:r>
        <w:rPr/>
        <w:t>сторон</w:t>
      </w:r>
      <w:r>
        <w:rPr>
          <w:spacing w:val="40"/>
        </w:rPr>
        <w:t> </w:t>
      </w:r>
      <w:r>
        <w:rPr/>
        <w:t>трудового</w:t>
      </w:r>
      <w:r>
        <w:rPr>
          <w:spacing w:val="40"/>
        </w:rPr>
        <w:t> </w:t>
      </w:r>
      <w:r>
        <w:rPr/>
        <w:t>договора,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43"/>
      </w:pPr>
      <w:r>
        <w:rPr/>
        <w:t>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>
      <w:pPr>
        <w:pStyle w:val="BodyText"/>
        <w:spacing w:line="360" w:lineRule="auto" w:before="6"/>
        <w:ind w:right="129" w:firstLine="710"/>
      </w:pPr>
      <w:r>
        <w:rPr/>
        <w:t>Предприятие ООО «АВАНТА» было образовано в г. Арсеньев Приморского края 13 декабря 2018 года. На протяжении длительного периода времени наблюдается активная работа предприятия, в том числе</w:t>
      </w:r>
      <w:r>
        <w:rPr>
          <w:spacing w:val="40"/>
        </w:rPr>
        <w:t> </w:t>
      </w:r>
      <w:r>
        <w:rPr/>
        <w:t>в условиях повышения экономических показателей. При прохождении практики была осуществлена работа, направленная на анализ показателей деятельности предприятия, выявления проблем и сложностей, связанных с этим.</w:t>
      </w:r>
    </w:p>
    <w:p>
      <w:pPr>
        <w:pStyle w:val="BodyText"/>
        <w:spacing w:line="360" w:lineRule="auto" w:before="3"/>
        <w:ind w:right="140" w:firstLine="710"/>
      </w:pPr>
      <w:r>
        <w:rPr/>
        <w:t>Численность</w:t>
      </w:r>
      <w:r>
        <w:rPr>
          <w:spacing w:val="-11"/>
        </w:rPr>
        <w:t> </w:t>
      </w:r>
      <w:r>
        <w:rPr/>
        <w:t>персонала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предприятии</w:t>
      </w:r>
      <w:r>
        <w:rPr>
          <w:spacing w:val="-12"/>
        </w:rPr>
        <w:t> </w:t>
      </w:r>
      <w:r>
        <w:rPr/>
        <w:t>стабильная,</w:t>
      </w:r>
      <w:r>
        <w:rPr>
          <w:spacing w:val="-13"/>
        </w:rPr>
        <w:t> </w:t>
      </w:r>
      <w:r>
        <w:rPr/>
        <w:t>основных</w:t>
      </w:r>
      <w:r>
        <w:rPr>
          <w:spacing w:val="-13"/>
        </w:rPr>
        <w:t> </w:t>
      </w:r>
      <w:r>
        <w:rPr/>
        <w:t>фондов</w:t>
      </w:r>
      <w:r>
        <w:rPr>
          <w:spacing w:val="-15"/>
        </w:rPr>
        <w:t> </w:t>
      </w:r>
      <w:r>
        <w:rPr/>
        <w:t>нет. На затраты приходится почти 90% всей выручки. Показатели во многом демонстрируют положительные показатели результативности деятельности.</w:t>
      </w:r>
    </w:p>
    <w:p>
      <w:pPr>
        <w:pStyle w:val="BodyText"/>
        <w:spacing w:line="360" w:lineRule="auto"/>
        <w:ind w:right="129" w:firstLine="710"/>
      </w:pPr>
      <w:r>
        <w:rPr/>
        <w:t>Основу регулирования и развития предприятия составляет организационная</w:t>
      </w:r>
      <w:r>
        <w:rPr>
          <w:spacing w:val="-13"/>
        </w:rPr>
        <w:t> </w:t>
      </w:r>
      <w:r>
        <w:rPr/>
        <w:t>структура.</w:t>
      </w:r>
      <w:r>
        <w:rPr>
          <w:spacing w:val="-13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внутреннего</w:t>
      </w:r>
      <w:r>
        <w:rPr>
          <w:spacing w:val="-13"/>
        </w:rPr>
        <w:t> </w:t>
      </w:r>
      <w:r>
        <w:rPr/>
        <w:t>трудового</w:t>
      </w:r>
      <w:r>
        <w:rPr>
          <w:spacing w:val="-13"/>
        </w:rPr>
        <w:t> </w:t>
      </w:r>
      <w:r>
        <w:rPr/>
        <w:t>распорядка</w:t>
      </w:r>
      <w:r>
        <w:rPr>
          <w:spacing w:val="-13"/>
        </w:rPr>
        <w:t> </w:t>
      </w:r>
      <w:r>
        <w:rPr/>
        <w:t>(ПВТР) – локальный</w:t>
      </w:r>
      <w:r>
        <w:rPr>
          <w:spacing w:val="-4"/>
        </w:rPr>
        <w:t> </w:t>
      </w:r>
      <w:r>
        <w:rPr/>
        <w:t>нормативный акт предприятия, регламентирующий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 с трудовым законодательством и действующим законодательством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</w:t>
      </w:r>
      <w:r>
        <w:rPr>
          <w:spacing w:val="-12"/>
        </w:rPr>
        <w:t> </w:t>
      </w:r>
      <w:r>
        <w:rPr/>
        <w:t>к</w:t>
      </w:r>
      <w:r>
        <w:rPr>
          <w:spacing w:val="-14"/>
        </w:rPr>
        <w:t> </w:t>
      </w:r>
      <w:r>
        <w:rPr/>
        <w:t>работникам</w:t>
      </w:r>
      <w:r>
        <w:rPr>
          <w:spacing w:val="-15"/>
        </w:rPr>
        <w:t> </w:t>
      </w:r>
      <w:r>
        <w:rPr/>
        <w:t>меры</w:t>
      </w:r>
      <w:r>
        <w:rPr>
          <w:spacing w:val="-15"/>
        </w:rPr>
        <w:t> </w:t>
      </w:r>
      <w:r>
        <w:rPr/>
        <w:t>поощрения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взыскания,</w:t>
      </w:r>
      <w:r>
        <w:rPr>
          <w:spacing w:val="-18"/>
        </w:rPr>
        <w:t> </w:t>
      </w:r>
      <w:r>
        <w:rPr/>
        <w:t>а</w:t>
      </w:r>
      <w:r>
        <w:rPr>
          <w:spacing w:val="-16"/>
        </w:rPr>
        <w:t> </w:t>
      </w:r>
      <w:r>
        <w:rPr/>
        <w:t>также</w:t>
      </w:r>
      <w:r>
        <w:rPr>
          <w:spacing w:val="-17"/>
        </w:rPr>
        <w:t> </w:t>
      </w:r>
      <w:r>
        <w:rPr/>
        <w:t>иные</w:t>
      </w:r>
      <w:r>
        <w:rPr>
          <w:spacing w:val="-17"/>
        </w:rPr>
        <w:t> </w:t>
      </w:r>
      <w:r>
        <w:rPr/>
        <w:t>вопросы регулирования трудовых отношений.</w:t>
      </w:r>
    </w:p>
    <w:p>
      <w:pPr>
        <w:pStyle w:val="BodyText"/>
        <w:spacing w:line="360" w:lineRule="auto"/>
        <w:ind w:right="137" w:firstLine="710"/>
      </w:pPr>
      <w:r>
        <w:rPr/>
        <w:t>Рабочее время – время, в течение которого работник в соответствии с настоящими</w:t>
      </w:r>
      <w:r>
        <w:rPr>
          <w:spacing w:val="-15"/>
        </w:rPr>
        <w:t> </w:t>
      </w:r>
      <w:r>
        <w:rPr/>
        <w:t>ПВТР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условиями</w:t>
      </w:r>
      <w:r>
        <w:rPr>
          <w:spacing w:val="-14"/>
        </w:rPr>
        <w:t> </w:t>
      </w:r>
      <w:r>
        <w:rPr/>
        <w:t>трудового</w:t>
      </w:r>
      <w:r>
        <w:rPr>
          <w:spacing w:val="-18"/>
        </w:rPr>
        <w:t> </w:t>
      </w:r>
      <w:r>
        <w:rPr/>
        <w:t>договора</w:t>
      </w:r>
      <w:r>
        <w:rPr>
          <w:spacing w:val="-14"/>
        </w:rPr>
        <w:t> </w:t>
      </w:r>
      <w:r>
        <w:rPr/>
        <w:t>должен</w:t>
      </w:r>
      <w:r>
        <w:rPr>
          <w:spacing w:val="-14"/>
        </w:rPr>
        <w:t> </w:t>
      </w:r>
      <w:r>
        <w:rPr/>
        <w:t>исполнять</w:t>
      </w:r>
      <w:r>
        <w:rPr>
          <w:spacing w:val="-17"/>
        </w:rPr>
        <w:t> </w:t>
      </w:r>
      <w:r>
        <w:rPr/>
        <w:t>трудовые обязанности,</w:t>
      </w:r>
      <w:r>
        <w:rPr>
          <w:spacing w:val="-3"/>
        </w:rPr>
        <w:t> </w:t>
      </w:r>
      <w:r>
        <w:rPr/>
        <w:t>а</w:t>
      </w:r>
      <w:r>
        <w:rPr>
          <w:spacing w:val="-7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иные</w:t>
      </w:r>
      <w:r>
        <w:rPr>
          <w:spacing w:val="-3"/>
        </w:rPr>
        <w:t> </w:t>
      </w:r>
      <w:r>
        <w:rPr/>
        <w:t>периоды</w:t>
      </w:r>
      <w:r>
        <w:rPr>
          <w:spacing w:val="-2"/>
        </w:rPr>
        <w:t> </w:t>
      </w:r>
      <w:r>
        <w:rPr/>
        <w:t>времени,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ТК</w:t>
      </w:r>
      <w:r>
        <w:rPr>
          <w:spacing w:val="-4"/>
        </w:rPr>
        <w:t> </w:t>
      </w:r>
      <w:r>
        <w:rPr/>
        <w:t>РФ</w:t>
      </w:r>
      <w:r>
        <w:rPr>
          <w:spacing w:val="-5"/>
        </w:rPr>
        <w:t> </w:t>
      </w:r>
      <w:r>
        <w:rPr/>
        <w:t>и иными нормативно-правовыми актами относятся к рабочему времени.</w:t>
      </w:r>
    </w:p>
    <w:p>
      <w:pPr>
        <w:pStyle w:val="BodyText"/>
        <w:spacing w:line="362" w:lineRule="auto"/>
        <w:ind w:right="138" w:firstLine="710"/>
      </w:pPr>
      <w:r>
        <w:rPr/>
        <w:t>На предприятии устанавливается пятидневная рабочая неделя с двумя выходными днями – суббота, воскресенье. Нормальная продолжительность рабочего времени не может превышать 40 часов в неделю.</w:t>
      </w:r>
    </w:p>
    <w:p>
      <w:pPr>
        <w:pStyle w:val="BodyText"/>
        <w:spacing w:line="360" w:lineRule="auto"/>
        <w:ind w:right="138" w:firstLine="710"/>
      </w:pPr>
      <w:r>
        <w:rPr/>
        <w:t>Предприятие не оказывает существенного влияния на жизнедеятельность района.</w:t>
      </w:r>
      <w:r>
        <w:rPr>
          <w:spacing w:val="-11"/>
        </w:rPr>
        <w:t> </w:t>
      </w:r>
      <w:r>
        <w:rPr/>
        <w:t>Задача</w:t>
      </w:r>
      <w:r>
        <w:rPr>
          <w:spacing w:val="-11"/>
        </w:rPr>
        <w:t> </w:t>
      </w:r>
      <w:r>
        <w:rPr/>
        <w:t>предприятия</w:t>
      </w:r>
      <w:r>
        <w:rPr>
          <w:spacing w:val="-7"/>
        </w:rPr>
        <w:t> </w:t>
      </w:r>
      <w:r>
        <w:rPr/>
        <w:t>–</w:t>
      </w:r>
      <w:r>
        <w:rPr>
          <w:spacing w:val="-11"/>
        </w:rPr>
        <w:t> </w:t>
      </w:r>
      <w:r>
        <w:rPr/>
        <w:t>удовлетворять</w:t>
      </w:r>
      <w:r>
        <w:rPr>
          <w:spacing w:val="-10"/>
        </w:rPr>
        <w:t> </w:t>
      </w:r>
      <w:r>
        <w:rPr/>
        <w:t>потребности</w:t>
      </w:r>
      <w:r>
        <w:rPr>
          <w:spacing w:val="-11"/>
        </w:rPr>
        <w:t> </w:t>
      </w:r>
      <w:r>
        <w:rPr/>
        <w:t>населения</w:t>
      </w:r>
      <w:r>
        <w:rPr>
          <w:spacing w:val="-10"/>
        </w:rPr>
        <w:t> </w:t>
      </w:r>
      <w:r>
        <w:rPr/>
        <w:t>г.</w:t>
      </w:r>
      <w:r>
        <w:rPr>
          <w:spacing w:val="-11"/>
        </w:rPr>
        <w:t> </w:t>
      </w:r>
      <w:r>
        <w:rPr/>
        <w:t>Арсеньев в продуктах питания и товарах первой необходимости.</w:t>
      </w:r>
    </w:p>
    <w:p>
      <w:pPr>
        <w:pStyle w:val="BodyText"/>
        <w:ind w:left="851"/>
      </w:pPr>
      <w:r>
        <w:rPr/>
        <w:t>Организационная</w:t>
      </w:r>
      <w:r>
        <w:rPr>
          <w:spacing w:val="-6"/>
        </w:rPr>
        <w:t> </w:t>
      </w:r>
      <w:r>
        <w:rPr/>
        <w:t>структура</w:t>
      </w:r>
      <w:r>
        <w:rPr>
          <w:spacing w:val="-3"/>
        </w:rPr>
        <w:t> </w:t>
      </w:r>
      <w:r>
        <w:rPr/>
        <w:t>предприятия</w:t>
      </w:r>
      <w:r>
        <w:rPr>
          <w:spacing w:val="-7"/>
        </w:rPr>
        <w:t> </w:t>
      </w:r>
      <w:r>
        <w:rPr/>
        <w:t>представлена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рисунке</w:t>
      </w:r>
      <w:r>
        <w:rPr>
          <w:spacing w:val="-3"/>
        </w:rPr>
        <w:t> </w:t>
      </w:r>
      <w:r>
        <w:rPr>
          <w:spacing w:val="-4"/>
        </w:rPr>
        <w:t>1.1.</w:t>
      </w:r>
    </w:p>
    <w:p>
      <w:pPr>
        <w:pStyle w:val="BodyText"/>
        <w:spacing w:after="0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before="1"/>
        <w:ind w:left="0"/>
        <w:jc w:val="left"/>
        <w:rPr>
          <w:sz w:val="11"/>
        </w:rPr>
      </w:pPr>
    </w:p>
    <w:tbl>
      <w:tblPr>
        <w:tblW w:w="0" w:type="auto"/>
        <w:jc w:val="left"/>
        <w:tblInd w:w="6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2073"/>
        <w:gridCol w:w="2073"/>
        <w:gridCol w:w="2368"/>
      </w:tblGrid>
      <w:tr>
        <w:trPr>
          <w:trHeight w:val="787" w:hRule="atLeast"/>
        </w:trPr>
        <w:tc>
          <w:tcPr>
            <w:tcW w:w="236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46" w:type="dxa"/>
            <w:gridSpan w:val="2"/>
          </w:tcPr>
          <w:p>
            <w:pPr>
              <w:pStyle w:val="TableParagraph"/>
              <w:spacing w:before="218"/>
              <w:ind w:lef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23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4" w:hRule="atLeast"/>
        </w:trPr>
        <w:tc>
          <w:tcPr>
            <w:tcW w:w="444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1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7" w:hRule="atLeast"/>
        </w:trPr>
        <w:tc>
          <w:tcPr>
            <w:tcW w:w="8882" w:type="dxa"/>
            <w:gridSpan w:val="4"/>
          </w:tcPr>
          <w:p>
            <w:pPr>
              <w:pStyle w:val="TableParagraph"/>
              <w:spacing w:line="216" w:lineRule="auto" w:before="99"/>
              <w:ind w:left="3008" w:right="671" w:hanging="2296"/>
              <w:rPr>
                <w:sz w:val="28"/>
              </w:rPr>
            </w:pPr>
            <w:r>
              <w:rPr>
                <w:sz w:val="28"/>
              </w:rPr>
              <w:t>Продавец-Кассир.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Реализует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функции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относительно обслуживания клиентов</w:t>
            </w:r>
          </w:p>
        </w:tc>
      </w:tr>
    </w:tbl>
    <w:p>
      <w:pPr>
        <w:pStyle w:val="BodyText"/>
        <w:spacing w:before="121"/>
        <w:ind w:left="451" w:right="443"/>
        <w:jc w:val="center"/>
      </w:pPr>
      <w:r>
        <w:rPr/>
        <w:t>Рисунок</w:t>
      </w:r>
      <w:r>
        <w:rPr>
          <w:spacing w:val="-4"/>
        </w:rPr>
        <w:t> </w:t>
      </w:r>
      <w:r>
        <w:rPr/>
        <w:t>1.1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Организационная</w:t>
      </w:r>
      <w:r>
        <w:rPr>
          <w:spacing w:val="-4"/>
        </w:rPr>
        <w:t> </w:t>
      </w:r>
      <w:r>
        <w:rPr/>
        <w:t>структура</w:t>
      </w:r>
      <w:r>
        <w:rPr>
          <w:spacing w:val="-9"/>
        </w:rPr>
        <w:t> </w:t>
      </w:r>
      <w:r>
        <w:rPr/>
        <w:t>предприятия</w:t>
      </w:r>
      <w:r>
        <w:rPr>
          <w:spacing w:val="-3"/>
        </w:rPr>
        <w:t> </w:t>
      </w:r>
      <w:r>
        <w:rPr/>
        <w:t>ООО</w:t>
      </w:r>
      <w:r>
        <w:rPr>
          <w:spacing w:val="-7"/>
        </w:rPr>
        <w:t> </w:t>
      </w:r>
      <w:r>
        <w:rPr/>
        <w:t>«АВАНТА», г. Арсеньев</w:t>
      </w:r>
    </w:p>
    <w:p>
      <w:pPr>
        <w:pStyle w:val="BodyText"/>
        <w:spacing w:line="360" w:lineRule="auto" w:before="247"/>
        <w:ind w:right="139" w:firstLine="710"/>
      </w:pPr>
      <w:r>
        <w:rPr/>
        <w:t>Организационная структура предприятия отвечает направлениям и целям деятельности, соответствует особенностям распределения задач между функционалам в рамках решения поставленных задач.</w:t>
      </w:r>
    </w:p>
    <w:p>
      <w:pPr>
        <w:pStyle w:val="BodyText"/>
        <w:spacing w:line="360" w:lineRule="auto"/>
        <w:ind w:right="136" w:firstLine="710"/>
      </w:pPr>
      <w:r>
        <w:rPr/>
        <w:t>В</w:t>
      </w:r>
      <w:r>
        <w:rPr>
          <w:spacing w:val="-18"/>
        </w:rPr>
        <w:t> </w:t>
      </w:r>
      <w:r>
        <w:rPr/>
        <w:t>связи</w:t>
      </w:r>
      <w:r>
        <w:rPr>
          <w:spacing w:val="-17"/>
        </w:rPr>
        <w:t> </w:t>
      </w:r>
      <w:r>
        <w:rPr/>
        <w:t>с</w:t>
      </w:r>
      <w:r>
        <w:rPr>
          <w:spacing w:val="-18"/>
        </w:rPr>
        <w:t> </w:t>
      </w:r>
      <w:r>
        <w:rPr/>
        <w:t>этим,</w:t>
      </w:r>
      <w:r>
        <w:rPr>
          <w:spacing w:val="-17"/>
        </w:rPr>
        <w:t> </w:t>
      </w:r>
      <w:r>
        <w:rPr/>
        <w:t>ООО</w:t>
      </w:r>
      <w:r>
        <w:rPr>
          <w:spacing w:val="-18"/>
        </w:rPr>
        <w:t> </w:t>
      </w:r>
      <w:r>
        <w:rPr/>
        <w:t>«АВАНТА»</w:t>
      </w:r>
      <w:r>
        <w:rPr>
          <w:spacing w:val="-17"/>
        </w:rPr>
        <w:t> </w:t>
      </w:r>
      <w:r>
        <w:rPr/>
        <w:t>представляет</w:t>
      </w:r>
      <w:r>
        <w:rPr>
          <w:spacing w:val="-18"/>
        </w:rPr>
        <w:t> </w:t>
      </w:r>
      <w:r>
        <w:rPr/>
        <w:t>собой</w:t>
      </w:r>
      <w:r>
        <w:rPr>
          <w:spacing w:val="-17"/>
        </w:rPr>
        <w:t> </w:t>
      </w:r>
      <w:r>
        <w:rPr/>
        <w:t>продуктовый</w:t>
      </w:r>
      <w:r>
        <w:rPr>
          <w:spacing w:val="-18"/>
        </w:rPr>
        <w:t> </w:t>
      </w:r>
      <w:r>
        <w:rPr/>
        <w:t>магазин в г. Арсеньев. Деятельность ООО «АВАНТА» осуществляет деятельность в соответствии с требованиями, установленными законодательством, с учетом специфики направлений и условий организации работы.</w:t>
      </w:r>
    </w:p>
    <w:p>
      <w:pPr>
        <w:pStyle w:val="ListParagraph"/>
        <w:numPr>
          <w:ilvl w:val="1"/>
          <w:numId w:val="10"/>
        </w:numPr>
        <w:tabs>
          <w:tab w:pos="1766" w:val="left" w:leader="none"/>
          <w:tab w:pos="3535" w:val="left" w:leader="none"/>
          <w:tab w:pos="5934" w:val="left" w:leader="none"/>
          <w:tab w:pos="7853" w:val="left" w:leader="none"/>
        </w:tabs>
        <w:spacing w:line="247" w:lineRule="auto" w:before="238" w:after="0"/>
        <w:ind w:left="141" w:right="138" w:firstLine="710"/>
        <w:jc w:val="left"/>
        <w:rPr>
          <w:rFonts w:ascii="Microsoft Sans Serif" w:hAnsi="Microsoft Sans Serif"/>
          <w:sz w:val="28"/>
        </w:rPr>
      </w:pPr>
      <w:bookmarkStart w:name="1.2. Основные экономические показатели х" w:id="8"/>
      <w:bookmarkEnd w:id="8"/>
      <w:r>
        <w:rPr/>
      </w:r>
      <w:bookmarkStart w:name="_bookmark3" w:id="9"/>
      <w:bookmarkEnd w:id="9"/>
      <w:r>
        <w:rPr/>
      </w:r>
      <w:r>
        <w:rPr>
          <w:rFonts w:ascii="Microsoft Sans Serif" w:hAnsi="Microsoft Sans Serif"/>
          <w:spacing w:val="-2"/>
          <w:sz w:val="28"/>
        </w:rPr>
        <w:t>Основные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sz w:val="28"/>
        </w:rPr>
        <w:t>экономические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sz w:val="28"/>
        </w:rPr>
        <w:t>показатели</w:t>
      </w:r>
      <w:r>
        <w:rPr>
          <w:rFonts w:ascii="Microsoft Sans Serif" w:hAnsi="Microsoft Sans Serif"/>
          <w:sz w:val="28"/>
        </w:rPr>
        <w:tab/>
      </w:r>
      <w:r>
        <w:rPr>
          <w:rFonts w:ascii="Microsoft Sans Serif" w:hAnsi="Microsoft Sans Serif"/>
          <w:spacing w:val="-2"/>
          <w:sz w:val="28"/>
        </w:rPr>
        <w:t>хозяйственной деятельности</w:t>
      </w:r>
    </w:p>
    <w:p>
      <w:pPr>
        <w:pStyle w:val="BodyText"/>
        <w:spacing w:line="360" w:lineRule="auto" w:before="114"/>
        <w:ind w:right="129" w:firstLine="710"/>
      </w:pPr>
      <w:r>
        <w:rPr/>
        <w:t>В настоящий момент ООО «АВАНТА» представляет собой продуктовый магазин. Направление деятельности предприятия устанавливают особенности относительно учета показателей деятельности, выявления отдельных аспектов их</w:t>
      </w:r>
      <w:r>
        <w:rPr>
          <w:spacing w:val="-18"/>
        </w:rPr>
        <w:t> </w:t>
      </w:r>
      <w:r>
        <w:rPr/>
        <w:t>изменения.</w:t>
      </w:r>
      <w:r>
        <w:rPr>
          <w:spacing w:val="-17"/>
        </w:rPr>
        <w:t> </w:t>
      </w:r>
      <w:r>
        <w:rPr/>
        <w:t>При</w:t>
      </w:r>
      <w:r>
        <w:rPr>
          <w:spacing w:val="-18"/>
        </w:rPr>
        <w:t> </w:t>
      </w:r>
      <w:r>
        <w:rPr/>
        <w:t>этом</w:t>
      </w:r>
      <w:r>
        <w:rPr>
          <w:spacing w:val="-17"/>
        </w:rPr>
        <w:t> </w:t>
      </w:r>
      <w:r>
        <w:rPr/>
        <w:t>учитывалось,</w:t>
      </w:r>
      <w:r>
        <w:rPr>
          <w:spacing w:val="-18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ряду</w:t>
      </w:r>
      <w:r>
        <w:rPr>
          <w:spacing w:val="-17"/>
        </w:rPr>
        <w:t> </w:t>
      </w:r>
      <w:r>
        <w:rPr/>
        <w:t>показателей</w:t>
      </w:r>
      <w:r>
        <w:rPr>
          <w:spacing w:val="-18"/>
        </w:rPr>
        <w:t> </w:t>
      </w:r>
      <w:r>
        <w:rPr/>
        <w:t>данных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данный момент нету в рамках открытия данных, в рамках сопоставления социально- экономических показателей.</w:t>
      </w:r>
    </w:p>
    <w:p>
      <w:pPr>
        <w:pStyle w:val="BodyText"/>
        <w:spacing w:line="360" w:lineRule="auto"/>
        <w:ind w:right="139" w:firstLine="710"/>
      </w:pPr>
      <w:r>
        <w:rPr/>
        <w:t>Основные показатели деятельности предприятия ООО «АВАНТА» представлены в таблице 1.1 на основе отчетности составлена краткая характеристика финансовых показателей организации, с учетом оценки темпов </w:t>
      </w:r>
      <w:r>
        <w:rPr>
          <w:spacing w:val="-2"/>
        </w:rPr>
        <w:t>роста.</w:t>
      </w:r>
    </w:p>
    <w:p>
      <w:pPr>
        <w:pStyle w:val="BodyText"/>
        <w:tabs>
          <w:tab w:pos="1274" w:val="left" w:leader="none"/>
          <w:tab w:pos="1896" w:val="left" w:leader="none"/>
          <w:tab w:pos="2306" w:val="left" w:leader="none"/>
          <w:tab w:pos="3784" w:val="left" w:leader="none"/>
          <w:tab w:pos="5369" w:val="left" w:leader="none"/>
          <w:tab w:pos="7236" w:val="left" w:leader="none"/>
          <w:tab w:pos="9030" w:val="left" w:leader="none"/>
        </w:tabs>
        <w:spacing w:before="232"/>
        <w:ind w:left="0" w:right="2"/>
        <w:jc w:val="center"/>
      </w:pPr>
      <w:r>
        <w:rPr>
          <w:spacing w:val="-2"/>
        </w:rPr>
        <w:t>Таблица</w:t>
      </w:r>
      <w:r>
        <w:rPr/>
        <w:tab/>
      </w:r>
      <w:r>
        <w:rPr>
          <w:spacing w:val="-5"/>
        </w:rPr>
        <w:t>1.1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Основные</w:t>
      </w:r>
      <w:r>
        <w:rPr/>
        <w:tab/>
      </w:r>
      <w:r>
        <w:rPr>
          <w:spacing w:val="-2"/>
        </w:rPr>
        <w:t>показатели</w:t>
      </w:r>
      <w:r>
        <w:rPr/>
        <w:tab/>
      </w:r>
      <w:r>
        <w:rPr>
          <w:spacing w:val="-2"/>
        </w:rPr>
        <w:t>деятельности</w:t>
      </w:r>
      <w:r>
        <w:rPr/>
        <w:tab/>
      </w:r>
      <w:r>
        <w:rPr>
          <w:spacing w:val="-2"/>
        </w:rPr>
        <w:t>предприятия</w:t>
      </w:r>
      <w:r>
        <w:rPr/>
        <w:tab/>
      </w:r>
      <w:r>
        <w:rPr>
          <w:spacing w:val="-5"/>
        </w:rPr>
        <w:t>ООО</w:t>
      </w:r>
    </w:p>
    <w:p>
      <w:pPr>
        <w:pStyle w:val="BodyText"/>
        <w:spacing w:before="3"/>
        <w:ind w:left="3" w:right="57"/>
        <w:jc w:val="center"/>
      </w:pPr>
      <w:r>
        <w:rPr/>
        <w:t>«АВАНТА»,</w:t>
      </w:r>
      <w:r>
        <w:rPr>
          <w:spacing w:val="-2"/>
        </w:rPr>
        <w:t> </w:t>
      </w:r>
      <w:r>
        <w:rPr/>
        <w:t>г.</w:t>
      </w:r>
      <w:r>
        <w:rPr>
          <w:spacing w:val="3"/>
        </w:rPr>
        <w:t> </w:t>
      </w:r>
      <w:r>
        <w:rPr/>
        <w:t>Арсеньев</w:t>
      </w:r>
      <w:r>
        <w:rPr>
          <w:spacing w:val="-4"/>
        </w:rPr>
        <w:t> </w:t>
      </w:r>
      <w:r>
        <w:rPr/>
        <w:t>за</w:t>
      </w:r>
      <w:r>
        <w:rPr>
          <w:spacing w:val="-1"/>
        </w:rPr>
        <w:t> </w:t>
      </w:r>
      <w:r>
        <w:rPr/>
        <w:t>2023-2025</w:t>
      </w:r>
      <w:r>
        <w:rPr>
          <w:spacing w:val="-3"/>
        </w:rPr>
        <w:t> </w:t>
      </w:r>
      <w:r>
        <w:rPr/>
        <w:t>годы</w:t>
      </w:r>
      <w:r>
        <w:rPr>
          <w:spacing w:val="-1"/>
        </w:rPr>
        <w:t> </w:t>
      </w:r>
      <w:r>
        <w:rPr/>
        <w:t>[2,</w:t>
      </w:r>
      <w:r>
        <w:rPr>
          <w:spacing w:val="-1"/>
        </w:rPr>
        <w:t> </w:t>
      </w:r>
      <w:r>
        <w:rPr>
          <w:spacing w:val="-5"/>
        </w:rPr>
        <w:t>3]</w:t>
      </w:r>
    </w:p>
    <w:p>
      <w:pPr>
        <w:pStyle w:val="BodyText"/>
        <w:spacing w:before="4" w:after="1"/>
        <w:ind w:left="0"/>
        <w:jc w:val="left"/>
        <w:rPr>
          <w:sz w:val="10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996"/>
        <w:gridCol w:w="996"/>
        <w:gridCol w:w="1001"/>
        <w:gridCol w:w="1136"/>
        <w:gridCol w:w="1136"/>
        <w:gridCol w:w="1256"/>
        <w:gridCol w:w="1126"/>
      </w:tblGrid>
      <w:tr>
        <w:trPr>
          <w:trHeight w:val="555" w:hRule="atLeast"/>
        </w:trPr>
        <w:tc>
          <w:tcPr>
            <w:tcW w:w="1811" w:type="dxa"/>
            <w:vMerge w:val="restart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001" w:type="dxa"/>
            <w:vMerge w:val="restart"/>
          </w:tcPr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ind w:left="25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72" w:type="dxa"/>
            <w:gridSpan w:val="2"/>
          </w:tcPr>
          <w:p>
            <w:pPr>
              <w:pStyle w:val="TableParagraph"/>
              <w:spacing w:line="275" w:lineRule="exact"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</w:t>
            </w:r>
          </w:p>
          <w:p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отклонение,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(+/-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382" w:type="dxa"/>
            <w:gridSpan w:val="2"/>
          </w:tcPr>
          <w:p>
            <w:pPr>
              <w:pStyle w:val="TableParagraph"/>
              <w:spacing w:before="141"/>
              <w:ind w:left="451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роста,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550" w:hRule="atLeast"/>
        </w:trPr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75" w:lineRule="exact" w:before="1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</w:p>
          <w:p>
            <w:pPr>
              <w:pStyle w:val="TableParagraph"/>
              <w:spacing w:line="254" w:lineRule="exact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136" w:type="dxa"/>
          </w:tcPr>
          <w:p>
            <w:pPr>
              <w:pStyle w:val="TableParagraph"/>
              <w:spacing w:line="275" w:lineRule="exact" w:before="1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</w:p>
          <w:p>
            <w:pPr>
              <w:pStyle w:val="TableParagraph"/>
              <w:spacing w:line="254" w:lineRule="exact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56" w:type="dxa"/>
          </w:tcPr>
          <w:p>
            <w:pPr>
              <w:pStyle w:val="TableParagraph"/>
              <w:spacing w:line="275" w:lineRule="exact" w:before="1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2024/</w:t>
            </w:r>
          </w:p>
          <w:p>
            <w:pPr>
              <w:pStyle w:val="TableParagraph"/>
              <w:spacing w:line="254" w:lineRule="exact"/>
              <w:ind w:left="381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126" w:type="dxa"/>
          </w:tcPr>
          <w:p>
            <w:pPr>
              <w:pStyle w:val="TableParagraph"/>
              <w:spacing w:line="275" w:lineRule="exact" w:before="1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2025/</w:t>
            </w:r>
          </w:p>
          <w:p>
            <w:pPr>
              <w:pStyle w:val="TableParagraph"/>
              <w:spacing w:line="254" w:lineRule="exact"/>
              <w:ind w:left="31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</w:tbl>
    <w:p>
      <w:pPr>
        <w:pStyle w:val="TableParagraph"/>
        <w:spacing w:after="0" w:line="254" w:lineRule="exact"/>
        <w:rPr>
          <w:sz w:val="24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before="10"/>
        <w:ind w:left="0"/>
        <w:jc w:val="left"/>
        <w:rPr>
          <w:sz w:val="12"/>
        </w:rPr>
      </w:pP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996"/>
        <w:gridCol w:w="996"/>
        <w:gridCol w:w="1001"/>
        <w:gridCol w:w="1136"/>
        <w:gridCol w:w="1136"/>
        <w:gridCol w:w="1256"/>
        <w:gridCol w:w="1126"/>
      </w:tblGrid>
      <w:tr>
        <w:trPr>
          <w:trHeight w:val="550" w:hRule="atLeast"/>
        </w:trPr>
        <w:tc>
          <w:tcPr>
            <w:tcW w:w="1811" w:type="dxa"/>
          </w:tcPr>
          <w:p>
            <w:pPr>
              <w:pStyle w:val="TableParagraph"/>
              <w:spacing w:line="276" w:lineRule="exact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Выручка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996" w:type="dxa"/>
          </w:tcPr>
          <w:p>
            <w:pPr>
              <w:pStyle w:val="TableParagraph"/>
              <w:spacing w:line="254" w:lineRule="exact" w:before="276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11499</w:t>
            </w:r>
          </w:p>
        </w:tc>
        <w:tc>
          <w:tcPr>
            <w:tcW w:w="996" w:type="dxa"/>
          </w:tcPr>
          <w:p>
            <w:pPr>
              <w:pStyle w:val="TableParagraph"/>
              <w:spacing w:line="254" w:lineRule="exact" w:before="276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15460</w:t>
            </w:r>
          </w:p>
        </w:tc>
        <w:tc>
          <w:tcPr>
            <w:tcW w:w="1001" w:type="dxa"/>
          </w:tcPr>
          <w:p>
            <w:pPr>
              <w:pStyle w:val="TableParagraph"/>
              <w:spacing w:line="254" w:lineRule="exact" w:before="276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16720</w:t>
            </w:r>
          </w:p>
        </w:tc>
        <w:tc>
          <w:tcPr>
            <w:tcW w:w="1136" w:type="dxa"/>
          </w:tcPr>
          <w:p>
            <w:pPr>
              <w:pStyle w:val="TableParagraph"/>
              <w:spacing w:line="254" w:lineRule="exact" w:before="276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3961</w:t>
            </w:r>
          </w:p>
        </w:tc>
        <w:tc>
          <w:tcPr>
            <w:tcW w:w="1136" w:type="dxa"/>
          </w:tcPr>
          <w:p>
            <w:pPr>
              <w:pStyle w:val="TableParagraph"/>
              <w:spacing w:line="254" w:lineRule="exact" w:before="276"/>
              <w:ind w:left="322"/>
              <w:rPr>
                <w:sz w:val="24"/>
              </w:rPr>
            </w:pPr>
            <w:r>
              <w:rPr>
                <w:spacing w:val="-4"/>
                <w:sz w:val="24"/>
              </w:rPr>
              <w:t>1260</w:t>
            </w:r>
          </w:p>
        </w:tc>
        <w:tc>
          <w:tcPr>
            <w:tcW w:w="1256" w:type="dxa"/>
          </w:tcPr>
          <w:p>
            <w:pPr>
              <w:pStyle w:val="TableParagraph"/>
              <w:spacing w:line="254" w:lineRule="exact" w:before="276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134,4</w:t>
            </w:r>
          </w:p>
        </w:tc>
        <w:tc>
          <w:tcPr>
            <w:tcW w:w="1126" w:type="dxa"/>
          </w:tcPr>
          <w:p>
            <w:pPr>
              <w:pStyle w:val="TableParagraph"/>
              <w:spacing w:line="254" w:lineRule="exact" w:before="276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108,2</w:t>
            </w:r>
          </w:p>
        </w:tc>
      </w:tr>
    </w:tbl>
    <w:p>
      <w:pPr>
        <w:pStyle w:val="BodyText"/>
        <w:spacing w:before="238"/>
        <w:jc w:val="left"/>
      </w:pPr>
      <w:r>
        <w:rPr/>
        <w:t>Продолжение</w:t>
      </w:r>
      <w:r>
        <w:rPr>
          <w:spacing w:val="-3"/>
        </w:rPr>
        <w:t> </w:t>
      </w:r>
      <w:r>
        <w:rPr/>
        <w:t>таблицы</w:t>
      </w:r>
      <w:r>
        <w:rPr>
          <w:spacing w:val="1"/>
        </w:rPr>
        <w:t> </w:t>
      </w:r>
      <w:r>
        <w:rPr>
          <w:spacing w:val="-5"/>
        </w:rPr>
        <w:t>1.1</w:t>
      </w:r>
    </w:p>
    <w:p>
      <w:pPr>
        <w:pStyle w:val="BodyText"/>
        <w:spacing w:before="10"/>
        <w:ind w:left="0"/>
        <w:jc w:val="left"/>
        <w:rPr>
          <w:sz w:val="10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1"/>
        <w:gridCol w:w="976"/>
        <w:gridCol w:w="976"/>
        <w:gridCol w:w="976"/>
        <w:gridCol w:w="1121"/>
        <w:gridCol w:w="1116"/>
        <w:gridCol w:w="1236"/>
        <w:gridCol w:w="1111"/>
      </w:tblGrid>
      <w:tr>
        <w:trPr>
          <w:trHeight w:val="550" w:hRule="atLeast"/>
        </w:trPr>
        <w:tc>
          <w:tcPr>
            <w:tcW w:w="1851" w:type="dxa"/>
            <w:vMerge w:val="restart"/>
          </w:tcPr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976" w:type="dxa"/>
            <w:vMerge w:val="restart"/>
          </w:tcPr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976" w:type="dxa"/>
            <w:vMerge w:val="restart"/>
          </w:tcPr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76" w:type="dxa"/>
            <w:vMerge w:val="restart"/>
          </w:tcPr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37" w:type="dxa"/>
            <w:gridSpan w:val="2"/>
          </w:tcPr>
          <w:p>
            <w:pPr>
              <w:pStyle w:val="TableParagraph"/>
              <w:spacing w:line="275" w:lineRule="exact"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</w:t>
            </w:r>
          </w:p>
          <w:p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отклонение,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(+/-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347" w:type="dxa"/>
            <w:gridSpan w:val="2"/>
          </w:tcPr>
          <w:p>
            <w:pPr>
              <w:pStyle w:val="TableParagraph"/>
              <w:spacing w:before="136"/>
              <w:ind w:left="431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роста,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550" w:hRule="atLeast"/>
        </w:trPr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75" w:lineRule="exact" w:before="1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</w:p>
          <w:p>
            <w:pPr>
              <w:pStyle w:val="TableParagraph"/>
              <w:spacing w:line="254" w:lineRule="exact"/>
              <w:ind w:left="317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116" w:type="dxa"/>
          </w:tcPr>
          <w:p>
            <w:pPr>
              <w:pStyle w:val="TableParagraph"/>
              <w:spacing w:line="275" w:lineRule="exact" w:before="1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</w:p>
          <w:p>
            <w:pPr>
              <w:pStyle w:val="TableParagraph"/>
              <w:spacing w:line="254" w:lineRule="exact"/>
              <w:ind w:left="31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36" w:type="dxa"/>
          </w:tcPr>
          <w:p>
            <w:pPr>
              <w:pStyle w:val="TableParagraph"/>
              <w:spacing w:line="275" w:lineRule="exact" w:before="1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2024/</w:t>
            </w:r>
          </w:p>
          <w:p>
            <w:pPr>
              <w:pStyle w:val="TableParagraph"/>
              <w:spacing w:line="254" w:lineRule="exact"/>
              <w:ind w:left="366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111" w:type="dxa"/>
          </w:tcPr>
          <w:p>
            <w:pPr>
              <w:pStyle w:val="TableParagraph"/>
              <w:spacing w:line="275" w:lineRule="exact" w:before="1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2025/</w:t>
            </w:r>
          </w:p>
          <w:p>
            <w:pPr>
              <w:pStyle w:val="TableParagraph"/>
              <w:spacing w:line="254" w:lineRule="exact"/>
              <w:ind w:left="30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260" w:hRule="atLeast"/>
        </w:trPr>
        <w:tc>
          <w:tcPr>
            <w:tcW w:w="1851" w:type="dxa"/>
          </w:tcPr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z w:val="24"/>
              </w:rPr>
              <w:t>2 Полная </w:t>
            </w:r>
            <w:r>
              <w:rPr>
                <w:spacing w:val="-2"/>
                <w:sz w:val="24"/>
              </w:rPr>
              <w:t>себестоимость</w:t>
            </w:r>
          </w:p>
          <w:p>
            <w:pPr>
              <w:pStyle w:val="TableParagraph"/>
              <w:spacing w:line="254" w:lineRule="exact" w:before="3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10229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13745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14999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3516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1254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134,4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109,1</w:t>
            </w:r>
          </w:p>
        </w:tc>
      </w:tr>
      <w:tr>
        <w:trPr>
          <w:trHeight w:val="550" w:hRule="atLeast"/>
        </w:trPr>
        <w:tc>
          <w:tcPr>
            <w:tcW w:w="1851" w:type="dxa"/>
          </w:tcPr>
          <w:p>
            <w:pPr>
              <w:pStyle w:val="TableParagraph"/>
              <w:spacing w:line="276" w:lineRule="exact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Прибыль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976" w:type="dxa"/>
          </w:tcPr>
          <w:p>
            <w:pPr>
              <w:pStyle w:val="TableParagraph"/>
              <w:spacing w:line="254" w:lineRule="exact" w:before="276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976" w:type="dxa"/>
          </w:tcPr>
          <w:p>
            <w:pPr>
              <w:pStyle w:val="TableParagraph"/>
              <w:spacing w:line="254" w:lineRule="exact" w:before="276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759</w:t>
            </w:r>
          </w:p>
        </w:tc>
        <w:tc>
          <w:tcPr>
            <w:tcW w:w="976" w:type="dxa"/>
          </w:tcPr>
          <w:p>
            <w:pPr>
              <w:pStyle w:val="TableParagraph"/>
              <w:spacing w:line="254" w:lineRule="exact" w:before="276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666</w:t>
            </w:r>
          </w:p>
        </w:tc>
        <w:tc>
          <w:tcPr>
            <w:tcW w:w="1121" w:type="dxa"/>
          </w:tcPr>
          <w:p>
            <w:pPr>
              <w:pStyle w:val="TableParagraph"/>
              <w:spacing w:line="254" w:lineRule="exact" w:before="276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1116" w:type="dxa"/>
          </w:tcPr>
          <w:p>
            <w:pPr>
              <w:pStyle w:val="TableParagraph"/>
              <w:spacing w:line="254" w:lineRule="exact" w:before="276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93</w:t>
            </w:r>
          </w:p>
        </w:tc>
        <w:tc>
          <w:tcPr>
            <w:tcW w:w="1236" w:type="dxa"/>
          </w:tcPr>
          <w:p>
            <w:pPr>
              <w:pStyle w:val="TableParagraph"/>
              <w:spacing w:line="254" w:lineRule="exact" w:before="276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207,4</w:t>
            </w:r>
          </w:p>
        </w:tc>
        <w:tc>
          <w:tcPr>
            <w:tcW w:w="1111" w:type="dxa"/>
          </w:tcPr>
          <w:p>
            <w:pPr>
              <w:pStyle w:val="TableParagraph"/>
              <w:spacing w:line="254" w:lineRule="exact" w:before="276"/>
              <w:ind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87,8</w:t>
            </w:r>
          </w:p>
        </w:tc>
      </w:tr>
      <w:tr>
        <w:trPr>
          <w:trHeight w:val="553" w:hRule="atLeast"/>
        </w:trPr>
        <w:tc>
          <w:tcPr>
            <w:tcW w:w="1851" w:type="dxa"/>
          </w:tcPr>
          <w:p>
            <w:pPr>
              <w:pStyle w:val="TableParagraph"/>
              <w:spacing w:line="276" w:lineRule="exact"/>
              <w:ind w:left="105" w:right="8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Чиста</w:t>
            </w:r>
            <w:r>
              <w:rPr>
                <w:sz w:val="24"/>
              </w:rPr>
              <w:t>я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976" w:type="dxa"/>
          </w:tcPr>
          <w:p>
            <w:pPr>
              <w:pStyle w:val="TableParagraph"/>
              <w:spacing w:line="259" w:lineRule="exact" w:before="274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976" w:type="dxa"/>
          </w:tcPr>
          <w:p>
            <w:pPr>
              <w:pStyle w:val="TableParagraph"/>
              <w:spacing w:line="259" w:lineRule="exact" w:before="274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759</w:t>
            </w:r>
          </w:p>
        </w:tc>
        <w:tc>
          <w:tcPr>
            <w:tcW w:w="976" w:type="dxa"/>
          </w:tcPr>
          <w:p>
            <w:pPr>
              <w:pStyle w:val="TableParagraph"/>
              <w:spacing w:line="259" w:lineRule="exact" w:before="274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666</w:t>
            </w:r>
          </w:p>
        </w:tc>
        <w:tc>
          <w:tcPr>
            <w:tcW w:w="1121" w:type="dxa"/>
          </w:tcPr>
          <w:p>
            <w:pPr>
              <w:pStyle w:val="TableParagraph"/>
              <w:spacing w:line="259" w:lineRule="exact" w:before="274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1116" w:type="dxa"/>
          </w:tcPr>
          <w:p>
            <w:pPr>
              <w:pStyle w:val="TableParagraph"/>
              <w:spacing w:line="259" w:lineRule="exact" w:before="274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93</w:t>
            </w:r>
          </w:p>
        </w:tc>
        <w:tc>
          <w:tcPr>
            <w:tcW w:w="1236" w:type="dxa"/>
          </w:tcPr>
          <w:p>
            <w:pPr>
              <w:pStyle w:val="TableParagraph"/>
              <w:spacing w:line="259" w:lineRule="exact" w:before="274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207,4</w:t>
            </w:r>
          </w:p>
        </w:tc>
        <w:tc>
          <w:tcPr>
            <w:tcW w:w="1111" w:type="dxa"/>
          </w:tcPr>
          <w:p>
            <w:pPr>
              <w:pStyle w:val="TableParagraph"/>
              <w:spacing w:line="259" w:lineRule="exact" w:before="274"/>
              <w:ind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87,8</w:t>
            </w:r>
          </w:p>
        </w:tc>
      </w:tr>
      <w:tr>
        <w:trPr>
          <w:trHeight w:val="865" w:hRule="atLeast"/>
        </w:trPr>
        <w:tc>
          <w:tcPr>
            <w:tcW w:w="1851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280" w:lineRule="atLeast"/>
              <w:ind w:left="135" w:right="20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Численност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>
        <w:trPr>
          <w:trHeight w:val="1815" w:hRule="atLeast"/>
        </w:trPr>
        <w:tc>
          <w:tcPr>
            <w:tcW w:w="18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9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Среднегодовая </w:t>
            </w:r>
            <w:r>
              <w:rPr>
                <w:sz w:val="24"/>
              </w:rPr>
              <w:t>выработка 1</w:t>
            </w:r>
          </w:p>
          <w:p>
            <w:pPr>
              <w:pStyle w:val="TableParagraph"/>
              <w:spacing w:line="254" w:lineRule="exact" w:before="3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2874,8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3865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4180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990,2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134,4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108,2</w:t>
            </w:r>
          </w:p>
        </w:tc>
      </w:tr>
      <w:tr>
        <w:trPr>
          <w:trHeight w:val="1145" w:hRule="atLeast"/>
        </w:trPr>
        <w:tc>
          <w:tcPr>
            <w:tcW w:w="18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"/>
              <w:rPr>
                <w:sz w:val="24"/>
              </w:rPr>
            </w:pPr>
          </w:p>
          <w:p>
            <w:pPr>
              <w:pStyle w:val="TableParagraph"/>
              <w:spacing w:line="276" w:lineRule="exact"/>
              <w:ind w:left="13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оплаты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2304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2448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2640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106,3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107,8</w:t>
            </w:r>
          </w:p>
        </w:tc>
      </w:tr>
      <w:tr>
        <w:trPr>
          <w:trHeight w:val="1530" w:hRule="atLeast"/>
        </w:trPr>
        <w:tc>
          <w:tcPr>
            <w:tcW w:w="1851" w:type="dxa"/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4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Среднегодовая </w:t>
            </w:r>
            <w:r>
              <w:rPr>
                <w:sz w:val="24"/>
              </w:rPr>
              <w:t>оплата труда,</w:t>
            </w:r>
          </w:p>
          <w:p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4"/>
                <w:sz w:val="24"/>
              </w:rPr>
              <w:t> руб.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576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660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106,3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107,8</w:t>
            </w:r>
          </w:p>
        </w:tc>
      </w:tr>
      <w:tr>
        <w:trPr>
          <w:trHeight w:val="1409" w:hRule="atLeast"/>
        </w:trPr>
        <w:tc>
          <w:tcPr>
            <w:tcW w:w="18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76" w:lineRule="exact"/>
              <w:ind w:left="135" w:right="229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Затраты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руб. выручки,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0,889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0,889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0,897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100,9</w:t>
            </w:r>
          </w:p>
        </w:tc>
      </w:tr>
      <w:tr>
        <w:trPr>
          <w:trHeight w:val="1265" w:hRule="atLeast"/>
        </w:trPr>
        <w:tc>
          <w:tcPr>
            <w:tcW w:w="1851" w:type="dxa"/>
          </w:tcPr>
          <w:p>
            <w:pPr>
              <w:pStyle w:val="TableParagraph"/>
              <w:spacing w:before="160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Рентабельность</w:t>
            </w:r>
          </w:p>
          <w:p>
            <w:pPr>
              <w:pStyle w:val="TableParagraph"/>
              <w:spacing w:line="254" w:lineRule="exact" w:before="4"/>
              <w:ind w:left="135"/>
              <w:rPr>
                <w:sz w:val="24"/>
              </w:rPr>
            </w:pPr>
            <w:r>
              <w:rPr>
                <w:sz w:val="24"/>
              </w:rPr>
              <w:t>продаж,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3,18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4,91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3,98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1,73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0,93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1560" w:hRule="atLeast"/>
        </w:trPr>
        <w:tc>
          <w:tcPr>
            <w:tcW w:w="18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4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spacing w:line="276" w:lineRule="exact"/>
              <w:ind w:left="135" w:right="92"/>
              <w:rPr>
                <w:sz w:val="24"/>
              </w:rPr>
            </w:pPr>
            <w:r>
              <w:rPr>
                <w:spacing w:val="-2"/>
                <w:sz w:val="24"/>
              </w:rPr>
              <w:t>Рентабельность </w:t>
            </w:r>
            <w:r>
              <w:rPr>
                <w:sz w:val="24"/>
              </w:rPr>
              <w:t>продукции,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3,58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5,52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4,44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1,94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1,08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left="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spacing w:line="254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54" w:lineRule="exact"/>
        <w:jc w:val="center"/>
        <w:rPr>
          <w:sz w:val="24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36" w:firstLine="710"/>
      </w:pPr>
      <w:r>
        <w:rPr/>
        <w:t>Анализ</w:t>
      </w:r>
      <w:r>
        <w:rPr>
          <w:spacing w:val="-12"/>
        </w:rPr>
        <w:t> </w:t>
      </w:r>
      <w:r>
        <w:rPr/>
        <w:t>бухгалтерской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финансовой</w:t>
      </w:r>
      <w:r>
        <w:rPr>
          <w:spacing w:val="-11"/>
        </w:rPr>
        <w:t> </w:t>
      </w:r>
      <w:r>
        <w:rPr/>
        <w:t>отчетности</w:t>
      </w:r>
      <w:r>
        <w:rPr>
          <w:spacing w:val="-11"/>
        </w:rPr>
        <w:t> </w:t>
      </w:r>
      <w:r>
        <w:rPr/>
        <w:t>предприятия</w:t>
      </w:r>
      <w:r>
        <w:rPr>
          <w:spacing w:val="-11"/>
        </w:rPr>
        <w:t> </w:t>
      </w:r>
      <w:r>
        <w:rPr/>
        <w:t>представлен на рисунке 1.2. и рисунке 1.3.</w:t>
      </w:r>
    </w:p>
    <w:p>
      <w:pPr>
        <w:pStyle w:val="BodyText"/>
        <w:spacing w:before="158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1418907</wp:posOffset>
            </wp:positionH>
            <wp:positionV relativeFrom="paragraph">
              <wp:posOffset>262066</wp:posOffset>
            </wp:positionV>
            <wp:extent cx="5402168" cy="3062668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168" cy="306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  <w:ind w:left="0"/>
        <w:jc w:val="left"/>
      </w:pPr>
    </w:p>
    <w:p>
      <w:pPr>
        <w:pStyle w:val="BodyText"/>
        <w:ind w:left="870" w:right="869"/>
        <w:jc w:val="center"/>
      </w:pPr>
      <w:r>
        <w:rPr/>
        <w:t>Рисунок</w:t>
      </w:r>
      <w:r>
        <w:rPr>
          <w:spacing w:val="-4"/>
        </w:rPr>
        <w:t> </w:t>
      </w:r>
      <w:r>
        <w:rPr/>
        <w:t>1.2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Краткий</w:t>
      </w:r>
      <w:r>
        <w:rPr>
          <w:spacing w:val="-3"/>
        </w:rPr>
        <w:t> </w:t>
      </w:r>
      <w:r>
        <w:rPr/>
        <w:t>анализ</w:t>
      </w:r>
      <w:r>
        <w:rPr>
          <w:spacing w:val="-2"/>
        </w:rPr>
        <w:t> </w:t>
      </w:r>
      <w:r>
        <w:rPr/>
        <w:t>бухгалтерской</w:t>
      </w:r>
      <w:r>
        <w:rPr>
          <w:spacing w:val="-2"/>
        </w:rPr>
        <w:t> отчетности</w:t>
      </w:r>
    </w:p>
    <w:p>
      <w:pPr>
        <w:pStyle w:val="BodyText"/>
        <w:spacing w:before="11"/>
        <w:ind w:left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1407581</wp:posOffset>
            </wp:positionH>
            <wp:positionV relativeFrom="paragraph">
              <wp:posOffset>153834</wp:posOffset>
            </wp:positionV>
            <wp:extent cx="5515573" cy="331374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73" cy="3313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jc w:val="left"/>
      </w:pPr>
    </w:p>
    <w:p>
      <w:pPr>
        <w:pStyle w:val="BodyText"/>
        <w:ind w:left="873" w:right="869"/>
        <w:jc w:val="center"/>
      </w:pPr>
      <w:r>
        <w:rPr/>
        <w:t>Рисунок</w:t>
      </w:r>
      <w:r>
        <w:rPr>
          <w:spacing w:val="-2"/>
        </w:rPr>
        <w:t> </w:t>
      </w:r>
      <w:r>
        <w:rPr/>
        <w:t>1.3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Краткий</w:t>
      </w:r>
      <w:r>
        <w:rPr>
          <w:spacing w:val="-3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финансовых</w:t>
      </w:r>
      <w:r>
        <w:rPr>
          <w:spacing w:val="-1"/>
        </w:rPr>
        <w:t> </w:t>
      </w:r>
      <w:r>
        <w:rPr>
          <w:spacing w:val="-2"/>
        </w:rPr>
        <w:t>результатов</w:t>
      </w:r>
    </w:p>
    <w:p>
      <w:pPr>
        <w:pStyle w:val="BodyText"/>
        <w:spacing w:line="362" w:lineRule="auto" w:before="243"/>
        <w:ind w:right="131" w:firstLine="710"/>
      </w:pPr>
      <w:r>
        <w:rPr/>
        <w:t>Таким</w:t>
      </w:r>
      <w:r>
        <w:rPr>
          <w:spacing w:val="-18"/>
        </w:rPr>
        <w:t> </w:t>
      </w:r>
      <w:r>
        <w:rPr/>
        <w:t>образом,</w:t>
      </w:r>
      <w:r>
        <w:rPr>
          <w:spacing w:val="-17"/>
        </w:rPr>
        <w:t> </w:t>
      </w:r>
      <w:r>
        <w:rPr/>
        <w:t>оценка</w:t>
      </w:r>
      <w:r>
        <w:rPr>
          <w:spacing w:val="-18"/>
        </w:rPr>
        <w:t> </w:t>
      </w:r>
      <w:r>
        <w:rPr/>
        <w:t>демонстрирует</w:t>
      </w:r>
      <w:r>
        <w:rPr>
          <w:spacing w:val="-17"/>
        </w:rPr>
        <w:t> </w:t>
      </w:r>
      <w:r>
        <w:rPr/>
        <w:t>специфику</w:t>
      </w:r>
      <w:r>
        <w:rPr>
          <w:spacing w:val="-18"/>
        </w:rPr>
        <w:t> </w:t>
      </w:r>
      <w:r>
        <w:rPr/>
        <w:t>организации</w:t>
      </w:r>
      <w:r>
        <w:rPr>
          <w:spacing w:val="-17"/>
        </w:rPr>
        <w:t> </w:t>
      </w:r>
      <w:r>
        <w:rPr/>
        <w:t>управления в предприятие, а также наличие положительных тенеденций.</w:t>
      </w:r>
      <w:r>
        <w:rPr>
          <w:spacing w:val="40"/>
        </w:rPr>
        <w:t> </w:t>
      </w:r>
      <w:r>
        <w:rPr/>
        <w:t>Выручка предприятия</w:t>
      </w:r>
      <w:r>
        <w:rPr>
          <w:spacing w:val="67"/>
        </w:rPr>
        <w:t> </w:t>
      </w:r>
      <w:r>
        <w:rPr/>
        <w:t>в</w:t>
      </w:r>
      <w:r>
        <w:rPr>
          <w:spacing w:val="67"/>
        </w:rPr>
        <w:t> </w:t>
      </w:r>
      <w:r>
        <w:rPr/>
        <w:t>2025</w:t>
      </w:r>
      <w:r>
        <w:rPr>
          <w:spacing w:val="70"/>
        </w:rPr>
        <w:t> </w:t>
      </w:r>
      <w:r>
        <w:rPr/>
        <w:t>году</w:t>
      </w:r>
      <w:r>
        <w:rPr>
          <w:spacing w:val="68"/>
        </w:rPr>
        <w:t> </w:t>
      </w:r>
      <w:r>
        <w:rPr/>
        <w:t>выросла</w:t>
      </w:r>
      <w:r>
        <w:rPr>
          <w:spacing w:val="70"/>
        </w:rPr>
        <w:t> </w:t>
      </w:r>
      <w:r>
        <w:rPr/>
        <w:t>относительно</w:t>
      </w:r>
      <w:r>
        <w:rPr>
          <w:spacing w:val="64"/>
        </w:rPr>
        <w:t> </w:t>
      </w:r>
      <w:r>
        <w:rPr/>
        <w:t>2024</w:t>
      </w:r>
      <w:r>
        <w:rPr>
          <w:spacing w:val="69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на</w:t>
      </w:r>
      <w:r>
        <w:rPr>
          <w:spacing w:val="70"/>
        </w:rPr>
        <w:t> </w:t>
      </w:r>
      <w:r>
        <w:rPr/>
        <w:t>8,2</w:t>
      </w:r>
      <w:r>
        <w:rPr>
          <w:spacing w:val="69"/>
        </w:rPr>
        <w:t> </w:t>
      </w:r>
      <w:r>
        <w:rPr>
          <w:spacing w:val="-2"/>
        </w:rPr>
        <w:t>процента,</w:t>
      </w:r>
    </w:p>
    <w:p>
      <w:pPr>
        <w:pStyle w:val="BodyText"/>
        <w:spacing w:after="0" w:line="362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43"/>
        <w:jc w:val="left"/>
      </w:pPr>
      <w:r>
        <w:rPr/>
        <w:t>однако в 2025 году существенно выросла и себестоимость (на 9,1 процент), что в конечном счете привело к снижению результативности.</w:t>
      </w:r>
    </w:p>
    <w:p>
      <w:pPr>
        <w:pStyle w:val="ListParagraph"/>
        <w:numPr>
          <w:ilvl w:val="1"/>
          <w:numId w:val="10"/>
        </w:numPr>
        <w:tabs>
          <w:tab w:pos="1320" w:val="left" w:leader="none"/>
        </w:tabs>
        <w:spacing w:line="240" w:lineRule="auto" w:before="245" w:after="0"/>
        <w:ind w:left="1320" w:right="0" w:hanging="469"/>
        <w:jc w:val="left"/>
        <w:rPr>
          <w:rFonts w:ascii="Microsoft Sans Serif" w:hAnsi="Microsoft Sans Serif"/>
          <w:sz w:val="28"/>
        </w:rPr>
      </w:pPr>
      <w:bookmarkStart w:name="1.3.Социально-экономический анализ отрас" w:id="10"/>
      <w:bookmarkEnd w:id="10"/>
      <w:r>
        <w:rPr/>
      </w:r>
      <w:bookmarkStart w:name="_bookmark4" w:id="11"/>
      <w:bookmarkEnd w:id="11"/>
      <w:r>
        <w:rPr/>
      </w:r>
      <w:r>
        <w:rPr>
          <w:rFonts w:ascii="Microsoft Sans Serif" w:hAnsi="Microsoft Sans Serif"/>
          <w:spacing w:val="-4"/>
          <w:sz w:val="28"/>
        </w:rPr>
        <w:t>Социально</w:t>
      </w:r>
      <w:r>
        <w:rPr>
          <w:rFonts w:ascii="Arial MT" w:hAnsi="Arial MT"/>
          <w:spacing w:val="-4"/>
          <w:sz w:val="28"/>
        </w:rPr>
        <w:t>-</w:t>
      </w:r>
      <w:r>
        <w:rPr>
          <w:rFonts w:ascii="Microsoft Sans Serif" w:hAnsi="Microsoft Sans Serif"/>
          <w:spacing w:val="-4"/>
          <w:sz w:val="28"/>
        </w:rPr>
        <w:t>экономический</w:t>
      </w:r>
      <w:r>
        <w:rPr>
          <w:rFonts w:ascii="Microsoft Sans Serif" w:hAnsi="Microsoft Sans Serif"/>
          <w:spacing w:val="15"/>
          <w:sz w:val="28"/>
        </w:rPr>
        <w:t> </w:t>
      </w:r>
      <w:r>
        <w:rPr>
          <w:rFonts w:ascii="Microsoft Sans Serif" w:hAnsi="Microsoft Sans Serif"/>
          <w:spacing w:val="-4"/>
          <w:sz w:val="28"/>
        </w:rPr>
        <w:t>анализ</w:t>
      </w:r>
      <w:r>
        <w:rPr>
          <w:rFonts w:ascii="Microsoft Sans Serif" w:hAnsi="Microsoft Sans Serif"/>
          <w:spacing w:val="7"/>
          <w:sz w:val="28"/>
        </w:rPr>
        <w:t> </w:t>
      </w:r>
      <w:r>
        <w:rPr>
          <w:rFonts w:ascii="Microsoft Sans Serif" w:hAnsi="Microsoft Sans Serif"/>
          <w:spacing w:val="-4"/>
          <w:sz w:val="28"/>
        </w:rPr>
        <w:t>отрасли</w:t>
      </w:r>
    </w:p>
    <w:p>
      <w:pPr>
        <w:pStyle w:val="BodyText"/>
        <w:spacing w:line="360" w:lineRule="auto" w:before="119"/>
        <w:ind w:right="129" w:firstLine="710"/>
      </w:pPr>
      <w:r>
        <w:rPr/>
        <w:t>Анализ среды предприятия основывается на сборе совокупности данных относительно внутренних и внешних факторов. Это во многом устанавливает специфику сбора информации, ее систематизации и принятия с учетом этого решения относительно показателей деятельности предприятия, результативности и</w:t>
      </w:r>
      <w:r>
        <w:rPr>
          <w:spacing w:val="40"/>
        </w:rPr>
        <w:t> </w:t>
      </w:r>
      <w:r>
        <w:rPr/>
        <w:t>направлений развития.</w:t>
      </w:r>
    </w:p>
    <w:p>
      <w:pPr>
        <w:pStyle w:val="BodyText"/>
        <w:spacing w:line="360" w:lineRule="auto" w:before="1"/>
        <w:ind w:right="138" w:firstLine="710"/>
      </w:pPr>
      <w:r>
        <w:rPr/>
        <w:t>Полученные данные позволяют установить, что динамика численности населения в г. Арсеньев – отрицательная. Это также негативно сказывается на возможностях развития сегмента продуктовых магазинов за счета роста числа </w:t>
      </w:r>
      <w:r>
        <w:rPr>
          <w:spacing w:val="-2"/>
        </w:rPr>
        <w:t>покупателей.</w:t>
      </w:r>
    </w:p>
    <w:p>
      <w:pPr>
        <w:pStyle w:val="BodyText"/>
        <w:spacing w:line="360" w:lineRule="auto" w:before="4"/>
        <w:ind w:right="138" w:firstLine="710"/>
      </w:pPr>
      <w:r>
        <w:rPr/>
        <w:t>На показатели деятельности предприятия влияет численности населения. В рамках начального этапа организации исследования определим динамику численности населения в Арсеньеве (рисунок 2.1).</w:t>
      </w:r>
    </w:p>
    <w:p>
      <w:pPr>
        <w:spacing w:before="80"/>
        <w:ind w:left="272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1439989</wp:posOffset>
                </wp:positionH>
                <wp:positionV relativeFrom="paragraph">
                  <wp:posOffset>96049</wp:posOffset>
                </wp:positionV>
                <wp:extent cx="5625465" cy="218376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625465" cy="2183765"/>
                          <a:chExt cx="5625465" cy="21837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91985" y="224959"/>
                            <a:ext cx="4848225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8225" h="1953895">
                                <a:moveTo>
                                  <a:pt x="352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3895"/>
                                </a:lnTo>
                                <a:lnTo>
                                  <a:pt x="352425" y="1953895"/>
                                </a:lnTo>
                                <a:lnTo>
                                  <a:pt x="352425" y="0"/>
                                </a:lnTo>
                                <a:close/>
                              </a:path>
                              <a:path w="4848225" h="1953895">
                                <a:moveTo>
                                  <a:pt x="1476375" y="95250"/>
                                </a:moveTo>
                                <a:lnTo>
                                  <a:pt x="1123950" y="95250"/>
                                </a:lnTo>
                                <a:lnTo>
                                  <a:pt x="1123950" y="1953895"/>
                                </a:lnTo>
                                <a:lnTo>
                                  <a:pt x="1476375" y="1953895"/>
                                </a:lnTo>
                                <a:lnTo>
                                  <a:pt x="1476375" y="95250"/>
                                </a:lnTo>
                                <a:close/>
                              </a:path>
                              <a:path w="4848225" h="1953895">
                                <a:moveTo>
                                  <a:pt x="2600325" y="955675"/>
                                </a:moveTo>
                                <a:lnTo>
                                  <a:pt x="2247900" y="955675"/>
                                </a:lnTo>
                                <a:lnTo>
                                  <a:pt x="2247900" y="1953895"/>
                                </a:lnTo>
                                <a:lnTo>
                                  <a:pt x="2600325" y="1953895"/>
                                </a:lnTo>
                                <a:lnTo>
                                  <a:pt x="2600325" y="955675"/>
                                </a:lnTo>
                                <a:close/>
                              </a:path>
                              <a:path w="4848225" h="1953895">
                                <a:moveTo>
                                  <a:pt x="3724275" y="1035050"/>
                                </a:moveTo>
                                <a:lnTo>
                                  <a:pt x="3371850" y="1035050"/>
                                </a:lnTo>
                                <a:lnTo>
                                  <a:pt x="3371850" y="1953895"/>
                                </a:lnTo>
                                <a:lnTo>
                                  <a:pt x="3724275" y="1953895"/>
                                </a:lnTo>
                                <a:lnTo>
                                  <a:pt x="3724275" y="1035050"/>
                                </a:lnTo>
                                <a:close/>
                              </a:path>
                              <a:path w="4848225" h="1953895">
                                <a:moveTo>
                                  <a:pt x="4848225" y="1162050"/>
                                </a:moveTo>
                                <a:lnTo>
                                  <a:pt x="4495800" y="1162050"/>
                                </a:lnTo>
                                <a:lnTo>
                                  <a:pt x="4495800" y="1953895"/>
                                </a:lnTo>
                                <a:lnTo>
                                  <a:pt x="4848225" y="1953895"/>
                                </a:lnTo>
                                <a:lnTo>
                                  <a:pt x="4848225" y="1162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286"/>
                            <a:ext cx="562038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0385" h="2131695">
                                <a:moveTo>
                                  <a:pt x="0" y="2131568"/>
                                </a:moveTo>
                                <a:lnTo>
                                  <a:pt x="0" y="0"/>
                                </a:lnTo>
                              </a:path>
                              <a:path w="5620385" h="2131695">
                                <a:moveTo>
                                  <a:pt x="0" y="2131568"/>
                                </a:moveTo>
                                <a:lnTo>
                                  <a:pt x="5620258" y="213156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8330" y="0"/>
                            <a:ext cx="431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52.173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2915" y="95885"/>
                            <a:ext cx="431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51.723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07500" y="956563"/>
                            <a:ext cx="4318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47.686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731831" y="1037180"/>
                            <a:ext cx="4337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47.306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894389" y="1164844"/>
                            <a:ext cx="355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46.71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385002pt;margin-top:7.562988pt;width:442.95pt;height:171.95pt;mso-position-horizontal-relative:page;mso-position-vertical-relative:paragraph;z-index:15733248" id="docshapegroup14" coordorigin="2268,151" coordsize="8859,3439">
                <v:shape style="position:absolute;left:2885;top:505;width:7635;height:3077" id="docshape15" coordorigin="2885,506" coordsize="7635,3077" path="m3440,506l2885,506,2885,3583,3440,3583,3440,506xm5210,656l4655,656,4655,3583,5210,3583,5210,656xm6980,2011l6425,2011,6425,3583,6980,3583,6980,2011xm8750,2136l8195,2136,8195,3583,8750,3583,8750,2136xm10520,2336l9965,2336,9965,3583,10520,3583,10520,2336xe" filled="true" fillcolor="#8063a1" stroked="false">
                  <v:path arrowok="t"/>
                  <v:fill type="solid"/>
                </v:shape>
                <v:shape style="position:absolute;left:2275;top:225;width:8851;height:3357" id="docshape16" coordorigin="2275,226" coordsize="8851,3357" path="m2275,3583l2275,226m2275,3583l11126,3583e" filled="false" stroked="true" strokeweight=".75pt" strokecolor="#858585">
                  <v:path arrowok="t"/>
                  <v:stroke dashstyle="solid"/>
                </v:shape>
                <v:shape style="position:absolute;left:2832;top:151;width:680;height:266" type="#_x0000_t202" id="docshape1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52.173</w:t>
                        </w:r>
                      </w:p>
                    </w:txbxContent>
                  </v:textbox>
                  <w10:wrap type="none"/>
                </v:shape>
                <v:shape style="position:absolute;left:4603;top:302;width:680;height:266" type="#_x0000_t202" id="docshape1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51.723</w:t>
                        </w:r>
                      </w:p>
                    </w:txbxContent>
                  </v:textbox>
                  <w10:wrap type="none"/>
                </v:shape>
                <v:shape style="position:absolute;left:6374;top:1657;width:680;height:266" type="#_x0000_t202" id="docshape1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47.686</w:t>
                        </w:r>
                      </w:p>
                    </w:txbxContent>
                  </v:textbox>
                  <w10:wrap type="none"/>
                </v:shape>
                <v:shape style="position:absolute;left:8144;top:1784;width:683;height:267" type="#_x0000_t202" id="docshape2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47.306</w:t>
                        </w:r>
                      </w:p>
                    </w:txbxContent>
                  </v:textbox>
                  <w10:wrap type="none"/>
                </v:shape>
                <v:shape style="position:absolute;left:9975;top:1985;width:560;height:266" type="#_x0000_t202" id="docshape2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46.71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24"/>
        </w:rPr>
        <w:t>53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52</w:t>
      </w:r>
    </w:p>
    <w:p>
      <w:pPr>
        <w:spacing w:before="59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51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50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49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48</w:t>
      </w:r>
    </w:p>
    <w:p>
      <w:pPr>
        <w:spacing w:before="59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47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46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45</w:t>
      </w:r>
    </w:p>
    <w:p>
      <w:pPr>
        <w:spacing w:before="60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44</w:t>
      </w:r>
    </w:p>
    <w:p>
      <w:pPr>
        <w:spacing w:before="59"/>
        <w:ind w:left="272" w:right="0" w:firstLine="0"/>
        <w:jc w:val="left"/>
        <w:rPr>
          <w:sz w:val="24"/>
        </w:rPr>
      </w:pPr>
      <w:r>
        <w:rPr>
          <w:spacing w:val="-5"/>
          <w:sz w:val="24"/>
        </w:rPr>
        <w:t>43</w:t>
      </w:r>
    </w:p>
    <w:p>
      <w:pPr>
        <w:tabs>
          <w:tab w:pos="2140" w:val="left" w:leader="none"/>
          <w:tab w:pos="3911" w:val="left" w:leader="none"/>
          <w:tab w:pos="5682" w:val="left" w:leader="none"/>
          <w:tab w:pos="7452" w:val="left" w:leader="none"/>
        </w:tabs>
        <w:spacing w:before="7"/>
        <w:ind w:left="369" w:right="0" w:firstLine="0"/>
        <w:jc w:val="center"/>
        <w:rPr>
          <w:sz w:val="24"/>
        </w:rPr>
      </w:pPr>
      <w:r>
        <w:rPr>
          <w:spacing w:val="-4"/>
          <w:sz w:val="24"/>
        </w:rPr>
        <w:t>2020</w:t>
      </w:r>
      <w:r>
        <w:rPr>
          <w:sz w:val="24"/>
        </w:rPr>
        <w:tab/>
      </w:r>
      <w:r>
        <w:rPr>
          <w:spacing w:val="-4"/>
          <w:sz w:val="24"/>
        </w:rPr>
        <w:t>2021</w:t>
      </w:r>
      <w:r>
        <w:rPr>
          <w:sz w:val="24"/>
        </w:rPr>
        <w:tab/>
      </w:r>
      <w:r>
        <w:rPr>
          <w:spacing w:val="-4"/>
          <w:sz w:val="24"/>
        </w:rPr>
        <w:t>2022</w:t>
      </w:r>
      <w:r>
        <w:rPr>
          <w:sz w:val="24"/>
        </w:rPr>
        <w:tab/>
      </w:r>
      <w:r>
        <w:rPr>
          <w:spacing w:val="-4"/>
          <w:sz w:val="24"/>
        </w:rPr>
        <w:t>2023</w:t>
      </w:r>
      <w:r>
        <w:rPr>
          <w:sz w:val="24"/>
        </w:rPr>
        <w:tab/>
      </w:r>
      <w:r>
        <w:rPr>
          <w:spacing w:val="-4"/>
          <w:sz w:val="24"/>
        </w:rPr>
        <w:t>2024</w:t>
      </w:r>
    </w:p>
    <w:p>
      <w:pPr>
        <w:pStyle w:val="BodyText"/>
        <w:spacing w:before="100"/>
        <w:ind w:left="0"/>
        <w:jc w:val="left"/>
      </w:pPr>
    </w:p>
    <w:p>
      <w:pPr>
        <w:pStyle w:val="BodyText"/>
        <w:ind w:left="4473" w:right="258" w:hanging="4207"/>
      </w:pPr>
      <w:r>
        <w:rPr/>
        <w:t>Рисунок</w:t>
      </w:r>
      <w:r>
        <w:rPr>
          <w:spacing w:val="-5"/>
        </w:rPr>
        <w:t> </w:t>
      </w:r>
      <w:r>
        <w:rPr/>
        <w:t>1.4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Динамика</w:t>
      </w:r>
      <w:r>
        <w:rPr>
          <w:spacing w:val="-4"/>
        </w:rPr>
        <w:t> </w:t>
      </w:r>
      <w:r>
        <w:rPr/>
        <w:t>численности</w:t>
      </w:r>
      <w:r>
        <w:rPr>
          <w:spacing w:val="-5"/>
        </w:rPr>
        <w:t> </w:t>
      </w:r>
      <w:r>
        <w:rPr/>
        <w:t>населения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городе</w:t>
      </w:r>
      <w:r>
        <w:rPr>
          <w:spacing w:val="-4"/>
        </w:rPr>
        <w:t> </w:t>
      </w:r>
      <w:r>
        <w:rPr/>
        <w:t>Арсеньев,</w:t>
      </w:r>
      <w:r>
        <w:rPr>
          <w:spacing w:val="-4"/>
        </w:rPr>
        <w:t> </w:t>
      </w:r>
      <w:r>
        <w:rPr/>
        <w:t>2020-2024 годы [8]</w:t>
      </w:r>
    </w:p>
    <w:p>
      <w:pPr>
        <w:pStyle w:val="BodyText"/>
        <w:spacing w:line="360" w:lineRule="auto" w:before="241"/>
        <w:ind w:right="137" w:firstLine="710"/>
      </w:pPr>
      <w:r>
        <w:rPr/>
        <w:t>Угасание потребительской активности начало прослеживаться в сегменте товаров повседневного спроса. В январе—сентябре количество чеков потребителей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продуктовых</w:t>
      </w:r>
      <w:r>
        <w:rPr>
          <w:spacing w:val="-3"/>
        </w:rPr>
        <w:t> </w:t>
      </w:r>
      <w:r>
        <w:rPr/>
        <w:t>магазинах</w:t>
      </w:r>
      <w:r>
        <w:rPr>
          <w:spacing w:val="-3"/>
        </w:rPr>
        <w:t> </w:t>
      </w:r>
      <w:r>
        <w:rPr/>
        <w:t>выросло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3,5%</w:t>
      </w:r>
      <w:r>
        <w:rPr>
          <w:spacing w:val="-2"/>
        </w:rPr>
        <w:t> </w:t>
      </w:r>
      <w:r>
        <w:rPr/>
        <w:t>год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году,</w:t>
      </w:r>
      <w:r>
        <w:rPr>
          <w:spacing w:val="-3"/>
        </w:rPr>
        <w:t> </w:t>
      </w:r>
      <w:r>
        <w:rPr/>
        <w:t>подсчитали в</w:t>
      </w:r>
      <w:r>
        <w:rPr>
          <w:spacing w:val="38"/>
        </w:rPr>
        <w:t> </w:t>
      </w:r>
      <w:r>
        <w:rPr/>
        <w:t>сервисе</w:t>
      </w:r>
      <w:r>
        <w:rPr>
          <w:spacing w:val="44"/>
        </w:rPr>
        <w:t> </w:t>
      </w:r>
      <w:r>
        <w:rPr/>
        <w:t>«Чек</w:t>
      </w:r>
      <w:r>
        <w:rPr>
          <w:spacing w:val="47"/>
        </w:rPr>
        <w:t> </w:t>
      </w:r>
      <w:r>
        <w:rPr/>
        <w:t>Индекс»</w:t>
      </w:r>
      <w:r>
        <w:rPr>
          <w:spacing w:val="44"/>
        </w:rPr>
        <w:t> </w:t>
      </w:r>
      <w:r>
        <w:rPr/>
        <w:t>компании</w:t>
      </w:r>
      <w:r>
        <w:rPr>
          <w:spacing w:val="44"/>
        </w:rPr>
        <w:t> </w:t>
      </w:r>
      <w:r>
        <w:rPr/>
        <w:t>«Платформа</w:t>
      </w:r>
      <w:r>
        <w:rPr>
          <w:spacing w:val="43"/>
        </w:rPr>
        <w:t> </w:t>
      </w:r>
      <w:r>
        <w:rPr/>
        <w:t>ОФД»</w:t>
      </w:r>
      <w:r>
        <w:rPr>
          <w:spacing w:val="43"/>
        </w:rPr>
        <w:t> </w:t>
      </w:r>
      <w:r>
        <w:rPr/>
        <w:t>(оператор</w:t>
      </w:r>
      <w:r>
        <w:rPr>
          <w:spacing w:val="43"/>
        </w:rPr>
        <w:t> </w:t>
      </w:r>
      <w:r>
        <w:rPr>
          <w:spacing w:val="-2"/>
        </w:rPr>
        <w:t>фискальных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60" w:lineRule="auto" w:before="151"/>
        <w:ind w:right="136"/>
      </w:pPr>
      <w:r>
        <w:rPr/>
        <w:t>данных). Еще в январе—апреле динамика оценивалась в 6%. В «Эвоторе» говорят,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январе—сентябре</w:t>
      </w:r>
      <w:r>
        <w:rPr>
          <w:spacing w:val="-6"/>
        </w:rPr>
        <w:t> </w:t>
      </w:r>
      <w:r>
        <w:rPr/>
        <w:t>в</w:t>
      </w:r>
      <w:r>
        <w:rPr>
          <w:spacing w:val="-9"/>
        </w:rPr>
        <w:t> </w:t>
      </w:r>
      <w:r>
        <w:rPr/>
        <w:t>универсальных</w:t>
      </w:r>
      <w:r>
        <w:rPr>
          <w:spacing w:val="-7"/>
        </w:rPr>
        <w:t> </w:t>
      </w:r>
      <w:r>
        <w:rPr/>
        <w:t>продуктовых</w:t>
      </w:r>
      <w:r>
        <w:rPr>
          <w:spacing w:val="-7"/>
        </w:rPr>
        <w:t> </w:t>
      </w:r>
      <w:r>
        <w:rPr/>
        <w:t>магазинах</w:t>
      </w:r>
      <w:r>
        <w:rPr>
          <w:spacing w:val="-7"/>
        </w:rPr>
        <w:t> </w:t>
      </w:r>
      <w:r>
        <w:rPr/>
        <w:t>число покупок</w:t>
      </w:r>
      <w:r>
        <w:rPr>
          <w:spacing w:val="-18"/>
        </w:rPr>
        <w:t> </w:t>
      </w:r>
      <w:r>
        <w:rPr/>
        <w:t>было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уровне</w:t>
      </w:r>
      <w:r>
        <w:rPr>
          <w:spacing w:val="-14"/>
        </w:rPr>
        <w:t> </w:t>
      </w:r>
      <w:r>
        <w:rPr/>
        <w:t>прошлого</w:t>
      </w:r>
      <w:r>
        <w:rPr>
          <w:spacing w:val="-14"/>
        </w:rPr>
        <w:t> </w:t>
      </w:r>
      <w:r>
        <w:rPr/>
        <w:t>года,</w:t>
      </w:r>
      <w:r>
        <w:rPr>
          <w:spacing w:val="-14"/>
        </w:rPr>
        <w:t> </w:t>
      </w:r>
      <w:r>
        <w:rPr/>
        <w:t>в</w:t>
      </w:r>
      <w:r>
        <w:rPr>
          <w:spacing w:val="-18"/>
        </w:rPr>
        <w:t> </w:t>
      </w:r>
      <w:r>
        <w:rPr/>
        <w:t>специализированных</w:t>
      </w:r>
      <w:r>
        <w:rPr>
          <w:spacing w:val="-14"/>
        </w:rPr>
        <w:t> </w:t>
      </w:r>
      <w:r>
        <w:rPr/>
        <w:t>выросло</w:t>
      </w:r>
      <w:r>
        <w:rPr>
          <w:spacing w:val="-18"/>
        </w:rPr>
        <w:t> </w:t>
      </w:r>
      <w:r>
        <w:rPr/>
        <w:t>всего</w:t>
      </w:r>
      <w:r>
        <w:rPr>
          <w:spacing w:val="-13"/>
        </w:rPr>
        <w:t> </w:t>
      </w:r>
      <w:r>
        <w:rPr/>
        <w:t>на 1,5%, а, например, в мясных лавках опустилось на 7% год к году. Оборот розницы растет, но лишь за счет увеличения цен и, соответственно, среднего чека. Согласно «Чек Индексу», в январе—сентябре за поход в продуктовый магазин потребители тратили в среднем 1,1 тыс. руб., рост год к году на 9%.</w:t>
      </w:r>
    </w:p>
    <w:p>
      <w:pPr>
        <w:pStyle w:val="BodyText"/>
        <w:spacing w:line="360" w:lineRule="auto" w:before="1"/>
        <w:ind w:right="130" w:firstLine="710"/>
      </w:pPr>
      <w:r>
        <w:rPr/>
        <w:t>Согласно</w:t>
      </w:r>
      <w:r>
        <w:rPr>
          <w:spacing w:val="-3"/>
        </w:rPr>
        <w:t> </w:t>
      </w:r>
      <w:r>
        <w:rPr/>
        <w:t>«Такском»</w:t>
      </w:r>
      <w:r>
        <w:rPr>
          <w:spacing w:val="-3"/>
        </w:rPr>
        <w:t> </w:t>
      </w:r>
      <w:r>
        <w:rPr/>
        <w:t>(оператор</w:t>
      </w:r>
      <w:r>
        <w:rPr>
          <w:spacing w:val="-3"/>
        </w:rPr>
        <w:t> </w:t>
      </w:r>
      <w:r>
        <w:rPr/>
        <w:t>фискальных</w:t>
      </w:r>
      <w:r>
        <w:rPr>
          <w:spacing w:val="-3"/>
        </w:rPr>
        <w:t> </w:t>
      </w:r>
      <w:r>
        <w:rPr/>
        <w:t>данных),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сентябре—октябре продажи</w:t>
      </w:r>
      <w:r>
        <w:rPr>
          <w:spacing w:val="-4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продуктов</w:t>
      </w:r>
      <w:r>
        <w:rPr>
          <w:spacing w:val="-6"/>
        </w:rPr>
        <w:t> </w:t>
      </w:r>
      <w:r>
        <w:rPr/>
        <w:t>питания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натуральном</w:t>
      </w:r>
      <w:r>
        <w:rPr>
          <w:spacing w:val="-5"/>
        </w:rPr>
        <w:t> </w:t>
      </w:r>
      <w:r>
        <w:rPr/>
        <w:t>выражении</w:t>
      </w:r>
      <w:r>
        <w:rPr>
          <w:spacing w:val="-4"/>
        </w:rPr>
        <w:t> </w:t>
      </w:r>
      <w:r>
        <w:rPr/>
        <w:t>опустились</w:t>
      </w:r>
      <w:r>
        <w:rPr>
          <w:spacing w:val="-2"/>
        </w:rPr>
        <w:t> </w:t>
      </w:r>
      <w:r>
        <w:rPr/>
        <w:t>на 5% год к году. Например, молоко, по данным аналитиков, за этот период потеряло 8%, гречка – 9%, а рис – 10%. В T-Pay говорят, что январе—сентябре количество покупок в супермаркетах потеряло 2% год к году.</w:t>
      </w:r>
    </w:p>
    <w:p>
      <w:pPr>
        <w:pStyle w:val="BodyText"/>
        <w:spacing w:line="360" w:lineRule="auto"/>
        <w:ind w:right="139" w:firstLine="710"/>
      </w:pPr>
      <w:r>
        <w:rPr/>
        <w:t>По данным на 1 марта 2026 года, в Приморском крае цены на основные продукты питания (молочные продукты, мясо, бакалея, фрукты, овощи, кондитерские изделия) следующие:</w:t>
      </w:r>
    </w:p>
    <w:p>
      <w:pPr>
        <w:pStyle w:val="ListParagraph"/>
        <w:numPr>
          <w:ilvl w:val="0"/>
          <w:numId w:val="11"/>
        </w:numPr>
        <w:tabs>
          <w:tab w:pos="1136" w:val="left" w:leader="none"/>
        </w:tabs>
        <w:spacing w:line="240" w:lineRule="auto" w:before="2" w:after="0"/>
        <w:ind w:left="1136" w:right="0" w:hanging="285"/>
        <w:jc w:val="both"/>
        <w:rPr>
          <w:sz w:val="28"/>
        </w:rPr>
      </w:pPr>
      <w:r>
        <w:rPr>
          <w:sz w:val="28"/>
        </w:rPr>
        <w:t>литр</w:t>
      </w:r>
      <w:r>
        <w:rPr>
          <w:spacing w:val="-1"/>
          <w:sz w:val="28"/>
        </w:rPr>
        <w:t> </w:t>
      </w:r>
      <w:r>
        <w:rPr>
          <w:sz w:val="28"/>
        </w:rPr>
        <w:t>молока</w:t>
      </w:r>
      <w:r>
        <w:rPr>
          <w:spacing w:val="1"/>
          <w:sz w:val="28"/>
        </w:rPr>
        <w:t> </w:t>
      </w:r>
      <w:r>
        <w:rPr>
          <w:sz w:val="28"/>
        </w:rPr>
        <w:t>– 90 </w:t>
      </w:r>
      <w:r>
        <w:rPr>
          <w:spacing w:val="-2"/>
          <w:sz w:val="28"/>
        </w:rPr>
        <w:t>рублей;</w:t>
      </w:r>
    </w:p>
    <w:p>
      <w:pPr>
        <w:pStyle w:val="ListParagraph"/>
        <w:numPr>
          <w:ilvl w:val="0"/>
          <w:numId w:val="11"/>
        </w:numPr>
        <w:tabs>
          <w:tab w:pos="1136" w:val="left" w:leader="none"/>
        </w:tabs>
        <w:spacing w:line="240" w:lineRule="auto" w:before="158" w:after="0"/>
        <w:ind w:left="1136" w:right="0" w:hanging="285"/>
        <w:jc w:val="both"/>
        <w:rPr>
          <w:sz w:val="28"/>
        </w:rPr>
      </w:pPr>
      <w:r>
        <w:rPr>
          <w:sz w:val="28"/>
        </w:rPr>
        <w:t>килограмм</w:t>
      </w:r>
      <w:r>
        <w:rPr>
          <w:spacing w:val="-5"/>
          <w:sz w:val="28"/>
        </w:rPr>
        <w:t> </w:t>
      </w:r>
      <w:r>
        <w:rPr>
          <w:sz w:val="28"/>
        </w:rPr>
        <w:t>куриного</w:t>
      </w:r>
      <w:r>
        <w:rPr>
          <w:spacing w:val="-2"/>
          <w:sz w:val="28"/>
        </w:rPr>
        <w:t> </w:t>
      </w:r>
      <w:r>
        <w:rPr>
          <w:sz w:val="28"/>
        </w:rPr>
        <w:t>мяса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360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рублей;</w:t>
      </w:r>
    </w:p>
    <w:p>
      <w:pPr>
        <w:pStyle w:val="ListParagraph"/>
        <w:numPr>
          <w:ilvl w:val="0"/>
          <w:numId w:val="11"/>
        </w:numPr>
        <w:tabs>
          <w:tab w:pos="1136" w:val="left" w:leader="none"/>
        </w:tabs>
        <w:spacing w:line="240" w:lineRule="auto" w:before="163" w:after="0"/>
        <w:ind w:left="1136" w:right="0" w:hanging="285"/>
        <w:jc w:val="both"/>
        <w:rPr>
          <w:sz w:val="28"/>
        </w:rPr>
      </w:pPr>
      <w:r>
        <w:rPr>
          <w:sz w:val="28"/>
        </w:rPr>
        <w:t>упаковка</w:t>
      </w:r>
      <w:r>
        <w:rPr>
          <w:spacing w:val="-4"/>
          <w:sz w:val="28"/>
        </w:rPr>
        <w:t> </w:t>
      </w:r>
      <w:r>
        <w:rPr>
          <w:sz w:val="28"/>
        </w:rPr>
        <w:t>макарон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73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рубля;</w:t>
      </w:r>
    </w:p>
    <w:p>
      <w:pPr>
        <w:pStyle w:val="ListParagraph"/>
        <w:numPr>
          <w:ilvl w:val="0"/>
          <w:numId w:val="11"/>
        </w:numPr>
        <w:tabs>
          <w:tab w:pos="1136" w:val="left" w:leader="none"/>
        </w:tabs>
        <w:spacing w:line="240" w:lineRule="auto" w:before="158" w:after="0"/>
        <w:ind w:left="1136" w:right="0" w:hanging="285"/>
        <w:jc w:val="both"/>
        <w:rPr>
          <w:sz w:val="28"/>
        </w:rPr>
      </w:pPr>
      <w:r>
        <w:rPr>
          <w:sz w:val="28"/>
        </w:rPr>
        <w:t>килограмм</w:t>
      </w:r>
      <w:r>
        <w:rPr>
          <w:spacing w:val="-4"/>
          <w:sz w:val="28"/>
        </w:rPr>
        <w:t> </w:t>
      </w:r>
      <w:r>
        <w:rPr>
          <w:sz w:val="28"/>
        </w:rPr>
        <w:t>яблок –</w:t>
      </w:r>
      <w:r>
        <w:rPr>
          <w:spacing w:val="-1"/>
          <w:sz w:val="28"/>
        </w:rPr>
        <w:t> </w:t>
      </w:r>
      <w:r>
        <w:rPr>
          <w:sz w:val="28"/>
        </w:rPr>
        <w:t>100 </w:t>
      </w:r>
      <w:r>
        <w:rPr>
          <w:spacing w:val="-2"/>
          <w:sz w:val="28"/>
        </w:rPr>
        <w:t>рублей;</w:t>
      </w:r>
    </w:p>
    <w:p>
      <w:pPr>
        <w:pStyle w:val="ListParagraph"/>
        <w:numPr>
          <w:ilvl w:val="0"/>
          <w:numId w:val="11"/>
        </w:numPr>
        <w:tabs>
          <w:tab w:pos="1136" w:val="left" w:leader="none"/>
        </w:tabs>
        <w:spacing w:line="240" w:lineRule="auto" w:before="164" w:after="0"/>
        <w:ind w:left="1136" w:right="0" w:hanging="285"/>
        <w:jc w:val="both"/>
        <w:rPr>
          <w:sz w:val="28"/>
        </w:rPr>
      </w:pPr>
      <w:r>
        <w:rPr>
          <w:sz w:val="28"/>
        </w:rPr>
        <w:t>буханка</w:t>
      </w:r>
      <w:r>
        <w:rPr>
          <w:spacing w:val="-1"/>
          <w:sz w:val="28"/>
        </w:rPr>
        <w:t> </w:t>
      </w:r>
      <w:r>
        <w:rPr>
          <w:sz w:val="28"/>
        </w:rPr>
        <w:t>хлеба</w:t>
      </w:r>
      <w:r>
        <w:rPr>
          <w:spacing w:val="3"/>
          <w:sz w:val="28"/>
        </w:rPr>
        <w:t> </w:t>
      </w:r>
      <w:r>
        <w:rPr>
          <w:sz w:val="28"/>
        </w:rPr>
        <w:t>– 58 </w:t>
      </w:r>
      <w:r>
        <w:rPr>
          <w:spacing w:val="-2"/>
          <w:sz w:val="28"/>
        </w:rPr>
        <w:t>рублей.</w:t>
      </w:r>
    </w:p>
    <w:p>
      <w:pPr>
        <w:pStyle w:val="BodyText"/>
        <w:spacing w:line="360" w:lineRule="auto" w:before="163"/>
        <w:ind w:right="131" w:firstLine="710"/>
      </w:pPr>
      <w:r>
        <w:rPr/>
        <w:t>Заметно выросла цена и на молочку: сильнее всего – на сметану (+22,4%, 490,54 рубля за кг) и пастеризованное молоко (+16,56%, 157,31 рубля за литр); также</w:t>
      </w:r>
      <w:r>
        <w:rPr>
          <w:spacing w:val="-5"/>
        </w:rPr>
        <w:t> </w:t>
      </w:r>
      <w:r>
        <w:rPr/>
        <w:t>прибавили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цене</w:t>
      </w:r>
      <w:r>
        <w:rPr>
          <w:spacing w:val="-5"/>
        </w:rPr>
        <w:t> </w:t>
      </w:r>
      <w:r>
        <w:rPr/>
        <w:t>сыры</w:t>
      </w:r>
      <w:r>
        <w:rPr>
          <w:spacing w:val="-4"/>
        </w:rPr>
        <w:t> </w:t>
      </w:r>
      <w:r>
        <w:rPr/>
        <w:t>(+12,9%,</w:t>
      </w:r>
      <w:r>
        <w:rPr>
          <w:spacing w:val="-6"/>
        </w:rPr>
        <w:t> </w:t>
      </w:r>
      <w:r>
        <w:rPr/>
        <w:t>1173,85</w:t>
      </w:r>
      <w:r>
        <w:rPr>
          <w:spacing w:val="-6"/>
        </w:rPr>
        <w:t> </w:t>
      </w:r>
      <w:r>
        <w:rPr/>
        <w:t>рубля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кг),</w:t>
      </w:r>
      <w:r>
        <w:rPr>
          <w:spacing w:val="-6"/>
        </w:rPr>
        <w:t> </w:t>
      </w:r>
      <w:r>
        <w:rPr/>
        <w:t>маргарин</w:t>
      </w:r>
      <w:r>
        <w:rPr>
          <w:spacing w:val="-5"/>
        </w:rPr>
        <w:t> </w:t>
      </w:r>
      <w:r>
        <w:rPr/>
        <w:t>(+10,95%, 395,45 рубля за кг), творог (+9,95%, 660,74 рубля за кг). Сливочное масло, ставшее «золотым» в прошлом году, в этом подорожало лишь на 2%.</w:t>
      </w:r>
    </w:p>
    <w:p>
      <w:pPr>
        <w:pStyle w:val="BodyText"/>
        <w:spacing w:line="360" w:lineRule="auto" w:before="1"/>
        <w:ind w:right="130" w:firstLine="710"/>
      </w:pPr>
      <w:r>
        <w:rPr/>
        <w:t>Сразу 15% прибавили в</w:t>
      </w:r>
      <w:r>
        <w:rPr>
          <w:spacing w:val="-2"/>
        </w:rPr>
        <w:t> </w:t>
      </w:r>
      <w:r>
        <w:rPr/>
        <w:t>цене хлебобулочные изделия. Подорожание стало заметным ещё в начале года, и тогда производители называли целую вереницу причин,</w:t>
      </w:r>
      <w:r>
        <w:rPr>
          <w:spacing w:val="-9"/>
        </w:rPr>
        <w:t> </w:t>
      </w:r>
      <w:r>
        <w:rPr/>
        <w:t>которые</w:t>
      </w:r>
      <w:r>
        <w:rPr>
          <w:spacing w:val="-8"/>
        </w:rPr>
        <w:t> </w:t>
      </w:r>
      <w:r>
        <w:rPr/>
        <w:t>«по</w:t>
      </w:r>
      <w:r>
        <w:rPr>
          <w:spacing w:val="-8"/>
        </w:rPr>
        <w:t> </w:t>
      </w:r>
      <w:r>
        <w:rPr/>
        <w:t>крохам»</w:t>
      </w:r>
      <w:r>
        <w:rPr>
          <w:spacing w:val="-9"/>
        </w:rPr>
        <w:t> </w:t>
      </w:r>
      <w:r>
        <w:rPr/>
        <w:t>приводят</w:t>
      </w:r>
      <w:r>
        <w:rPr>
          <w:spacing w:val="-6"/>
        </w:rPr>
        <w:t> </w:t>
      </w:r>
      <w:r>
        <w:rPr/>
        <w:t>к</w:t>
      </w:r>
      <w:r>
        <w:rPr>
          <w:spacing w:val="-10"/>
        </w:rPr>
        <w:t> </w:t>
      </w:r>
      <w:r>
        <w:rPr/>
        <w:t>повышению</w:t>
      </w:r>
      <w:r>
        <w:rPr>
          <w:spacing w:val="-7"/>
        </w:rPr>
        <w:t> </w:t>
      </w:r>
      <w:r>
        <w:rPr/>
        <w:t>ценника;</w:t>
      </w:r>
      <w:r>
        <w:rPr>
          <w:spacing w:val="-7"/>
        </w:rPr>
        <w:t> </w:t>
      </w:r>
      <w:r>
        <w:rPr/>
        <w:t>среди</w:t>
      </w:r>
      <w:r>
        <w:rPr>
          <w:spacing w:val="-8"/>
        </w:rPr>
        <w:t> </w:t>
      </w:r>
      <w:r>
        <w:rPr/>
        <w:t>них</w:t>
      </w:r>
      <w:r>
        <w:rPr>
          <w:spacing w:val="-2"/>
        </w:rPr>
        <w:t> </w:t>
      </w:r>
      <w:r>
        <w:rPr/>
        <w:t>–</w:t>
      </w:r>
      <w:r>
        <w:rPr>
          <w:spacing w:val="-8"/>
        </w:rPr>
        <w:t> </w:t>
      </w:r>
      <w:r>
        <w:rPr/>
        <w:t>рост цен не только на сырьё, но и на аренду, логистику и услуги ЖКХ.</w:t>
      </w:r>
    </w:p>
    <w:p>
      <w:pPr>
        <w:pStyle w:val="BodyText"/>
        <w:spacing w:line="321" w:lineRule="exact"/>
        <w:ind w:left="851"/>
      </w:pPr>
      <w:r>
        <w:rPr/>
        <w:t>Из</w:t>
      </w:r>
      <w:r>
        <w:rPr>
          <w:spacing w:val="54"/>
        </w:rPr>
        <w:t> </w:t>
      </w:r>
      <w:r>
        <w:rPr/>
        <w:t>мясных</w:t>
      </w:r>
      <w:r>
        <w:rPr>
          <w:spacing w:val="54"/>
        </w:rPr>
        <w:t> </w:t>
      </w:r>
      <w:r>
        <w:rPr/>
        <w:t>изделий</w:t>
      </w:r>
      <w:r>
        <w:rPr>
          <w:spacing w:val="55"/>
        </w:rPr>
        <w:t> </w:t>
      </w:r>
      <w:r>
        <w:rPr/>
        <w:t>сильнее</w:t>
      </w:r>
      <w:r>
        <w:rPr>
          <w:spacing w:val="55"/>
        </w:rPr>
        <w:t> </w:t>
      </w:r>
      <w:r>
        <w:rPr/>
        <w:t>всего</w:t>
      </w:r>
      <w:r>
        <w:rPr>
          <w:spacing w:val="54"/>
        </w:rPr>
        <w:t> </w:t>
      </w:r>
      <w:r>
        <w:rPr/>
        <w:t>подорожали</w:t>
      </w:r>
      <w:r>
        <w:rPr>
          <w:spacing w:val="54"/>
        </w:rPr>
        <w:t> </w:t>
      </w:r>
      <w:r>
        <w:rPr/>
        <w:t>говядина</w:t>
      </w:r>
      <w:r>
        <w:rPr>
          <w:spacing w:val="55"/>
        </w:rPr>
        <w:t> </w:t>
      </w:r>
      <w:r>
        <w:rPr/>
        <w:t>(+15%,</w:t>
      </w:r>
      <w:r>
        <w:rPr>
          <w:spacing w:val="54"/>
        </w:rPr>
        <w:t> </w:t>
      </w:r>
      <w:r>
        <w:rPr>
          <w:spacing w:val="-2"/>
        </w:rPr>
        <w:t>784,42</w:t>
      </w:r>
    </w:p>
    <w:p>
      <w:pPr>
        <w:pStyle w:val="BodyText"/>
        <w:spacing w:after="0" w:line="321" w:lineRule="exact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60" w:lineRule="auto" w:before="151"/>
        <w:ind w:right="134"/>
      </w:pPr>
      <w:r>
        <w:rPr/>
        <w:t>рубля за кг). Варёная колбаса выросла в цене на 10,5% (до 736,85 рубля за кг), сосиски,</w:t>
      </w:r>
      <w:r>
        <w:rPr>
          <w:spacing w:val="-2"/>
        </w:rPr>
        <w:t> </w:t>
      </w:r>
      <w:r>
        <w:rPr/>
        <w:t>сардельки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полукопчёная</w:t>
      </w:r>
      <w:r>
        <w:rPr>
          <w:spacing w:val="-2"/>
        </w:rPr>
        <w:t> </w:t>
      </w:r>
      <w:r>
        <w:rPr/>
        <w:t>колбаса –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8%</w:t>
      </w:r>
      <w:r>
        <w:rPr>
          <w:spacing w:val="-1"/>
        </w:rPr>
        <w:t> </w:t>
      </w:r>
      <w:r>
        <w:rPr/>
        <w:t>(680,07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897,02</w:t>
      </w:r>
      <w:r>
        <w:rPr>
          <w:spacing w:val="-2"/>
        </w:rPr>
        <w:t> </w:t>
      </w:r>
      <w:r>
        <w:rPr/>
        <w:t>рубля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кг соответственно).</w:t>
      </w:r>
      <w:r>
        <w:rPr>
          <w:spacing w:val="-12"/>
        </w:rPr>
        <w:t> </w:t>
      </w:r>
      <w:r>
        <w:rPr/>
        <w:t>Подорожавшая</w:t>
      </w:r>
      <w:r>
        <w:rPr>
          <w:spacing w:val="-10"/>
        </w:rPr>
        <w:t> </w:t>
      </w:r>
      <w:r>
        <w:rPr/>
        <w:t>в</w:t>
      </w:r>
      <w:r>
        <w:rPr>
          <w:spacing w:val="-14"/>
        </w:rPr>
        <w:t> </w:t>
      </w:r>
      <w:r>
        <w:rPr/>
        <w:t>прошлом</w:t>
      </w:r>
      <w:r>
        <w:rPr>
          <w:spacing w:val="-14"/>
        </w:rPr>
        <w:t> </w:t>
      </w:r>
      <w:r>
        <w:rPr/>
        <w:t>году</w:t>
      </w:r>
      <w:r>
        <w:rPr>
          <w:spacing w:val="-12"/>
        </w:rPr>
        <w:t> </w:t>
      </w:r>
      <w:r>
        <w:rPr/>
        <w:t>аж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четверть</w:t>
      </w:r>
      <w:r>
        <w:rPr>
          <w:spacing w:val="-15"/>
        </w:rPr>
        <w:t> </w:t>
      </w:r>
      <w:r>
        <w:rPr/>
        <w:t>баранина</w:t>
      </w:r>
      <w:r>
        <w:rPr>
          <w:spacing w:val="-10"/>
        </w:rPr>
        <w:t> </w:t>
      </w:r>
      <w:r>
        <w:rPr/>
        <w:t>в</w:t>
      </w:r>
      <w:r>
        <w:rPr>
          <w:spacing w:val="-14"/>
        </w:rPr>
        <w:t> </w:t>
      </w:r>
      <w:r>
        <w:rPr/>
        <w:t>этом прибавила</w:t>
      </w:r>
      <w:r>
        <w:rPr>
          <w:spacing w:val="-2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7,58% (1064,41</w:t>
      </w:r>
      <w:r>
        <w:rPr>
          <w:spacing w:val="-2"/>
        </w:rPr>
        <w:t> </w:t>
      </w:r>
      <w:r>
        <w:rPr/>
        <w:t>рубля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кг).</w:t>
      </w:r>
      <w:r>
        <w:rPr>
          <w:spacing w:val="-2"/>
        </w:rPr>
        <w:t> </w:t>
      </w:r>
      <w:r>
        <w:rPr/>
        <w:t>Курица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свинина</w:t>
      </w:r>
      <w:r>
        <w:rPr>
          <w:spacing w:val="-1"/>
        </w:rPr>
        <w:t> </w:t>
      </w:r>
      <w:r>
        <w:rPr/>
        <w:t>стали</w:t>
      </w:r>
      <w:r>
        <w:rPr>
          <w:spacing w:val="-3"/>
        </w:rPr>
        <w:t> </w:t>
      </w:r>
      <w:r>
        <w:rPr/>
        <w:t>дороже</w:t>
      </w:r>
      <w:r>
        <w:rPr>
          <w:spacing w:val="-2"/>
        </w:rPr>
        <w:t> </w:t>
      </w:r>
      <w:r>
        <w:rPr/>
        <w:t>на 4,5% (321,07 и 490,79 рубля за кг соответственно).</w:t>
      </w:r>
    </w:p>
    <w:p>
      <w:pPr>
        <w:pStyle w:val="BodyText"/>
        <w:spacing w:line="360" w:lineRule="auto" w:before="1"/>
        <w:ind w:right="134" w:firstLine="710"/>
      </w:pPr>
      <w:r>
        <w:rPr/>
        <w:t>В 2025 году цены на продукты в Приморье выросли в среднем на 6,5%. Сильнее всего подорожала рыба, следом шли молоко и сметана, а далее – говядина и хлеб.</w:t>
      </w:r>
    </w:p>
    <w:p>
      <w:pPr>
        <w:pStyle w:val="BodyText"/>
        <w:spacing w:line="360" w:lineRule="auto" w:before="2"/>
        <w:ind w:right="138" w:firstLine="710"/>
      </w:pPr>
      <w:r>
        <w:rPr/>
        <w:t>По информации Банка России, в конце 2025 года инфляционная ситуация в Приморском крае ускорила рост цен. По данным Росстата, потребительские цены за месяц выросли на 0,64% по сравнению с октябрём, а годовая инфляция достигла 7,3%.</w:t>
      </w:r>
    </w:p>
    <w:p>
      <w:pPr>
        <w:pStyle w:val="BodyText"/>
        <w:spacing w:line="360" w:lineRule="auto"/>
        <w:ind w:right="138" w:firstLine="710"/>
      </w:pPr>
      <w:r>
        <w:rPr/>
        <w:t>Прогноз на 2026 год остаётся неопределённым и будет зависеть от ряда экономических и сельскохозяйственных факторов, однако потребители надеются на стабилизацию ценовой ситуации.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numPr>
          <w:ilvl w:val="0"/>
          <w:numId w:val="9"/>
        </w:numPr>
        <w:tabs>
          <w:tab w:pos="1276" w:val="left" w:leader="none"/>
        </w:tabs>
        <w:spacing w:line="240" w:lineRule="auto" w:before="146" w:after="0"/>
        <w:ind w:left="1276" w:right="0" w:hanging="425"/>
        <w:jc w:val="left"/>
        <w:rPr>
          <w:rFonts w:ascii="Arial MT" w:hAnsi="Arial MT"/>
        </w:rPr>
      </w:pPr>
      <w:bookmarkStart w:name="2 Профессиональная этика менеджера" w:id="12"/>
      <w:bookmarkEnd w:id="12"/>
      <w:r>
        <w:rPr/>
      </w:r>
      <w:bookmarkStart w:name="_bookmark5" w:id="13"/>
      <w:bookmarkEnd w:id="13"/>
      <w:r>
        <w:rPr/>
      </w:r>
      <w:r>
        <w:rPr/>
        <w:t>Профессиональная</w:t>
      </w:r>
      <w:r>
        <w:rPr>
          <w:spacing w:val="-15"/>
        </w:rPr>
        <w:t> </w:t>
      </w:r>
      <w:r>
        <w:rPr/>
        <w:t>этика</w:t>
      </w:r>
      <w:r>
        <w:rPr>
          <w:spacing w:val="-18"/>
        </w:rPr>
        <w:t> </w:t>
      </w:r>
      <w:r>
        <w:rPr>
          <w:spacing w:val="-2"/>
        </w:rPr>
        <w:t>менеджера</w:t>
      </w:r>
    </w:p>
    <w:p>
      <w:pPr>
        <w:pStyle w:val="ListParagraph"/>
        <w:numPr>
          <w:ilvl w:val="1"/>
          <w:numId w:val="9"/>
        </w:numPr>
        <w:tabs>
          <w:tab w:pos="1415" w:val="left" w:leader="none"/>
        </w:tabs>
        <w:spacing w:line="240" w:lineRule="auto" w:before="244" w:after="0"/>
        <w:ind w:left="1415" w:right="0" w:hanging="564"/>
        <w:jc w:val="left"/>
        <w:rPr>
          <w:rFonts w:ascii="Arial MT" w:hAnsi="Arial MT"/>
          <w:sz w:val="28"/>
        </w:rPr>
      </w:pPr>
      <w:bookmarkStart w:name="2.1 План лекции-беседы" w:id="14"/>
      <w:bookmarkEnd w:id="14"/>
      <w:r>
        <w:rPr/>
      </w:r>
      <w:bookmarkStart w:name="_bookmark6" w:id="15"/>
      <w:bookmarkEnd w:id="15"/>
      <w:r>
        <w:rPr/>
      </w:r>
      <w:r>
        <w:rPr>
          <w:rFonts w:ascii="Microsoft Sans Serif" w:hAnsi="Microsoft Sans Serif"/>
          <w:sz w:val="28"/>
        </w:rPr>
        <w:t>План</w:t>
      </w:r>
      <w:r>
        <w:rPr>
          <w:rFonts w:ascii="Microsoft Sans Serif" w:hAnsi="Microsoft Sans Serif"/>
          <w:spacing w:val="-18"/>
          <w:sz w:val="28"/>
        </w:rPr>
        <w:t> </w:t>
      </w:r>
      <w:r>
        <w:rPr>
          <w:rFonts w:ascii="Microsoft Sans Serif" w:hAnsi="Microsoft Sans Serif"/>
          <w:sz w:val="28"/>
        </w:rPr>
        <w:t>лекции</w:t>
      </w:r>
      <w:r>
        <w:rPr>
          <w:rFonts w:ascii="Arial MT" w:hAnsi="Arial MT"/>
          <w:sz w:val="28"/>
        </w:rPr>
        <w:t>-</w:t>
      </w:r>
      <w:r>
        <w:rPr>
          <w:rFonts w:ascii="Microsoft Sans Serif" w:hAnsi="Microsoft Sans Serif"/>
          <w:spacing w:val="-2"/>
          <w:sz w:val="28"/>
        </w:rPr>
        <w:t>беседы</w:t>
      </w:r>
    </w:p>
    <w:p>
      <w:pPr>
        <w:pStyle w:val="BodyText"/>
        <w:spacing w:before="119"/>
        <w:ind w:left="851"/>
        <w:jc w:val="left"/>
      </w:pPr>
      <w:r>
        <w:rPr>
          <w:spacing w:val="-2"/>
        </w:rPr>
        <w:t>Вступление</w:t>
      </w:r>
    </w:p>
    <w:p>
      <w:pPr>
        <w:pStyle w:val="BodyText"/>
        <w:spacing w:line="357" w:lineRule="auto" w:before="164"/>
        <w:ind w:left="851" w:right="2354"/>
        <w:jc w:val="left"/>
      </w:pPr>
      <w:r>
        <w:rPr/>
        <w:t>Понятие профессиональной этики менеджера Принципы</w:t>
      </w:r>
      <w:r>
        <w:rPr>
          <w:spacing w:val="-9"/>
        </w:rPr>
        <w:t> </w:t>
      </w:r>
      <w:r>
        <w:rPr/>
        <w:t>профессиональной</w:t>
      </w:r>
      <w:r>
        <w:rPr>
          <w:spacing w:val="-11"/>
        </w:rPr>
        <w:t> </w:t>
      </w:r>
      <w:r>
        <w:rPr/>
        <w:t>этики</w:t>
      </w:r>
      <w:r>
        <w:rPr>
          <w:spacing w:val="-11"/>
        </w:rPr>
        <w:t> </w:t>
      </w:r>
      <w:r>
        <w:rPr/>
        <w:t>менеджера</w:t>
      </w:r>
    </w:p>
    <w:p>
      <w:pPr>
        <w:pStyle w:val="BodyText"/>
        <w:spacing w:line="362" w:lineRule="auto" w:before="5"/>
        <w:ind w:left="851"/>
        <w:jc w:val="left"/>
      </w:pPr>
      <w:r>
        <w:rPr/>
        <w:t>Ответственность</w:t>
      </w:r>
      <w:r>
        <w:rPr>
          <w:spacing w:val="-6"/>
        </w:rPr>
        <w:t> </w:t>
      </w:r>
      <w:r>
        <w:rPr/>
        <w:t>за</w:t>
      </w:r>
      <w:r>
        <w:rPr>
          <w:spacing w:val="-7"/>
        </w:rPr>
        <w:t> </w:t>
      </w:r>
      <w:r>
        <w:rPr/>
        <w:t>соблюдение</w:t>
      </w:r>
      <w:r>
        <w:rPr>
          <w:spacing w:val="-7"/>
        </w:rPr>
        <w:t> </w:t>
      </w:r>
      <w:r>
        <w:rPr/>
        <w:t>профессиональной</w:t>
      </w:r>
      <w:r>
        <w:rPr>
          <w:spacing w:val="-8"/>
        </w:rPr>
        <w:t> </w:t>
      </w:r>
      <w:r>
        <w:rPr/>
        <w:t>этики</w:t>
      </w:r>
      <w:r>
        <w:rPr>
          <w:spacing w:val="-8"/>
        </w:rPr>
        <w:t> </w:t>
      </w:r>
      <w:r>
        <w:rPr/>
        <w:t>менеджера </w:t>
      </w:r>
      <w:r>
        <w:rPr>
          <w:spacing w:val="-2"/>
        </w:rPr>
        <w:t>Заключение.</w:t>
      </w:r>
    </w:p>
    <w:p>
      <w:pPr>
        <w:pStyle w:val="ListParagraph"/>
        <w:numPr>
          <w:ilvl w:val="1"/>
          <w:numId w:val="9"/>
        </w:numPr>
        <w:tabs>
          <w:tab w:pos="1319" w:val="left" w:leader="none"/>
        </w:tabs>
        <w:spacing w:line="240" w:lineRule="auto" w:before="237" w:after="0"/>
        <w:ind w:left="1319" w:right="0" w:hanging="468"/>
        <w:jc w:val="left"/>
        <w:rPr>
          <w:rFonts w:ascii="Microsoft Sans Serif" w:hAnsi="Microsoft Sans Serif"/>
          <w:sz w:val="28"/>
        </w:rPr>
      </w:pPr>
      <w:bookmarkStart w:name="2.2 Глоссарий по теме" w:id="16"/>
      <w:bookmarkEnd w:id="16"/>
      <w:r>
        <w:rPr/>
      </w:r>
      <w:bookmarkStart w:name="_bookmark7" w:id="17"/>
      <w:bookmarkEnd w:id="17"/>
      <w:r>
        <w:rPr/>
      </w:r>
      <w:r>
        <w:rPr>
          <w:rFonts w:ascii="Microsoft Sans Serif" w:hAnsi="Microsoft Sans Serif"/>
          <w:sz w:val="28"/>
        </w:rPr>
        <w:t>Глоссарий</w:t>
      </w:r>
      <w:r>
        <w:rPr>
          <w:rFonts w:ascii="Microsoft Sans Serif" w:hAnsi="Microsoft Sans Serif"/>
          <w:spacing w:val="-9"/>
          <w:sz w:val="28"/>
        </w:rPr>
        <w:t> </w:t>
      </w:r>
      <w:r>
        <w:rPr>
          <w:rFonts w:ascii="Microsoft Sans Serif" w:hAnsi="Microsoft Sans Serif"/>
          <w:sz w:val="28"/>
        </w:rPr>
        <w:t>по</w:t>
      </w:r>
      <w:r>
        <w:rPr>
          <w:rFonts w:ascii="Microsoft Sans Serif" w:hAnsi="Microsoft Sans Serif"/>
          <w:spacing w:val="-9"/>
          <w:sz w:val="28"/>
        </w:rPr>
        <w:t> </w:t>
      </w:r>
      <w:r>
        <w:rPr>
          <w:rFonts w:ascii="Microsoft Sans Serif" w:hAnsi="Microsoft Sans Serif"/>
          <w:spacing w:val="-4"/>
          <w:sz w:val="28"/>
        </w:rPr>
        <w:t>теме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0" w:lineRule="auto" w:before="125" w:after="0"/>
        <w:ind w:left="141" w:right="134" w:firstLine="710"/>
        <w:jc w:val="both"/>
        <w:rPr>
          <w:sz w:val="28"/>
        </w:rPr>
      </w:pPr>
      <w:r>
        <w:rPr>
          <w:sz w:val="28"/>
        </w:rPr>
        <w:t>Гуманизм</w:t>
      </w:r>
      <w:r>
        <w:rPr>
          <w:spacing w:val="-18"/>
          <w:sz w:val="28"/>
        </w:rPr>
        <w:t> </w:t>
      </w:r>
      <w:r>
        <w:rPr>
          <w:sz w:val="28"/>
        </w:rPr>
        <w:t>–</w:t>
      </w:r>
      <w:r>
        <w:rPr>
          <w:spacing w:val="-17"/>
          <w:sz w:val="28"/>
        </w:rPr>
        <w:t> </w:t>
      </w:r>
      <w:r>
        <w:rPr>
          <w:sz w:val="28"/>
        </w:rPr>
        <w:t>исторически</w:t>
      </w:r>
      <w:r>
        <w:rPr>
          <w:spacing w:val="-18"/>
          <w:sz w:val="28"/>
        </w:rPr>
        <w:t> </w:t>
      </w:r>
      <w:r>
        <w:rPr>
          <w:sz w:val="28"/>
        </w:rPr>
        <w:t>изменяющаяся</w:t>
      </w:r>
      <w:r>
        <w:rPr>
          <w:spacing w:val="-17"/>
          <w:sz w:val="28"/>
        </w:rPr>
        <w:t> </w:t>
      </w:r>
      <w:r>
        <w:rPr>
          <w:sz w:val="28"/>
        </w:rPr>
        <w:t>система</w:t>
      </w:r>
      <w:r>
        <w:rPr>
          <w:spacing w:val="-18"/>
          <w:sz w:val="28"/>
        </w:rPr>
        <w:t> </w:t>
      </w:r>
      <w:r>
        <w:rPr>
          <w:sz w:val="28"/>
        </w:rPr>
        <w:t>воззрений,</w:t>
      </w:r>
      <w:r>
        <w:rPr>
          <w:spacing w:val="-17"/>
          <w:sz w:val="28"/>
        </w:rPr>
        <w:t> </w:t>
      </w:r>
      <w:r>
        <w:rPr>
          <w:sz w:val="28"/>
        </w:rPr>
        <w:t>признающая ценность человека как личности, его право на свободу, счастье, развитие и проявление своих способностей, считающая благо человека критерием оценки социальных</w:t>
      </w:r>
      <w:r>
        <w:rPr>
          <w:spacing w:val="-11"/>
          <w:sz w:val="28"/>
        </w:rPr>
        <w:t> </w:t>
      </w:r>
      <w:r>
        <w:rPr>
          <w:sz w:val="28"/>
        </w:rPr>
        <w:t>институтов,</w:t>
      </w:r>
      <w:r>
        <w:rPr>
          <w:spacing w:val="-11"/>
          <w:sz w:val="28"/>
        </w:rPr>
        <w:t> </w:t>
      </w:r>
      <w:r>
        <w:rPr>
          <w:sz w:val="28"/>
        </w:rPr>
        <w:t>а</w:t>
      </w:r>
      <w:r>
        <w:rPr>
          <w:spacing w:val="-10"/>
          <w:sz w:val="28"/>
        </w:rPr>
        <w:t> </w:t>
      </w:r>
      <w:r>
        <w:rPr>
          <w:sz w:val="28"/>
        </w:rPr>
        <w:t>принципы</w:t>
      </w:r>
      <w:r>
        <w:rPr>
          <w:spacing w:val="-9"/>
          <w:sz w:val="28"/>
        </w:rPr>
        <w:t> </w:t>
      </w:r>
      <w:r>
        <w:rPr>
          <w:sz w:val="28"/>
        </w:rPr>
        <w:t>равенства,</w:t>
      </w:r>
      <w:r>
        <w:rPr>
          <w:spacing w:val="-10"/>
          <w:sz w:val="28"/>
        </w:rPr>
        <w:t> </w:t>
      </w:r>
      <w:r>
        <w:rPr>
          <w:sz w:val="28"/>
        </w:rPr>
        <w:t>человечности,</w:t>
      </w:r>
      <w:r>
        <w:rPr>
          <w:spacing w:val="-10"/>
          <w:sz w:val="28"/>
        </w:rPr>
        <w:t> </w:t>
      </w:r>
      <w:r>
        <w:rPr>
          <w:sz w:val="28"/>
        </w:rPr>
        <w:t>справедливости</w:t>
      </w:r>
      <w:r>
        <w:rPr>
          <w:spacing w:val="-7"/>
          <w:sz w:val="28"/>
        </w:rPr>
        <w:t> </w:t>
      </w:r>
      <w:r>
        <w:rPr>
          <w:sz w:val="28"/>
        </w:rPr>
        <w:t>– желаемой нормой отношений между людьми.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57" w:lineRule="auto" w:before="1" w:after="0"/>
        <w:ind w:left="141" w:right="136" w:firstLine="710"/>
        <w:jc w:val="both"/>
        <w:rPr>
          <w:sz w:val="28"/>
        </w:rPr>
      </w:pPr>
      <w:r>
        <w:rPr>
          <w:sz w:val="28"/>
        </w:rPr>
        <w:t>Коллектив – это сложная система, состоящая из множества связанных между собой групп людей и отдельных личностей.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0" w:lineRule="auto" w:before="5" w:after="0"/>
        <w:ind w:left="141" w:right="134" w:firstLine="710"/>
        <w:jc w:val="both"/>
        <w:rPr>
          <w:sz w:val="28"/>
        </w:rPr>
      </w:pPr>
      <w:r>
        <w:rPr>
          <w:sz w:val="28"/>
        </w:rPr>
        <w:t>Комитет по этике – временное или постоянное подразделение организации, состоящее, как правило, из руководителей высшего уровня и специалистов по этике и призванное вырабатывать этическую политику организации, а также решать конкретные этические проблемы данной </w:t>
      </w:r>
      <w:r>
        <w:rPr>
          <w:spacing w:val="-2"/>
          <w:sz w:val="28"/>
        </w:rPr>
        <w:t>организации.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0" w:lineRule="auto" w:before="1" w:after="0"/>
        <w:ind w:left="141" w:right="136" w:firstLine="710"/>
        <w:jc w:val="both"/>
        <w:rPr>
          <w:sz w:val="28"/>
        </w:rPr>
      </w:pPr>
      <w:r>
        <w:rPr>
          <w:sz w:val="28"/>
        </w:rPr>
        <w:t>Личность – это данный конкретный человек со всей совокупностью его общественных отношений, психологических и физиологических реакций, индивидуальность которых выражается внутренним</w:t>
      </w:r>
      <w:r>
        <w:rPr>
          <w:spacing w:val="-1"/>
          <w:sz w:val="28"/>
        </w:rPr>
        <w:t> </w:t>
      </w:r>
      <w:r>
        <w:rPr>
          <w:sz w:val="28"/>
        </w:rPr>
        <w:t>духовным</w:t>
      </w:r>
      <w:r>
        <w:rPr>
          <w:spacing w:val="-2"/>
          <w:sz w:val="28"/>
        </w:rPr>
        <w:t> </w:t>
      </w:r>
      <w:r>
        <w:rPr>
          <w:sz w:val="28"/>
        </w:rPr>
        <w:t>миром</w:t>
      </w:r>
      <w:r>
        <w:rPr>
          <w:spacing w:val="-1"/>
          <w:sz w:val="28"/>
        </w:rPr>
        <w:t> </w:t>
      </w:r>
      <w:r>
        <w:rPr>
          <w:sz w:val="28"/>
        </w:rPr>
        <w:t>человека.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2" w:lineRule="auto" w:before="0" w:after="0"/>
        <w:ind w:left="141" w:right="136" w:firstLine="710"/>
        <w:jc w:val="both"/>
        <w:rPr>
          <w:sz w:val="28"/>
        </w:rPr>
      </w:pPr>
      <w:r>
        <w:rPr>
          <w:sz w:val="28"/>
        </w:rPr>
        <w:t>Поступок – элемент нравственной деятельности; действие, рассматриваемое с точки зрения единства мотива и последствий, намерений и дел, целей и средств.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0" w:lineRule="auto" w:before="0" w:after="0"/>
        <w:ind w:left="141" w:right="136" w:firstLine="710"/>
        <w:jc w:val="both"/>
        <w:rPr>
          <w:sz w:val="28"/>
        </w:rPr>
      </w:pPr>
      <w:r>
        <w:rPr>
          <w:sz w:val="28"/>
        </w:rPr>
        <w:t>Профессиональная этика (мораль) – подразумеваемый или конкретно определенный</w:t>
      </w:r>
      <w:r>
        <w:rPr>
          <w:spacing w:val="-8"/>
          <w:sz w:val="28"/>
        </w:rPr>
        <w:t> </w:t>
      </w:r>
      <w:r>
        <w:rPr>
          <w:sz w:val="28"/>
        </w:rPr>
        <w:t>набор</w:t>
      </w:r>
      <w:r>
        <w:rPr>
          <w:spacing w:val="-8"/>
          <w:sz w:val="28"/>
        </w:rPr>
        <w:t> </w:t>
      </w:r>
      <w:r>
        <w:rPr>
          <w:sz w:val="28"/>
        </w:rPr>
        <w:t>моральных</w:t>
      </w:r>
      <w:r>
        <w:rPr>
          <w:spacing w:val="-8"/>
          <w:sz w:val="28"/>
        </w:rPr>
        <w:t> </w:t>
      </w:r>
      <w:r>
        <w:rPr>
          <w:sz w:val="28"/>
        </w:rPr>
        <w:t>норм,</w:t>
      </w:r>
      <w:r>
        <w:rPr>
          <w:spacing w:val="-8"/>
          <w:sz w:val="28"/>
        </w:rPr>
        <w:t> </w:t>
      </w:r>
      <w:r>
        <w:rPr>
          <w:sz w:val="28"/>
        </w:rPr>
        <w:t>служащий</w:t>
      </w:r>
      <w:r>
        <w:rPr>
          <w:spacing w:val="-8"/>
          <w:sz w:val="28"/>
        </w:rPr>
        <w:t> </w:t>
      </w:r>
      <w:r>
        <w:rPr>
          <w:sz w:val="28"/>
        </w:rPr>
        <w:t>руководством</w:t>
      </w:r>
      <w:r>
        <w:rPr>
          <w:spacing w:val="-10"/>
          <w:sz w:val="28"/>
        </w:rPr>
        <w:t> </w:t>
      </w:r>
      <w:r>
        <w:rPr>
          <w:sz w:val="28"/>
        </w:rPr>
        <w:t>поведения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той или иной профессиональной деятельности.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57" w:lineRule="auto" w:before="151" w:after="0"/>
        <w:ind w:left="141" w:right="136" w:firstLine="710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-15"/>
          <w:sz w:val="28"/>
        </w:rPr>
        <w:t> </w:t>
      </w:r>
      <w:r>
        <w:rPr>
          <w:sz w:val="28"/>
        </w:rPr>
        <w:t>ответственность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цели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15"/>
          <w:sz w:val="28"/>
        </w:rPr>
        <w:t> </w:t>
      </w:r>
      <w:r>
        <w:rPr>
          <w:sz w:val="28"/>
        </w:rPr>
        <w:t>постановка</w:t>
      </w:r>
      <w:r>
        <w:rPr>
          <w:spacing w:val="-15"/>
          <w:sz w:val="28"/>
        </w:rPr>
        <w:t> </w:t>
      </w:r>
      <w:r>
        <w:rPr>
          <w:sz w:val="28"/>
        </w:rPr>
        <w:t>целей</w:t>
      </w:r>
      <w:r>
        <w:rPr>
          <w:spacing w:val="-15"/>
          <w:sz w:val="28"/>
        </w:rPr>
        <w:t> </w:t>
      </w:r>
      <w:r>
        <w:rPr>
          <w:sz w:val="28"/>
        </w:rPr>
        <w:t>организации</w:t>
      </w:r>
      <w:r>
        <w:rPr>
          <w:spacing w:val="-15"/>
          <w:sz w:val="28"/>
        </w:rPr>
        <w:t> </w:t>
      </w:r>
      <w:r>
        <w:rPr>
          <w:sz w:val="28"/>
        </w:rPr>
        <w:t>как исходный момент в рассуждениях о социальной ответственности бизнеса.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0" w:lineRule="auto" w:before="6" w:after="0"/>
        <w:ind w:left="141" w:right="130" w:firstLine="710"/>
        <w:jc w:val="both"/>
        <w:rPr>
          <w:sz w:val="28"/>
        </w:rPr>
      </w:pPr>
      <w:r>
        <w:rPr>
          <w:sz w:val="28"/>
        </w:rPr>
        <w:t>Способы повышения этического уровня организации – к наиболее распространенным относятся: составление этических кодексов, разработка карт этики, создание этических комитетов, обучение этичному поведению, социальные ревизии, этическое консультирование, проведение этических </w:t>
      </w:r>
      <w:r>
        <w:rPr>
          <w:spacing w:val="-2"/>
          <w:sz w:val="28"/>
        </w:rPr>
        <w:t>экспертиз.</w:t>
      </w:r>
    </w:p>
    <w:p>
      <w:pPr>
        <w:pStyle w:val="ListParagraph"/>
        <w:numPr>
          <w:ilvl w:val="0"/>
          <w:numId w:val="12"/>
        </w:numPr>
        <w:tabs>
          <w:tab w:pos="1136" w:val="left" w:leader="none"/>
        </w:tabs>
        <w:spacing w:line="360" w:lineRule="auto" w:before="1" w:after="0"/>
        <w:ind w:left="141" w:right="131" w:firstLine="710"/>
        <w:jc w:val="both"/>
        <w:rPr>
          <w:sz w:val="28"/>
        </w:rPr>
      </w:pPr>
      <w:r>
        <w:rPr>
          <w:sz w:val="28"/>
        </w:rPr>
        <w:t>Такт – это проявление в отношении друг другу чувства меры, сдержанности, приличия, умение сказать и сделать что-нибудь кстати. Он исключает из взаимоотношений неловкость, неприличные жесты и неуместные </w:t>
      </w:r>
      <w:r>
        <w:rPr>
          <w:spacing w:val="-2"/>
          <w:sz w:val="28"/>
        </w:rPr>
        <w:t>суждения.</w:t>
      </w:r>
    </w:p>
    <w:p>
      <w:pPr>
        <w:pStyle w:val="ListParagraph"/>
        <w:numPr>
          <w:ilvl w:val="0"/>
          <w:numId w:val="12"/>
        </w:numPr>
        <w:tabs>
          <w:tab w:pos="1276" w:val="left" w:leader="none"/>
        </w:tabs>
        <w:spacing w:line="362" w:lineRule="auto" w:before="0" w:after="0"/>
        <w:ind w:left="141" w:right="146" w:firstLine="710"/>
        <w:jc w:val="both"/>
        <w:rPr>
          <w:sz w:val="28"/>
        </w:rPr>
      </w:pPr>
      <w:r>
        <w:rPr>
          <w:sz w:val="28"/>
        </w:rPr>
        <w:t>Убеждение – это метод влияния на людей, с его помощью можно убедить сотрудника в правильности действий.</w:t>
      </w:r>
    </w:p>
    <w:p>
      <w:pPr>
        <w:pStyle w:val="ListParagraph"/>
        <w:numPr>
          <w:ilvl w:val="0"/>
          <w:numId w:val="12"/>
        </w:numPr>
        <w:tabs>
          <w:tab w:pos="1276" w:val="left" w:leader="none"/>
        </w:tabs>
        <w:spacing w:line="362" w:lineRule="auto" w:before="0" w:after="0"/>
        <w:ind w:left="141" w:right="137" w:firstLine="710"/>
        <w:jc w:val="both"/>
        <w:rPr>
          <w:sz w:val="28"/>
        </w:rPr>
      </w:pPr>
      <w:r>
        <w:rPr>
          <w:sz w:val="28"/>
        </w:rPr>
        <w:t>Управленческая</w:t>
      </w:r>
      <w:r>
        <w:rPr>
          <w:spacing w:val="-8"/>
          <w:sz w:val="28"/>
        </w:rPr>
        <w:t> </w:t>
      </w:r>
      <w:r>
        <w:rPr>
          <w:sz w:val="28"/>
        </w:rPr>
        <w:t>этика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это</w:t>
      </w:r>
      <w:r>
        <w:rPr>
          <w:spacing w:val="-10"/>
          <w:sz w:val="28"/>
        </w:rPr>
        <w:t> </w:t>
      </w:r>
      <w:r>
        <w:rPr>
          <w:sz w:val="28"/>
        </w:rPr>
        <w:t>совокупность</w:t>
      </w:r>
      <w:r>
        <w:rPr>
          <w:spacing w:val="-13"/>
          <w:sz w:val="28"/>
        </w:rPr>
        <w:t> </w:t>
      </w:r>
      <w:r>
        <w:rPr>
          <w:sz w:val="28"/>
        </w:rPr>
        <w:t>правил</w:t>
      </w:r>
      <w:r>
        <w:rPr>
          <w:spacing w:val="-9"/>
          <w:sz w:val="28"/>
        </w:rPr>
        <w:t> </w:t>
      </w:r>
      <w:r>
        <w:rPr>
          <w:sz w:val="28"/>
        </w:rPr>
        <w:t>поведения</w:t>
      </w:r>
      <w:r>
        <w:rPr>
          <w:spacing w:val="-8"/>
          <w:sz w:val="28"/>
        </w:rPr>
        <w:t> </w:t>
      </w:r>
      <w:r>
        <w:rPr>
          <w:sz w:val="28"/>
        </w:rPr>
        <w:t>работника системы управления во взаимоотношениях с людьми в процессе управления.</w:t>
      </w:r>
    </w:p>
    <w:p>
      <w:pPr>
        <w:pStyle w:val="ListParagraph"/>
        <w:numPr>
          <w:ilvl w:val="0"/>
          <w:numId w:val="12"/>
        </w:numPr>
        <w:tabs>
          <w:tab w:pos="1276" w:val="left" w:leader="none"/>
        </w:tabs>
        <w:spacing w:line="320" w:lineRule="exact" w:before="0" w:after="0"/>
        <w:ind w:left="1276" w:right="0" w:hanging="425"/>
        <w:jc w:val="both"/>
        <w:rPr>
          <w:sz w:val="28"/>
        </w:rPr>
      </w:pPr>
      <w:r>
        <w:rPr>
          <w:sz w:val="28"/>
        </w:rPr>
        <w:t>Эмпатия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умение</w:t>
      </w:r>
      <w:r>
        <w:rPr>
          <w:spacing w:val="-3"/>
          <w:sz w:val="28"/>
        </w:rPr>
        <w:t> </w:t>
      </w:r>
      <w:r>
        <w:rPr>
          <w:sz w:val="28"/>
        </w:rPr>
        <w:t>видеть</w:t>
      </w:r>
      <w:r>
        <w:rPr>
          <w:spacing w:val="-1"/>
          <w:sz w:val="28"/>
        </w:rPr>
        <w:t> </w:t>
      </w:r>
      <w:r>
        <w:rPr>
          <w:sz w:val="28"/>
        </w:rPr>
        <w:t>мир</w:t>
      </w:r>
      <w:r>
        <w:rPr>
          <w:spacing w:val="-2"/>
          <w:sz w:val="28"/>
        </w:rPr>
        <w:t> </w:t>
      </w:r>
      <w:r>
        <w:rPr>
          <w:sz w:val="28"/>
        </w:rPr>
        <w:t>глазами</w:t>
      </w:r>
      <w:r>
        <w:rPr>
          <w:spacing w:val="-4"/>
          <w:sz w:val="28"/>
        </w:rPr>
        <w:t> </w:t>
      </w:r>
      <w:r>
        <w:rPr>
          <w:sz w:val="28"/>
        </w:rPr>
        <w:t>других,</w:t>
      </w:r>
      <w:r>
        <w:rPr>
          <w:spacing w:val="-2"/>
          <w:sz w:val="28"/>
        </w:rPr>
        <w:t> </w:t>
      </w:r>
      <w:r>
        <w:rPr>
          <w:sz w:val="28"/>
        </w:rPr>
        <w:t>понимать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его.</w:t>
      </w:r>
    </w:p>
    <w:p>
      <w:pPr>
        <w:pStyle w:val="ListParagraph"/>
        <w:numPr>
          <w:ilvl w:val="0"/>
          <w:numId w:val="12"/>
        </w:numPr>
        <w:tabs>
          <w:tab w:pos="1276" w:val="left" w:leader="none"/>
        </w:tabs>
        <w:spacing w:line="360" w:lineRule="auto" w:before="150" w:after="0"/>
        <w:ind w:left="141" w:right="135" w:firstLine="710"/>
        <w:jc w:val="both"/>
        <w:rPr>
          <w:sz w:val="28"/>
        </w:rPr>
      </w:pPr>
      <w:r>
        <w:rPr>
          <w:sz w:val="28"/>
        </w:rPr>
        <w:t>Этикет – форма делового общения и поведение в определенном установленном порядке. Свод правил, которые необходимо соблюдать для выполнения успешной работы.</w:t>
      </w:r>
    </w:p>
    <w:p>
      <w:pPr>
        <w:pStyle w:val="ListParagraph"/>
        <w:numPr>
          <w:ilvl w:val="0"/>
          <w:numId w:val="12"/>
        </w:numPr>
        <w:tabs>
          <w:tab w:pos="1276" w:val="left" w:leader="none"/>
        </w:tabs>
        <w:spacing w:line="362" w:lineRule="auto" w:before="1" w:after="0"/>
        <w:ind w:left="141" w:right="135" w:firstLine="710"/>
        <w:jc w:val="both"/>
        <w:rPr>
          <w:sz w:val="28"/>
        </w:rPr>
      </w:pPr>
      <w:r>
        <w:rPr>
          <w:sz w:val="28"/>
        </w:rPr>
        <w:t>Этикет электронной переписки – это комплекс правил, которых стоит придерживаться при общении с коллегами, партнерами и клиентами.</w:t>
      </w:r>
    </w:p>
    <w:p>
      <w:pPr>
        <w:pStyle w:val="ListParagraph"/>
        <w:numPr>
          <w:ilvl w:val="0"/>
          <w:numId w:val="12"/>
        </w:numPr>
        <w:tabs>
          <w:tab w:pos="1276" w:val="left" w:leader="none"/>
        </w:tabs>
        <w:spacing w:line="360" w:lineRule="auto" w:before="0" w:after="0"/>
        <w:ind w:left="141" w:right="137" w:firstLine="710"/>
        <w:jc w:val="both"/>
        <w:rPr>
          <w:sz w:val="28"/>
        </w:rPr>
      </w:pPr>
      <w:r>
        <w:rPr>
          <w:sz w:val="28"/>
        </w:rPr>
        <w:t>Этический кодекс – свод нравственных норм, предписываемых к исполнению. В современных условиях основные принципы и правила делового поведения формулируются в Кодекс этики.</w:t>
      </w:r>
    </w:p>
    <w:p>
      <w:pPr>
        <w:pStyle w:val="ListParagraph"/>
        <w:numPr>
          <w:ilvl w:val="1"/>
          <w:numId w:val="9"/>
        </w:numPr>
        <w:tabs>
          <w:tab w:pos="1319" w:val="left" w:leader="none"/>
        </w:tabs>
        <w:spacing w:line="240" w:lineRule="auto" w:before="239" w:after="0"/>
        <w:ind w:left="1319" w:right="0" w:hanging="468"/>
        <w:jc w:val="both"/>
        <w:rPr>
          <w:rFonts w:ascii="Microsoft Sans Serif" w:hAnsi="Microsoft Sans Serif"/>
          <w:sz w:val="28"/>
        </w:rPr>
      </w:pPr>
      <w:bookmarkStart w:name="2.3 Список рекомендуемой литературы" w:id="18"/>
      <w:bookmarkEnd w:id="18"/>
      <w:r>
        <w:rPr/>
      </w:r>
      <w:bookmarkStart w:name="_bookmark8" w:id="19"/>
      <w:bookmarkEnd w:id="19"/>
      <w:r>
        <w:rPr/>
      </w:r>
      <w:r>
        <w:rPr>
          <w:rFonts w:ascii="Microsoft Sans Serif" w:hAnsi="Microsoft Sans Serif"/>
          <w:spacing w:val="-4"/>
          <w:sz w:val="28"/>
        </w:rPr>
        <w:t>Список</w:t>
      </w:r>
      <w:r>
        <w:rPr>
          <w:rFonts w:ascii="Microsoft Sans Serif" w:hAnsi="Microsoft Sans Serif"/>
          <w:sz w:val="28"/>
        </w:rPr>
        <w:t> </w:t>
      </w:r>
      <w:r>
        <w:rPr>
          <w:rFonts w:ascii="Microsoft Sans Serif" w:hAnsi="Microsoft Sans Serif"/>
          <w:spacing w:val="-4"/>
          <w:sz w:val="28"/>
        </w:rPr>
        <w:t>рекомендуемой</w:t>
      </w:r>
      <w:r>
        <w:rPr>
          <w:rFonts w:ascii="Microsoft Sans Serif" w:hAnsi="Microsoft Sans Serif"/>
          <w:spacing w:val="-2"/>
          <w:sz w:val="28"/>
        </w:rPr>
        <w:t> </w:t>
      </w:r>
      <w:r>
        <w:rPr>
          <w:rFonts w:ascii="Microsoft Sans Serif" w:hAnsi="Microsoft Sans Serif"/>
          <w:spacing w:val="-4"/>
          <w:sz w:val="28"/>
        </w:rPr>
        <w:t>литературы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362" w:lineRule="auto" w:before="119" w:after="0"/>
        <w:ind w:left="141" w:right="144" w:firstLine="710"/>
        <w:jc w:val="left"/>
        <w:rPr>
          <w:sz w:val="28"/>
        </w:rPr>
      </w:pPr>
      <w:r>
        <w:rPr>
          <w:sz w:val="28"/>
        </w:rPr>
        <w:t>Браун Д. Как наладить деловые отношения со сложными людьми / Д.</w:t>
      </w:r>
      <w:r>
        <w:rPr>
          <w:spacing w:val="80"/>
          <w:sz w:val="28"/>
        </w:rPr>
        <w:t> </w:t>
      </w:r>
      <w:r>
        <w:rPr>
          <w:sz w:val="28"/>
        </w:rPr>
        <w:t>Браун. – Москва: София, 2022. – 960 c. [9]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  <w:tab w:pos="3090" w:val="left" w:leader="none"/>
        </w:tabs>
        <w:spacing w:line="357" w:lineRule="auto" w:before="0" w:after="0"/>
        <w:ind w:left="141" w:right="142" w:firstLine="710"/>
        <w:jc w:val="left"/>
        <w:rPr>
          <w:sz w:val="28"/>
        </w:rPr>
      </w:pPr>
      <w:r>
        <w:rPr>
          <w:sz w:val="28"/>
        </w:rPr>
        <w:t>Камолов С. Г.</w:t>
        <w:tab/>
        <w:t>Основы теории управления: учебник для вузов / С.</w:t>
      </w:r>
      <w:r>
        <w:rPr>
          <w:spacing w:val="36"/>
          <w:sz w:val="28"/>
        </w:rPr>
        <w:t> </w:t>
      </w:r>
      <w:r>
        <w:rPr>
          <w:sz w:val="28"/>
        </w:rPr>
        <w:t>Г.</w:t>
      </w:r>
      <w:r>
        <w:rPr>
          <w:spacing w:val="40"/>
          <w:sz w:val="28"/>
        </w:rPr>
        <w:t> </w:t>
      </w:r>
      <w:r>
        <w:rPr>
          <w:sz w:val="28"/>
        </w:rPr>
        <w:t>Камолов. – Москва: Издательство Юрайт, 2025. – 272 с. [10]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240" w:lineRule="auto" w:before="4" w:after="0"/>
        <w:ind w:left="1136" w:right="0" w:hanging="285"/>
        <w:jc w:val="left"/>
        <w:rPr>
          <w:sz w:val="28"/>
        </w:rPr>
      </w:pPr>
      <w:r>
        <w:rPr>
          <w:sz w:val="28"/>
        </w:rPr>
        <w:t>Кибанов</w:t>
      </w:r>
      <w:r>
        <w:rPr>
          <w:spacing w:val="51"/>
          <w:w w:val="150"/>
          <w:sz w:val="28"/>
        </w:rPr>
        <w:t> </w:t>
      </w:r>
      <w:r>
        <w:rPr>
          <w:sz w:val="28"/>
        </w:rPr>
        <w:t>А.</w:t>
      </w:r>
      <w:r>
        <w:rPr>
          <w:spacing w:val="55"/>
          <w:w w:val="150"/>
          <w:sz w:val="28"/>
        </w:rPr>
        <w:t> </w:t>
      </w:r>
      <w:r>
        <w:rPr>
          <w:sz w:val="28"/>
        </w:rPr>
        <w:t>Я.</w:t>
      </w:r>
      <w:r>
        <w:rPr>
          <w:spacing w:val="55"/>
          <w:w w:val="150"/>
          <w:sz w:val="28"/>
        </w:rPr>
        <w:t> </w:t>
      </w:r>
      <w:r>
        <w:rPr>
          <w:sz w:val="28"/>
        </w:rPr>
        <w:t>Управление</w:t>
      </w:r>
      <w:r>
        <w:rPr>
          <w:spacing w:val="57"/>
          <w:w w:val="150"/>
          <w:sz w:val="28"/>
        </w:rPr>
        <w:t> </w:t>
      </w:r>
      <w:r>
        <w:rPr>
          <w:sz w:val="28"/>
        </w:rPr>
        <w:t>персоналом.</w:t>
      </w:r>
      <w:r>
        <w:rPr>
          <w:spacing w:val="55"/>
          <w:w w:val="150"/>
          <w:sz w:val="28"/>
        </w:rPr>
        <w:t> </w:t>
      </w:r>
      <w:r>
        <w:rPr>
          <w:sz w:val="28"/>
        </w:rPr>
        <w:t>Теория</w:t>
      </w:r>
      <w:r>
        <w:rPr>
          <w:spacing w:val="56"/>
          <w:w w:val="150"/>
          <w:sz w:val="28"/>
        </w:rPr>
        <w:t> </w:t>
      </w:r>
      <w:r>
        <w:rPr>
          <w:sz w:val="28"/>
        </w:rPr>
        <w:t>и</w:t>
      </w:r>
      <w:r>
        <w:rPr>
          <w:spacing w:val="55"/>
          <w:w w:val="150"/>
          <w:sz w:val="28"/>
        </w:rPr>
        <w:t> </w:t>
      </w:r>
      <w:r>
        <w:rPr>
          <w:sz w:val="28"/>
        </w:rPr>
        <w:t>практика.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Этика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38"/>
      </w:pPr>
      <w:r>
        <w:rPr/>
        <w:t>деловых</w:t>
      </w:r>
      <w:r>
        <w:rPr>
          <w:spacing w:val="-18"/>
        </w:rPr>
        <w:t> </w:t>
      </w:r>
      <w:r>
        <w:rPr/>
        <w:t>отношений:</w:t>
      </w:r>
      <w:r>
        <w:rPr>
          <w:spacing w:val="-13"/>
        </w:rPr>
        <w:t> </w:t>
      </w:r>
      <w:r>
        <w:rPr/>
        <w:t>учебно-практическое</w:t>
      </w:r>
      <w:r>
        <w:rPr>
          <w:spacing w:val="-18"/>
        </w:rPr>
        <w:t> </w:t>
      </w:r>
      <w:r>
        <w:rPr/>
        <w:t>пособие</w:t>
      </w:r>
      <w:r>
        <w:rPr>
          <w:spacing w:val="-17"/>
        </w:rPr>
        <w:t> </w:t>
      </w:r>
      <w:r>
        <w:rPr/>
        <w:t>/</w:t>
      </w:r>
      <w:r>
        <w:rPr>
          <w:spacing w:val="-14"/>
        </w:rPr>
        <w:t> </w:t>
      </w:r>
      <w:r>
        <w:rPr/>
        <w:t>А.Я.</w:t>
      </w:r>
      <w:r>
        <w:rPr>
          <w:spacing w:val="-15"/>
        </w:rPr>
        <w:t> </w:t>
      </w:r>
      <w:r>
        <w:rPr/>
        <w:t>Кибанов,</w:t>
      </w:r>
      <w:r>
        <w:rPr>
          <w:spacing w:val="-15"/>
        </w:rPr>
        <w:t> </w:t>
      </w:r>
      <w:r>
        <w:rPr/>
        <w:t>Д.К.</w:t>
      </w:r>
      <w:r>
        <w:rPr>
          <w:spacing w:val="-15"/>
        </w:rPr>
        <w:t> </w:t>
      </w:r>
      <w:r>
        <w:rPr/>
        <w:t>Захаров, В.Г. Коновалова. – Москва: Проспект, 2020. – 625 c. [11]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240" w:lineRule="auto" w:before="6" w:after="0"/>
        <w:ind w:left="1136" w:right="0" w:hanging="285"/>
        <w:jc w:val="both"/>
        <w:rPr>
          <w:sz w:val="28"/>
        </w:rPr>
      </w:pPr>
      <w:r>
        <w:rPr>
          <w:sz w:val="28"/>
        </w:rPr>
        <w:t>Коноваленко</w:t>
      </w:r>
      <w:r>
        <w:rPr>
          <w:spacing w:val="8"/>
          <w:sz w:val="28"/>
        </w:rPr>
        <w:t> </w:t>
      </w:r>
      <w:r>
        <w:rPr>
          <w:sz w:val="28"/>
        </w:rPr>
        <w:t>М.</w:t>
      </w:r>
      <w:r>
        <w:rPr>
          <w:spacing w:val="11"/>
          <w:sz w:val="28"/>
        </w:rPr>
        <w:t> </w:t>
      </w:r>
      <w:r>
        <w:rPr>
          <w:sz w:val="28"/>
        </w:rPr>
        <w:t>Ю.</w:t>
      </w:r>
      <w:r>
        <w:rPr>
          <w:spacing w:val="52"/>
          <w:w w:val="150"/>
          <w:sz w:val="28"/>
        </w:rPr>
        <w:t> </w:t>
      </w:r>
      <w:r>
        <w:rPr>
          <w:sz w:val="28"/>
        </w:rPr>
        <w:t>Психология</w:t>
      </w:r>
      <w:r>
        <w:rPr>
          <w:spacing w:val="10"/>
          <w:sz w:val="28"/>
        </w:rPr>
        <w:t> </w:t>
      </w:r>
      <w:r>
        <w:rPr>
          <w:sz w:val="28"/>
        </w:rPr>
        <w:t>делового</w:t>
      </w:r>
      <w:r>
        <w:rPr>
          <w:spacing w:val="8"/>
          <w:sz w:val="28"/>
        </w:rPr>
        <w:t> </w:t>
      </w:r>
      <w:r>
        <w:rPr>
          <w:sz w:val="28"/>
        </w:rPr>
        <w:t>общения:</w:t>
      </w:r>
      <w:r>
        <w:rPr>
          <w:spacing w:val="10"/>
          <w:sz w:val="28"/>
        </w:rPr>
        <w:t> </w:t>
      </w:r>
      <w:r>
        <w:rPr>
          <w:sz w:val="28"/>
        </w:rPr>
        <w:t>учебник</w:t>
      </w:r>
      <w:r>
        <w:rPr>
          <w:spacing w:val="8"/>
          <w:sz w:val="28"/>
        </w:rPr>
        <w:t> </w:t>
      </w: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вузов</w:t>
      </w:r>
    </w:p>
    <w:p>
      <w:pPr>
        <w:pStyle w:val="BodyText"/>
        <w:spacing w:before="163"/>
      </w:pPr>
      <w:r>
        <w:rPr/>
        <w:t>/ М.</w:t>
      </w:r>
      <w:r>
        <w:rPr>
          <w:spacing w:val="-2"/>
        </w:rPr>
        <w:t> </w:t>
      </w:r>
      <w:r>
        <w:rPr/>
        <w:t>Ю.</w:t>
      </w:r>
      <w:r>
        <w:rPr>
          <w:spacing w:val="-1"/>
        </w:rPr>
        <w:t> </w:t>
      </w:r>
      <w:r>
        <w:rPr/>
        <w:t>Коноваленко.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3-е</w:t>
      </w:r>
      <w:r>
        <w:rPr>
          <w:spacing w:val="-1"/>
        </w:rPr>
        <w:t> </w:t>
      </w:r>
      <w:r>
        <w:rPr/>
        <w:t>изд.,</w:t>
      </w:r>
      <w:r>
        <w:rPr>
          <w:spacing w:val="-2"/>
        </w:rPr>
        <w:t> </w:t>
      </w:r>
      <w:r>
        <w:rPr/>
        <w:t>перераб.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доп. –</w:t>
      </w:r>
      <w:r>
        <w:rPr>
          <w:spacing w:val="-1"/>
        </w:rPr>
        <w:t> </w:t>
      </w:r>
      <w:r>
        <w:rPr/>
        <w:t>Москва: Издательство</w:t>
      </w:r>
      <w:r>
        <w:rPr>
          <w:spacing w:val="-1"/>
        </w:rPr>
        <w:t> </w:t>
      </w:r>
      <w:r>
        <w:rPr>
          <w:spacing w:val="-2"/>
        </w:rPr>
        <w:t>Юрайт,</w:t>
      </w:r>
    </w:p>
    <w:p>
      <w:pPr>
        <w:pStyle w:val="BodyText"/>
        <w:spacing w:before="158"/>
      </w:pPr>
      <w:r>
        <w:rPr/>
        <w:t>2025.</w:t>
      </w:r>
      <w:r>
        <w:rPr>
          <w:spacing w:val="-2"/>
        </w:rPr>
        <w:t> </w:t>
      </w:r>
      <w:r>
        <w:rPr/>
        <w:t>– 127 с. </w:t>
      </w:r>
      <w:r>
        <w:rPr>
          <w:spacing w:val="-4"/>
        </w:rPr>
        <w:t>[12]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360" w:lineRule="auto" w:before="163" w:after="0"/>
        <w:ind w:left="141" w:right="130" w:firstLine="710"/>
        <w:jc w:val="both"/>
        <w:rPr>
          <w:sz w:val="28"/>
        </w:rPr>
      </w:pPr>
      <w:r>
        <w:rPr>
          <w:sz w:val="28"/>
        </w:rPr>
        <w:t>Коноваленко М.</w:t>
      </w:r>
      <w:r>
        <w:rPr>
          <w:spacing w:val="-3"/>
          <w:sz w:val="28"/>
        </w:rPr>
        <w:t> </w:t>
      </w:r>
      <w:r>
        <w:rPr>
          <w:sz w:val="28"/>
        </w:rPr>
        <w:t>Ю.</w:t>
      </w:r>
      <w:r>
        <w:rPr>
          <w:spacing w:val="40"/>
          <w:sz w:val="28"/>
        </w:rPr>
        <w:t> </w:t>
      </w:r>
      <w:r>
        <w:rPr>
          <w:sz w:val="28"/>
        </w:rPr>
        <w:t>Деловые коммуникации: учебник и практикум для вузов</w:t>
      </w:r>
      <w:r>
        <w:rPr>
          <w:spacing w:val="-5"/>
          <w:sz w:val="28"/>
        </w:rPr>
        <w:t> </w:t>
      </w:r>
      <w:r>
        <w:rPr>
          <w:sz w:val="28"/>
        </w:rPr>
        <w:t>/ М.</w:t>
      </w:r>
      <w:r>
        <w:rPr>
          <w:spacing w:val="-1"/>
          <w:sz w:val="28"/>
        </w:rPr>
        <w:t> </w:t>
      </w:r>
      <w:r>
        <w:rPr>
          <w:sz w:val="28"/>
        </w:rPr>
        <w:t>Ю.</w:t>
      </w:r>
      <w:r>
        <w:rPr>
          <w:spacing w:val="-2"/>
          <w:sz w:val="28"/>
        </w:rPr>
        <w:t> </w:t>
      </w:r>
      <w:r>
        <w:rPr>
          <w:sz w:val="28"/>
        </w:rPr>
        <w:t>Коноваленко. – 3-е изд., перераб. и доп. – Москва: Издательство Юрайт, 2025. – 396 с. [13]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360" w:lineRule="auto" w:before="2" w:after="0"/>
        <w:ind w:left="141" w:right="130" w:firstLine="710"/>
        <w:jc w:val="both"/>
        <w:rPr>
          <w:sz w:val="28"/>
        </w:rPr>
      </w:pPr>
      <w:r>
        <w:rPr>
          <w:sz w:val="28"/>
        </w:rPr>
        <w:t>Кузнецов Ю. В.</w:t>
      </w:r>
      <w:r>
        <w:rPr>
          <w:spacing w:val="40"/>
          <w:sz w:val="28"/>
        </w:rPr>
        <w:t> </w:t>
      </w:r>
      <w:r>
        <w:rPr>
          <w:sz w:val="28"/>
        </w:rPr>
        <w:t>Теория организации: учебник и практикум для вузов / Ю. В. Кузнецов, Е. В. Мелякова. – 4-е изд., перераб. и доп. – Москва: Издательство Юрайт, 2025. – 388 с. [14]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362" w:lineRule="auto" w:before="0" w:after="0"/>
        <w:ind w:left="141" w:right="141" w:firstLine="710"/>
        <w:jc w:val="both"/>
        <w:rPr>
          <w:sz w:val="28"/>
        </w:rPr>
      </w:pPr>
      <w:r>
        <w:rPr>
          <w:sz w:val="28"/>
        </w:rPr>
        <w:t>Лавриненко В. Н. Психология и этика делового общения / В.Н. Лавриненко. – Москва: Юрайт, 2023. – 592 c. [15]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362" w:lineRule="auto" w:before="0" w:after="0"/>
        <w:ind w:left="141" w:right="134" w:firstLine="710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этика</w:t>
      </w:r>
      <w:r>
        <w:rPr>
          <w:spacing w:val="-7"/>
          <w:sz w:val="28"/>
        </w:rPr>
        <w:t> </w:t>
      </w:r>
      <w:r>
        <w:rPr>
          <w:sz w:val="28"/>
        </w:rPr>
        <w:t>делового</w:t>
      </w:r>
      <w:r>
        <w:rPr>
          <w:spacing w:val="-7"/>
          <w:sz w:val="28"/>
        </w:rPr>
        <w:t> </w:t>
      </w:r>
      <w:r>
        <w:rPr>
          <w:sz w:val="28"/>
        </w:rPr>
        <w:t>общения:</w:t>
      </w:r>
      <w:r>
        <w:rPr>
          <w:spacing w:val="-6"/>
          <w:sz w:val="28"/>
        </w:rPr>
        <w:t> </w:t>
      </w:r>
      <w:r>
        <w:rPr>
          <w:sz w:val="28"/>
        </w:rPr>
        <w:t>учебник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практикум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вузов</w:t>
      </w:r>
      <w:r>
        <w:rPr>
          <w:spacing w:val="-10"/>
          <w:sz w:val="28"/>
        </w:rPr>
        <w:t> </w:t>
      </w:r>
      <w:r>
        <w:rPr>
          <w:sz w:val="28"/>
        </w:rPr>
        <w:t>/ под</w:t>
      </w:r>
      <w:r>
        <w:rPr>
          <w:spacing w:val="-5"/>
          <w:sz w:val="28"/>
        </w:rPr>
        <w:t> </w:t>
      </w:r>
      <w:r>
        <w:rPr>
          <w:sz w:val="28"/>
        </w:rPr>
        <w:t>редакцией</w:t>
      </w:r>
      <w:r>
        <w:rPr>
          <w:spacing w:val="-7"/>
          <w:sz w:val="28"/>
        </w:rPr>
        <w:t> </w:t>
      </w:r>
      <w:r>
        <w:rPr>
          <w:sz w:val="28"/>
        </w:rPr>
        <w:t>В.</w:t>
      </w:r>
      <w:r>
        <w:rPr>
          <w:spacing w:val="-8"/>
          <w:sz w:val="28"/>
        </w:rPr>
        <w:t> </w:t>
      </w:r>
      <w:r>
        <w:rPr>
          <w:sz w:val="28"/>
        </w:rPr>
        <w:t>Н.</w:t>
      </w:r>
      <w:r>
        <w:rPr>
          <w:spacing w:val="-8"/>
          <w:sz w:val="28"/>
        </w:rPr>
        <w:t> </w:t>
      </w:r>
      <w:r>
        <w:rPr>
          <w:sz w:val="28"/>
        </w:rPr>
        <w:t>Лавриненко,</w:t>
      </w:r>
      <w:r>
        <w:rPr>
          <w:spacing w:val="-8"/>
          <w:sz w:val="28"/>
        </w:rPr>
        <w:t> </w:t>
      </w:r>
      <w:r>
        <w:rPr>
          <w:sz w:val="28"/>
        </w:rPr>
        <w:t>Л.</w:t>
      </w:r>
      <w:r>
        <w:rPr>
          <w:spacing w:val="-7"/>
          <w:sz w:val="28"/>
        </w:rPr>
        <w:t> </w:t>
      </w:r>
      <w:r>
        <w:rPr>
          <w:sz w:val="28"/>
        </w:rPr>
        <w:t>И.</w:t>
      </w:r>
      <w:r>
        <w:rPr>
          <w:spacing w:val="-8"/>
          <w:sz w:val="28"/>
        </w:rPr>
        <w:t> </w:t>
      </w:r>
      <w:r>
        <w:rPr>
          <w:sz w:val="28"/>
        </w:rPr>
        <w:t>Чернышовой.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7-е</w:t>
      </w:r>
      <w:r>
        <w:rPr>
          <w:spacing w:val="-7"/>
          <w:sz w:val="28"/>
        </w:rPr>
        <w:t> </w:t>
      </w:r>
      <w:r>
        <w:rPr>
          <w:sz w:val="28"/>
        </w:rPr>
        <w:t>изд.,</w:t>
      </w:r>
      <w:r>
        <w:rPr>
          <w:spacing w:val="-8"/>
          <w:sz w:val="28"/>
        </w:rPr>
        <w:t> </w:t>
      </w:r>
      <w:r>
        <w:rPr>
          <w:sz w:val="28"/>
        </w:rPr>
        <w:t>перераб.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доп.</w:t>
      </w:r>
      <w:r>
        <w:rPr>
          <w:spacing w:val="-5"/>
          <w:sz w:val="28"/>
        </w:rPr>
        <w:t> </w:t>
      </w:r>
      <w:r>
        <w:rPr>
          <w:sz w:val="28"/>
        </w:rPr>
        <w:t>– Москва: Издательство Юрайт, 2025. – 376 с. [16]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313" w:lineRule="exact" w:before="0" w:after="0"/>
        <w:ind w:left="1136" w:right="0" w:hanging="285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4"/>
          <w:sz w:val="28"/>
        </w:rPr>
        <w:t> </w:t>
      </w:r>
      <w:r>
        <w:rPr>
          <w:sz w:val="28"/>
        </w:rPr>
        <w:t>персоналом:</w:t>
      </w:r>
      <w:r>
        <w:rPr>
          <w:spacing w:val="3"/>
          <w:sz w:val="28"/>
        </w:rPr>
        <w:t> </w:t>
      </w:r>
      <w:r>
        <w:rPr>
          <w:sz w:val="28"/>
        </w:rPr>
        <w:t>теория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практика.</w:t>
      </w:r>
      <w:r>
        <w:rPr>
          <w:spacing w:val="6"/>
          <w:sz w:val="28"/>
        </w:rPr>
        <w:t> </w:t>
      </w:r>
      <w:r>
        <w:rPr>
          <w:sz w:val="28"/>
        </w:rPr>
        <w:t>Этика</w:t>
      </w:r>
      <w:r>
        <w:rPr>
          <w:spacing w:val="6"/>
          <w:sz w:val="28"/>
        </w:rPr>
        <w:t> </w:t>
      </w:r>
      <w:r>
        <w:rPr>
          <w:sz w:val="28"/>
        </w:rPr>
        <w:t>деловых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отношений</w:t>
      </w:r>
    </w:p>
    <w:p>
      <w:pPr>
        <w:pStyle w:val="BodyText"/>
        <w:spacing w:before="153"/>
      </w:pPr>
      <w:r>
        <w:rPr/>
        <w:t>/</w:t>
      </w:r>
      <w:r>
        <w:rPr>
          <w:spacing w:val="-1"/>
        </w:rPr>
        <w:t> </w:t>
      </w:r>
      <w:r>
        <w:rPr/>
        <w:t>Коллектив</w:t>
      </w:r>
      <w:r>
        <w:rPr>
          <w:spacing w:val="-4"/>
        </w:rPr>
        <w:t> </w:t>
      </w:r>
      <w:r>
        <w:rPr/>
        <w:t>авторов. –</w:t>
      </w:r>
      <w:r>
        <w:rPr>
          <w:spacing w:val="-2"/>
        </w:rPr>
        <w:t> </w:t>
      </w:r>
      <w:r>
        <w:rPr/>
        <w:t>Москва: Проспект,</w:t>
      </w:r>
      <w:r>
        <w:rPr>
          <w:spacing w:val="-8"/>
        </w:rPr>
        <w:t> </w:t>
      </w:r>
      <w:r>
        <w:rPr/>
        <w:t>2022. –</w:t>
      </w:r>
      <w:r>
        <w:rPr>
          <w:spacing w:val="-2"/>
        </w:rPr>
        <w:t> </w:t>
      </w:r>
      <w:r>
        <w:rPr/>
        <w:t>587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>
          <w:spacing w:val="-4"/>
        </w:rPr>
        <w:t>[17]</w:t>
      </w:r>
    </w:p>
    <w:p>
      <w:pPr>
        <w:pStyle w:val="ListParagraph"/>
        <w:numPr>
          <w:ilvl w:val="0"/>
          <w:numId w:val="13"/>
        </w:numPr>
        <w:tabs>
          <w:tab w:pos="1276" w:val="left" w:leader="none"/>
        </w:tabs>
        <w:spacing w:line="362" w:lineRule="auto" w:before="158" w:after="0"/>
        <w:ind w:left="141" w:right="139" w:firstLine="710"/>
        <w:jc w:val="both"/>
        <w:rPr>
          <w:sz w:val="28"/>
        </w:rPr>
      </w:pPr>
      <w:r>
        <w:rPr>
          <w:sz w:val="28"/>
        </w:rPr>
        <w:t>Шейнов</w:t>
      </w:r>
      <w:r>
        <w:rPr>
          <w:spacing w:val="-2"/>
          <w:sz w:val="28"/>
        </w:rPr>
        <w:t> </w:t>
      </w:r>
      <w:r>
        <w:rPr>
          <w:sz w:val="28"/>
        </w:rPr>
        <w:t>В. П. Психология и этика делового контакта / В.П. Шейнов. – Москва: Амалфея, 2020. – 384 c. [18]</w:t>
      </w:r>
    </w:p>
    <w:p>
      <w:pPr>
        <w:pStyle w:val="ListParagraph"/>
        <w:numPr>
          <w:ilvl w:val="1"/>
          <w:numId w:val="9"/>
        </w:numPr>
        <w:tabs>
          <w:tab w:pos="1319" w:val="left" w:leader="none"/>
        </w:tabs>
        <w:spacing w:line="240" w:lineRule="auto" w:before="242" w:after="0"/>
        <w:ind w:left="1319" w:right="0" w:hanging="468"/>
        <w:jc w:val="both"/>
        <w:rPr>
          <w:rFonts w:ascii="Microsoft Sans Serif" w:hAnsi="Microsoft Sans Serif"/>
          <w:sz w:val="28"/>
        </w:rPr>
      </w:pPr>
      <w:bookmarkStart w:name="2.4 Раздаточный материал" w:id="20"/>
      <w:bookmarkEnd w:id="20"/>
      <w:r>
        <w:rPr/>
      </w:r>
      <w:bookmarkStart w:name="_bookmark9" w:id="21"/>
      <w:bookmarkEnd w:id="21"/>
      <w:r>
        <w:rPr/>
      </w:r>
      <w:r>
        <w:rPr>
          <w:rFonts w:ascii="Microsoft Sans Serif" w:hAnsi="Microsoft Sans Serif"/>
          <w:spacing w:val="-2"/>
          <w:sz w:val="28"/>
        </w:rPr>
        <w:t>Раздаточный</w:t>
      </w:r>
      <w:r>
        <w:rPr>
          <w:rFonts w:ascii="Microsoft Sans Serif" w:hAnsi="Microsoft Sans Serif"/>
          <w:spacing w:val="-3"/>
          <w:sz w:val="28"/>
        </w:rPr>
        <w:t> </w:t>
      </w:r>
      <w:r>
        <w:rPr>
          <w:rFonts w:ascii="Microsoft Sans Serif" w:hAnsi="Microsoft Sans Serif"/>
          <w:spacing w:val="-2"/>
          <w:sz w:val="28"/>
        </w:rPr>
        <w:t>материал</w:t>
      </w:r>
    </w:p>
    <w:p>
      <w:pPr>
        <w:pStyle w:val="BodyText"/>
        <w:spacing w:before="120"/>
        <w:ind w:left="851"/>
        <w:jc w:val="left"/>
      </w:pPr>
      <w:r>
        <w:rPr/>
        <w:t>Представлен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Приложение</w:t>
      </w:r>
      <w:r>
        <w:rPr>
          <w:spacing w:val="-1"/>
        </w:rPr>
        <w:t> </w:t>
      </w:r>
      <w:r>
        <w:rPr>
          <w:spacing w:val="-5"/>
        </w:rPr>
        <w:t>А.</w:t>
      </w:r>
    </w:p>
    <w:p>
      <w:pPr>
        <w:pStyle w:val="BodyText"/>
        <w:spacing w:after="0"/>
        <w:jc w:val="left"/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numPr>
          <w:ilvl w:val="0"/>
          <w:numId w:val="9"/>
        </w:numPr>
        <w:tabs>
          <w:tab w:pos="1061" w:val="left" w:leader="none"/>
        </w:tabs>
        <w:spacing w:line="240" w:lineRule="auto" w:before="151" w:after="0"/>
        <w:ind w:left="1061" w:right="0" w:hanging="210"/>
        <w:jc w:val="both"/>
        <w:rPr>
          <w:rFonts w:ascii="Times New Roman" w:hAnsi="Times New Roman"/>
          <w:sz w:val="28"/>
        </w:rPr>
      </w:pPr>
      <w:bookmarkStart w:name="3 Знакомство с профессиональной информац" w:id="22"/>
      <w:bookmarkEnd w:id="22"/>
      <w:r>
        <w:rPr/>
      </w:r>
      <w:bookmarkStart w:name="_bookmark10" w:id="23"/>
      <w:bookmarkEnd w:id="23"/>
      <w:r>
        <w:rPr/>
      </w:r>
      <w:r>
        <w:rPr>
          <w:spacing w:val="-2"/>
        </w:rPr>
        <w:t>Знакомство</w:t>
      </w:r>
      <w:r>
        <w:rPr>
          <w:spacing w:val="-5"/>
        </w:rPr>
        <w:t> </w:t>
      </w:r>
      <w:r>
        <w:rPr>
          <w:spacing w:val="-2"/>
        </w:rPr>
        <w:t>с</w:t>
      </w:r>
      <w:r>
        <w:rPr>
          <w:spacing w:val="-3"/>
        </w:rPr>
        <w:t> </w:t>
      </w:r>
      <w:r>
        <w:rPr>
          <w:spacing w:val="-2"/>
        </w:rPr>
        <w:t>профессиональной</w:t>
      </w:r>
      <w:r>
        <w:rPr>
          <w:spacing w:val="-1"/>
        </w:rPr>
        <w:t> </w:t>
      </w:r>
      <w:r>
        <w:rPr>
          <w:spacing w:val="-2"/>
        </w:rPr>
        <w:t>информационной</w:t>
      </w:r>
      <w:r>
        <w:rPr/>
        <w:t> </w:t>
      </w:r>
      <w:r>
        <w:rPr>
          <w:spacing w:val="-2"/>
        </w:rPr>
        <w:t>средой</w:t>
      </w:r>
    </w:p>
    <w:p>
      <w:pPr>
        <w:pStyle w:val="ListParagraph"/>
        <w:numPr>
          <w:ilvl w:val="1"/>
          <w:numId w:val="9"/>
        </w:numPr>
        <w:tabs>
          <w:tab w:pos="1320" w:val="left" w:leader="none"/>
        </w:tabs>
        <w:spacing w:line="240" w:lineRule="auto" w:before="245" w:after="0"/>
        <w:ind w:left="1320" w:right="0" w:hanging="469"/>
        <w:jc w:val="left"/>
        <w:rPr>
          <w:rFonts w:ascii="Arial MT" w:hAnsi="Arial MT"/>
          <w:sz w:val="28"/>
        </w:rPr>
      </w:pPr>
      <w:bookmarkStart w:name="3.1 Профессиональные сообщества" w:id="24"/>
      <w:bookmarkEnd w:id="24"/>
      <w:r>
        <w:rPr/>
      </w:r>
      <w:bookmarkStart w:name="_bookmark11" w:id="25"/>
      <w:bookmarkEnd w:id="25"/>
      <w:r>
        <w:rPr/>
      </w:r>
      <w:r>
        <w:rPr>
          <w:rFonts w:ascii="Microsoft Sans Serif" w:hAnsi="Microsoft Sans Serif"/>
          <w:spacing w:val="-2"/>
          <w:sz w:val="28"/>
        </w:rPr>
        <w:t>Профессиональные</w:t>
      </w:r>
      <w:r>
        <w:rPr>
          <w:rFonts w:ascii="Microsoft Sans Serif" w:hAnsi="Microsoft Sans Serif"/>
          <w:spacing w:val="5"/>
          <w:sz w:val="28"/>
        </w:rPr>
        <w:t> </w:t>
      </w:r>
      <w:r>
        <w:rPr>
          <w:rFonts w:ascii="Microsoft Sans Serif" w:hAnsi="Microsoft Sans Serif"/>
          <w:spacing w:val="-2"/>
          <w:sz w:val="28"/>
        </w:rPr>
        <w:t>сообщества</w:t>
      </w:r>
    </w:p>
    <w:p>
      <w:pPr>
        <w:pStyle w:val="BodyText"/>
        <w:spacing w:line="360" w:lineRule="auto" w:before="119"/>
        <w:ind w:right="133" w:firstLine="710"/>
      </w:pPr>
      <w:r>
        <w:rPr/>
        <w:t>Профессиональное сообщество – это группа людей, объединённых общими</w:t>
      </w:r>
      <w:r>
        <w:rPr>
          <w:spacing w:val="-16"/>
        </w:rPr>
        <w:t> </w:t>
      </w:r>
      <w:r>
        <w:rPr/>
        <w:t>интересами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определённых</w:t>
      </w:r>
      <w:r>
        <w:rPr>
          <w:spacing w:val="-15"/>
        </w:rPr>
        <w:t> </w:t>
      </w:r>
      <w:r>
        <w:rPr/>
        <w:t>сферах</w:t>
      </w:r>
      <w:r>
        <w:rPr>
          <w:spacing w:val="-14"/>
        </w:rPr>
        <w:t> </w:t>
      </w:r>
      <w:r>
        <w:rPr/>
        <w:t>деятельности</w:t>
      </w:r>
      <w:r>
        <w:rPr>
          <w:spacing w:val="-18"/>
        </w:rPr>
        <w:t> </w:t>
      </w:r>
      <w:r>
        <w:rPr/>
        <w:t>и/или</w:t>
      </w:r>
      <w:r>
        <w:rPr>
          <w:spacing w:val="-17"/>
        </w:rPr>
        <w:t> </w:t>
      </w:r>
      <w:r>
        <w:rPr/>
        <w:t>принадлежащие к одной и той же профессии.</w:t>
      </w:r>
    </w:p>
    <w:p>
      <w:pPr>
        <w:pStyle w:val="ListParagraph"/>
        <w:numPr>
          <w:ilvl w:val="0"/>
          <w:numId w:val="14"/>
        </w:numPr>
        <w:tabs>
          <w:tab w:pos="1061" w:val="left" w:leader="none"/>
        </w:tabs>
        <w:spacing w:line="240" w:lineRule="auto" w:before="1" w:after="0"/>
        <w:ind w:left="1061" w:right="0" w:hanging="210"/>
        <w:jc w:val="both"/>
        <w:rPr>
          <w:sz w:val="28"/>
        </w:rPr>
      </w:pPr>
      <w:r>
        <w:rPr>
          <w:sz w:val="28"/>
        </w:rPr>
        <w:t>Ассоциация</w:t>
      </w:r>
      <w:r>
        <w:rPr>
          <w:spacing w:val="-3"/>
          <w:sz w:val="28"/>
        </w:rPr>
        <w:t> </w:t>
      </w:r>
      <w:r>
        <w:rPr>
          <w:sz w:val="28"/>
        </w:rPr>
        <w:t>Менеджеров</w:t>
      </w:r>
      <w:r>
        <w:rPr>
          <w:spacing w:val="-6"/>
          <w:sz w:val="28"/>
        </w:rPr>
        <w:t> </w:t>
      </w:r>
      <w:r>
        <w:rPr>
          <w:sz w:val="28"/>
        </w:rPr>
        <w:t>России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(АМР).</w:t>
      </w:r>
    </w:p>
    <w:p>
      <w:pPr>
        <w:pStyle w:val="BodyText"/>
        <w:spacing w:line="360" w:lineRule="auto" w:before="164"/>
        <w:ind w:right="144" w:firstLine="710"/>
      </w:pPr>
      <w:r>
        <w:rPr/>
        <w:t>Понятие профессиональных сообществ (объединений): АМР является некоммерческим партнерством профессиональных менеджеров, которое обеспечивает площадку для обмена опытом, навыками и знаниями.</w:t>
      </w:r>
    </w:p>
    <w:p>
      <w:pPr>
        <w:pStyle w:val="BodyText"/>
        <w:spacing w:line="360" w:lineRule="auto"/>
        <w:ind w:right="138" w:firstLine="710"/>
      </w:pPr>
      <w:r>
        <w:rPr/>
        <w:t>Цели и задачи: АМР ставит целью развитие профессионализма управленцев, укрепление менеджерской этики, а также представление и защита интересов своих членов в бизнес-сообществе и перед государственными </w:t>
      </w:r>
      <w:r>
        <w:rPr>
          <w:spacing w:val="-2"/>
        </w:rPr>
        <w:t>структурами.</w:t>
      </w:r>
    </w:p>
    <w:p>
      <w:pPr>
        <w:pStyle w:val="BodyText"/>
        <w:spacing w:line="360" w:lineRule="auto"/>
        <w:ind w:right="135" w:firstLine="710"/>
      </w:pPr>
      <w:r>
        <w:rPr/>
        <w:t>Формы и методы работы: АМР организует конференции, семинары, круглые столы, тренинги и курсы повышения квалификации, используя как очные, так и дистанционные формы обучения.</w:t>
      </w:r>
    </w:p>
    <w:p>
      <w:pPr>
        <w:pStyle w:val="BodyText"/>
        <w:spacing w:line="362" w:lineRule="auto"/>
        <w:ind w:right="143" w:firstLine="710"/>
      </w:pPr>
      <w:r>
        <w:rPr/>
        <w:t>Роль члена сообщества: члены АМР активно участвуют в мероприятиях, вносят свой вклад в разработку стандартов менеджмента, а также могут влиять на политику Ассоциации через участие в голосованиях и заседаниях.</w:t>
      </w:r>
    </w:p>
    <w:p>
      <w:pPr>
        <w:pStyle w:val="BodyText"/>
        <w:spacing w:line="360" w:lineRule="auto"/>
        <w:ind w:right="137" w:firstLine="710"/>
      </w:pPr>
      <w:r>
        <w:rPr/>
        <w:t>Возможности использования потенциала: для менеджеров и предпринимателей членство в АМР открывает доступ к уникальной экспертной базе, возможности сетевого взаимодействия и профессионального роста через обмен опытом и знаниями.</w:t>
      </w:r>
    </w:p>
    <w:p>
      <w:pPr>
        <w:pStyle w:val="ListParagraph"/>
        <w:numPr>
          <w:ilvl w:val="0"/>
          <w:numId w:val="14"/>
        </w:numPr>
        <w:tabs>
          <w:tab w:pos="1061" w:val="left" w:leader="none"/>
        </w:tabs>
        <w:spacing w:line="240" w:lineRule="auto" w:before="0" w:after="0"/>
        <w:ind w:left="1061" w:right="0" w:hanging="210"/>
        <w:jc w:val="both"/>
        <w:rPr>
          <w:sz w:val="28"/>
        </w:rPr>
      </w:pPr>
      <w:r>
        <w:rPr>
          <w:sz w:val="28"/>
        </w:rPr>
        <w:t>Executive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обучающееся</w:t>
      </w:r>
      <w:r>
        <w:rPr>
          <w:spacing w:val="-1"/>
          <w:sz w:val="28"/>
        </w:rPr>
        <w:t> </w:t>
      </w:r>
      <w:r>
        <w:rPr>
          <w:sz w:val="28"/>
        </w:rPr>
        <w:t>Сообщество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менеджеров.</w:t>
      </w:r>
    </w:p>
    <w:p>
      <w:pPr>
        <w:pStyle w:val="BodyText"/>
        <w:spacing w:line="360" w:lineRule="auto" w:before="150"/>
        <w:ind w:right="131" w:firstLine="710"/>
      </w:pPr>
      <w:r>
        <w:rPr/>
        <w:t>Понятие профессиональных сообществ: Executive – это платформа для профессионального общения менеджеров различных уровней, способствующая обмену опытом и саморазвитию.</w:t>
      </w:r>
    </w:p>
    <w:p>
      <w:pPr>
        <w:pStyle w:val="BodyText"/>
        <w:spacing w:line="360" w:lineRule="auto" w:before="2"/>
        <w:ind w:right="140" w:firstLine="710"/>
      </w:pPr>
      <w:r>
        <w:rPr/>
        <w:t>Цели и задачи: сообщество направлено на повышение эффективности управленческой деятельности через образовательные</w:t>
      </w:r>
      <w:r>
        <w:rPr>
          <w:spacing w:val="-1"/>
        </w:rPr>
        <w:t> </w:t>
      </w:r>
      <w:r>
        <w:rPr/>
        <w:t>программы и партнерские </w:t>
      </w:r>
      <w:r>
        <w:rPr>
          <w:spacing w:val="-2"/>
        </w:rPr>
        <w:t>взаимодействия.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31" w:firstLine="710"/>
      </w:pPr>
      <w:r>
        <w:rPr/>
        <w:t>Формы и методы работы: организует вебинары, онлайн-курсы, а также предоставляет платформу для публикации статей и проведения дискуссий.</w:t>
      </w:r>
    </w:p>
    <w:p>
      <w:pPr>
        <w:pStyle w:val="BodyText"/>
        <w:spacing w:line="360" w:lineRule="auto" w:before="6"/>
        <w:ind w:right="142" w:firstLine="710"/>
      </w:pPr>
      <w:r>
        <w:rPr/>
        <w:t>Роль члена сообщества: члены могут быть как участниками, так и создателями образовательного контента, укреплять свою репутацию через участие в профессиональных дискуссиях.</w:t>
      </w:r>
    </w:p>
    <w:p>
      <w:pPr>
        <w:pStyle w:val="BodyText"/>
        <w:spacing w:line="360" w:lineRule="auto" w:before="1"/>
        <w:ind w:right="139" w:firstLine="710"/>
      </w:pPr>
      <w:r>
        <w:rPr/>
        <w:t>Возможности</w:t>
      </w:r>
      <w:r>
        <w:rPr>
          <w:spacing w:val="-2"/>
        </w:rPr>
        <w:t> </w:t>
      </w:r>
      <w:r>
        <w:rPr/>
        <w:t>использования</w:t>
      </w:r>
      <w:r>
        <w:rPr>
          <w:spacing w:val="-2"/>
        </w:rPr>
        <w:t> </w:t>
      </w:r>
      <w:r>
        <w:rPr/>
        <w:t>потенциала:</w:t>
      </w:r>
      <w:r>
        <w:rPr>
          <w:spacing w:val="-5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сообществе</w:t>
      </w:r>
      <w:r>
        <w:rPr>
          <w:spacing w:val="-2"/>
        </w:rPr>
        <w:t> </w:t>
      </w:r>
      <w:r>
        <w:rPr/>
        <w:t>позволяет менеджерам и предпринимателям постоянно находиться в курсе новых тенденций управления, получать обратную связь от коллег и развивать личный </w:t>
      </w:r>
      <w:r>
        <w:rPr>
          <w:spacing w:val="-2"/>
        </w:rPr>
        <w:t>бренд.</w:t>
      </w:r>
    </w:p>
    <w:p>
      <w:pPr>
        <w:pStyle w:val="ListParagraph"/>
        <w:numPr>
          <w:ilvl w:val="0"/>
          <w:numId w:val="14"/>
        </w:numPr>
        <w:tabs>
          <w:tab w:pos="1061" w:val="left" w:leader="none"/>
        </w:tabs>
        <w:spacing w:line="321" w:lineRule="exact" w:before="0" w:after="0"/>
        <w:ind w:left="1061" w:right="0" w:hanging="210"/>
        <w:jc w:val="both"/>
        <w:rPr>
          <w:sz w:val="28"/>
        </w:rPr>
      </w:pPr>
      <w:r>
        <w:rPr>
          <w:sz w:val="28"/>
        </w:rPr>
        <w:t>Консорциум</w:t>
      </w:r>
      <w:r>
        <w:rPr>
          <w:spacing w:val="-4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менеджмента.</w:t>
      </w:r>
    </w:p>
    <w:p>
      <w:pPr>
        <w:pStyle w:val="BodyText"/>
        <w:spacing w:line="360" w:lineRule="auto" w:before="164"/>
        <w:ind w:right="141" w:firstLine="710"/>
      </w:pPr>
      <w:r>
        <w:rPr/>
        <w:t>Понятие профессиональных сообществ: Консорциум является объединением, целью которого является повышение качества управления в организациях и системах различного уровня.</w:t>
      </w:r>
    </w:p>
    <w:p>
      <w:pPr>
        <w:pStyle w:val="BodyText"/>
        <w:spacing w:line="362" w:lineRule="auto"/>
        <w:ind w:right="132" w:firstLine="710"/>
      </w:pPr>
      <w:r>
        <w:rPr/>
        <w:t>Цели и задачи: содействие в формировании профессиональных стандартов, развитие менеджмент-образования и научно-исследовательская </w:t>
      </w:r>
      <w:r>
        <w:rPr>
          <w:spacing w:val="-2"/>
        </w:rPr>
        <w:t>деятельность.</w:t>
      </w:r>
    </w:p>
    <w:p>
      <w:pPr>
        <w:pStyle w:val="BodyText"/>
        <w:spacing w:line="362" w:lineRule="auto"/>
        <w:ind w:right="138" w:firstLine="710"/>
      </w:pPr>
      <w:r>
        <w:rPr/>
        <w:t>Формы и методы работы: проведение научных исследований, разработка учебных программ, сертификация менеджеров.</w:t>
      </w:r>
    </w:p>
    <w:p>
      <w:pPr>
        <w:pStyle w:val="BodyText"/>
        <w:spacing w:line="362" w:lineRule="auto"/>
        <w:ind w:right="138" w:firstLine="710"/>
      </w:pPr>
      <w:r>
        <w:rPr/>
        <w:t>Роль члена сообщества: члены Консорциума участвуют в научных исследованиях, разработке методик и стандартов менеджмента.</w:t>
      </w:r>
    </w:p>
    <w:p>
      <w:pPr>
        <w:pStyle w:val="BodyText"/>
        <w:spacing w:line="360" w:lineRule="auto"/>
        <w:ind w:right="138" w:firstLine="710"/>
      </w:pPr>
      <w:r>
        <w:rPr/>
        <w:t>Возможности использования потенциала: менеджеры и предприниматели могут использовать ресурсы Консорциума для повышения своей квалификации и участия в создании передовых управленческих практик.</w:t>
      </w:r>
    </w:p>
    <w:p>
      <w:pPr>
        <w:pStyle w:val="ListParagraph"/>
        <w:numPr>
          <w:ilvl w:val="0"/>
          <w:numId w:val="14"/>
        </w:numPr>
        <w:tabs>
          <w:tab w:pos="1115" w:val="left" w:leader="none"/>
        </w:tabs>
        <w:spacing w:line="362" w:lineRule="auto" w:before="0" w:after="0"/>
        <w:ind w:left="141" w:right="140" w:firstLine="710"/>
        <w:jc w:val="both"/>
        <w:rPr>
          <w:sz w:val="28"/>
        </w:rPr>
      </w:pPr>
      <w:r>
        <w:rPr>
          <w:sz w:val="28"/>
        </w:rPr>
        <w:t>Институт Сертифицированных Финансовых Менеджеров (Российское </w:t>
      </w:r>
      <w:r>
        <w:rPr>
          <w:spacing w:val="-2"/>
          <w:sz w:val="28"/>
        </w:rPr>
        <w:t>отделение).</w:t>
      </w:r>
    </w:p>
    <w:p>
      <w:pPr>
        <w:pStyle w:val="BodyText"/>
        <w:spacing w:line="360" w:lineRule="auto"/>
        <w:ind w:right="141" w:firstLine="710"/>
      </w:pPr>
      <w:r>
        <w:rPr/>
        <w:t>Понятие профессиональных сообществ: Институт представляет интересы финансовых менеджеров и способствует развитию финансового менеджмента как профессии.</w:t>
      </w:r>
    </w:p>
    <w:p>
      <w:pPr>
        <w:pStyle w:val="BodyText"/>
        <w:spacing w:line="362" w:lineRule="auto"/>
        <w:ind w:right="143" w:firstLine="710"/>
      </w:pPr>
      <w:r>
        <w:rPr/>
        <w:t>Цели и задачи: сертификация специалистов, развитие профессиональных стандартов и методологий в финансовом управлении.</w:t>
      </w:r>
    </w:p>
    <w:p>
      <w:pPr>
        <w:pStyle w:val="BodyText"/>
        <w:spacing w:after="0" w:line="362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60" w:lineRule="auto" w:before="151"/>
        <w:ind w:right="129" w:firstLine="710"/>
      </w:pPr>
      <w:r>
        <w:rPr/>
        <w:t>Формы и методы работы: проведение экзаменационных тестирований, организация профессиональных мероприятий, издание научно-практических </w:t>
      </w:r>
      <w:r>
        <w:rPr>
          <w:spacing w:val="-2"/>
        </w:rPr>
        <w:t>материалов.</w:t>
      </w:r>
    </w:p>
    <w:p>
      <w:pPr>
        <w:pStyle w:val="BodyText"/>
        <w:spacing w:line="360" w:lineRule="auto" w:before="2"/>
        <w:ind w:right="144" w:firstLine="710"/>
      </w:pPr>
      <w:r>
        <w:rPr/>
        <w:t>Роль члена сообщества: члены Института участвуют в программе непрерывного профессионального образования и имеют возможность подтверждать свой статус сертифицированных специалистов.</w:t>
      </w:r>
    </w:p>
    <w:p>
      <w:pPr>
        <w:pStyle w:val="BodyText"/>
        <w:spacing w:line="362" w:lineRule="auto"/>
        <w:ind w:right="140" w:firstLine="710"/>
      </w:pPr>
      <w:r>
        <w:rPr/>
        <w:t>Возможности использования потенциала: сертификация в Институте повышает профессиональный статус менеджера, обеспечивая признание на рынке труда и укрепляя доверие со стороны работодателей и клиентов.</w:t>
      </w:r>
    </w:p>
    <w:p>
      <w:pPr>
        <w:pStyle w:val="ListParagraph"/>
        <w:numPr>
          <w:ilvl w:val="0"/>
          <w:numId w:val="14"/>
        </w:numPr>
        <w:tabs>
          <w:tab w:pos="1485" w:val="left" w:leader="none"/>
        </w:tabs>
        <w:spacing w:line="362" w:lineRule="auto" w:before="0" w:after="0"/>
        <w:ind w:left="141" w:right="137" w:firstLine="710"/>
        <w:jc w:val="both"/>
        <w:rPr>
          <w:sz w:val="28"/>
        </w:rPr>
      </w:pPr>
      <w:r>
        <w:rPr>
          <w:sz w:val="28"/>
        </w:rPr>
        <w:t>Российская ассоциация развития малого и среднего предпринимательства (РАРМСП).</w:t>
      </w:r>
    </w:p>
    <w:p>
      <w:pPr>
        <w:pStyle w:val="BodyText"/>
        <w:spacing w:line="360" w:lineRule="auto"/>
        <w:ind w:right="139" w:firstLine="710"/>
      </w:pPr>
      <w:r>
        <w:rPr/>
        <w:t>Понятие профессиональных сообществ: РАРМСП обеспечивает поддержку</w:t>
      </w:r>
      <w:r>
        <w:rPr>
          <w:spacing w:val="-18"/>
        </w:rPr>
        <w:t> </w:t>
      </w:r>
      <w:r>
        <w:rPr/>
        <w:t>малому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среднему</w:t>
      </w:r>
      <w:r>
        <w:rPr>
          <w:spacing w:val="-17"/>
        </w:rPr>
        <w:t> </w:t>
      </w:r>
      <w:r>
        <w:rPr/>
        <w:t>бизнесу,</w:t>
      </w:r>
      <w:r>
        <w:rPr>
          <w:spacing w:val="-18"/>
        </w:rPr>
        <w:t> </w:t>
      </w:r>
      <w:r>
        <w:rPr/>
        <w:t>предлагая</w:t>
      </w:r>
      <w:r>
        <w:rPr>
          <w:spacing w:val="-17"/>
        </w:rPr>
        <w:t> </w:t>
      </w:r>
      <w:r>
        <w:rPr/>
        <w:t>площадку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взаимодействия и защиты интересов предпринимателей.</w:t>
      </w:r>
    </w:p>
    <w:p>
      <w:pPr>
        <w:pStyle w:val="BodyText"/>
        <w:spacing w:line="360" w:lineRule="auto"/>
        <w:ind w:right="138" w:firstLine="710"/>
      </w:pPr>
      <w:r>
        <w:rPr/>
        <w:t>Цели и задачи: поддержка предпринимательской деятельности, лоббирование интересов в государственных органах, образовательные и консультационные программы.</w:t>
      </w:r>
    </w:p>
    <w:p>
      <w:pPr>
        <w:pStyle w:val="BodyText"/>
        <w:spacing w:line="360" w:lineRule="auto"/>
        <w:ind w:right="138" w:firstLine="710"/>
      </w:pPr>
      <w:r>
        <w:rPr/>
        <w:t>Формы и методы работы: организация образовательных мероприятий, предоставление юридической поддержки, разработка предложений по улучшению бизнес-климата.</w:t>
      </w:r>
    </w:p>
    <w:p>
      <w:pPr>
        <w:pStyle w:val="BodyText"/>
        <w:spacing w:line="360" w:lineRule="auto"/>
        <w:ind w:right="135" w:firstLine="710"/>
      </w:pPr>
      <w:r>
        <w:rPr/>
        <w:t>Роль члена сообщества: члены РАРМСП активно участвуют в образовательных и лоббистских проектах, могут получать консультации и поддержку от ассоциации.</w:t>
      </w:r>
    </w:p>
    <w:p>
      <w:pPr>
        <w:pStyle w:val="ListParagraph"/>
        <w:numPr>
          <w:ilvl w:val="1"/>
          <w:numId w:val="9"/>
        </w:numPr>
        <w:tabs>
          <w:tab w:pos="1320" w:val="left" w:leader="none"/>
        </w:tabs>
        <w:spacing w:line="240" w:lineRule="auto" w:before="216" w:after="0"/>
        <w:ind w:left="1320" w:right="0" w:hanging="469"/>
        <w:jc w:val="left"/>
        <w:rPr>
          <w:rFonts w:ascii="Arial MT" w:hAnsi="Arial MT"/>
          <w:sz w:val="28"/>
        </w:rPr>
      </w:pPr>
      <w:bookmarkStart w:name="3.2 Специализированные информационные ре" w:id="26"/>
      <w:bookmarkEnd w:id="26"/>
      <w:r>
        <w:rPr/>
      </w:r>
      <w:bookmarkStart w:name="_bookmark12" w:id="27"/>
      <w:bookmarkEnd w:id="27"/>
      <w:r>
        <w:rPr/>
      </w:r>
      <w:r>
        <w:rPr>
          <w:rFonts w:ascii="Microsoft Sans Serif" w:hAnsi="Microsoft Sans Serif"/>
          <w:spacing w:val="-2"/>
          <w:sz w:val="28"/>
        </w:rPr>
        <w:t>Специализированные</w:t>
      </w:r>
      <w:r>
        <w:rPr>
          <w:rFonts w:ascii="Microsoft Sans Serif" w:hAnsi="Microsoft Sans Serif"/>
          <w:spacing w:val="-4"/>
          <w:sz w:val="28"/>
        </w:rPr>
        <w:t> </w:t>
      </w:r>
      <w:r>
        <w:rPr>
          <w:rFonts w:ascii="Microsoft Sans Serif" w:hAnsi="Microsoft Sans Serif"/>
          <w:spacing w:val="-2"/>
          <w:sz w:val="28"/>
        </w:rPr>
        <w:t>информационные</w:t>
      </w:r>
      <w:r>
        <w:rPr>
          <w:rFonts w:ascii="Microsoft Sans Serif" w:hAnsi="Microsoft Sans Serif"/>
          <w:spacing w:val="-4"/>
          <w:sz w:val="28"/>
        </w:rPr>
        <w:t> </w:t>
      </w:r>
      <w:r>
        <w:rPr>
          <w:rFonts w:ascii="Microsoft Sans Serif" w:hAnsi="Microsoft Sans Serif"/>
          <w:spacing w:val="-2"/>
          <w:sz w:val="28"/>
        </w:rPr>
        <w:t>ресурсы,</w:t>
      </w:r>
    </w:p>
    <w:p>
      <w:pPr>
        <w:pStyle w:val="BodyText"/>
        <w:spacing w:line="247" w:lineRule="auto" w:before="8"/>
        <w:ind w:left="1362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</w:rPr>
        <w:t>поддерживающие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профессиональную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</w:rPr>
        <w:t>деятельность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</w:rPr>
        <w:t>области менеджмента и предпринимательства</w:t>
      </w:r>
    </w:p>
    <w:p>
      <w:pPr>
        <w:pStyle w:val="BodyText"/>
        <w:spacing w:line="360" w:lineRule="auto" w:before="114"/>
        <w:ind w:right="129" w:firstLine="710"/>
      </w:pPr>
      <w:r>
        <w:rPr/>
        <w:t>AUP.Ru. Административно-управленческий портал с библиотекой книг, статей и документов, бизнес-форумом, лентой экономических новостей и мага- зином маркетинговых исследований. Предназначен для руководителей, мене- джеров, маркетологов, финансистов и экономистов предприятий.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60" w:lineRule="auto" w:before="151"/>
        <w:ind w:right="133" w:firstLine="710"/>
      </w:pPr>
      <w:r>
        <w:rPr/>
        <w:t>«Корпоративный менеджмент». Интернет-проект для всех, кто связан с бизнесом. Содержит справочную и методическую информацию, аналитику и практические примеры по управлению компаниями, инвестициям, оценке, фи- </w:t>
      </w:r>
      <w:r>
        <w:rPr>
          <w:spacing w:val="-2"/>
        </w:rPr>
        <w:t>нансам.</w:t>
      </w:r>
    </w:p>
    <w:p>
      <w:pPr>
        <w:pStyle w:val="BodyText"/>
        <w:tabs>
          <w:tab w:pos="7734" w:val="left" w:leader="none"/>
        </w:tabs>
        <w:spacing w:line="360" w:lineRule="auto"/>
        <w:ind w:right="136" w:firstLine="710"/>
      </w:pPr>
      <w:r>
        <w:rPr/>
        <w:t>Портал</w:t>
      </w:r>
      <w:r>
        <w:rPr>
          <w:spacing w:val="80"/>
        </w:rPr>
        <w:t>  </w:t>
      </w:r>
      <w:r>
        <w:rPr/>
        <w:t>бизнес-навигатора</w:t>
      </w:r>
      <w:r>
        <w:rPr>
          <w:spacing w:val="80"/>
        </w:rPr>
        <w:t>  </w:t>
      </w:r>
      <w:r>
        <w:rPr/>
        <w:t>МСП</w:t>
      </w:r>
      <w:r>
        <w:rPr>
          <w:spacing w:val="80"/>
        </w:rPr>
        <w:t>  </w:t>
      </w:r>
      <w:r>
        <w:rPr/>
        <w:t>(smbn.ru)</w:t>
        <w:tab/>
        <w:t>− ресурс </w:t>
      </w:r>
      <w:r>
        <w:rPr/>
        <w:t>для предпринимателей, которые хотят открыть или расширить свой бизнес, и работать</w:t>
      </w:r>
      <w:r>
        <w:rPr>
          <w:spacing w:val="-12"/>
        </w:rPr>
        <w:t> </w:t>
      </w:r>
      <w:r>
        <w:rPr/>
        <w:t>честно,</w:t>
      </w:r>
      <w:r>
        <w:rPr>
          <w:spacing w:val="-13"/>
        </w:rPr>
        <w:t> </w:t>
      </w:r>
      <w:r>
        <w:rPr/>
        <w:t>легально,</w:t>
      </w:r>
      <w:r>
        <w:rPr>
          <w:spacing w:val="-13"/>
        </w:rPr>
        <w:t> </w:t>
      </w:r>
      <w:r>
        <w:rPr/>
        <w:t>платить</w:t>
      </w:r>
      <w:r>
        <w:rPr>
          <w:spacing w:val="-12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налоги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отчисления,</w:t>
      </w:r>
      <w:r>
        <w:rPr>
          <w:spacing w:val="-14"/>
        </w:rPr>
        <w:t> </w:t>
      </w:r>
      <w:r>
        <w:rPr/>
        <w:t>зарабатывая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свое будущее и будущее своих детей [19].</w:t>
      </w:r>
    </w:p>
    <w:p>
      <w:pPr>
        <w:pStyle w:val="BodyText"/>
        <w:spacing w:line="360" w:lineRule="auto" w:before="3"/>
        <w:ind w:right="132" w:firstLine="710"/>
      </w:pPr>
      <w:r>
        <w:rPr/>
        <w:t>Центр оказания услуг «Мой бизнес» (mb38.ru) – это центр оказания комплекса услуг для предпринимателей и юридических лиц, в котором представители</w:t>
      </w:r>
      <w:r>
        <w:rPr>
          <w:spacing w:val="64"/>
          <w:w w:val="150"/>
        </w:rPr>
        <w:t> </w:t>
      </w:r>
      <w:r>
        <w:rPr/>
        <w:t>бизнеса</w:t>
      </w:r>
      <w:r>
        <w:rPr>
          <w:spacing w:val="73"/>
          <w:w w:val="150"/>
        </w:rPr>
        <w:t> </w:t>
      </w:r>
      <w:r>
        <w:rPr/>
        <w:t>могут</w:t>
      </w:r>
      <w:r>
        <w:rPr>
          <w:spacing w:val="74"/>
          <w:w w:val="150"/>
        </w:rPr>
        <w:t> </w:t>
      </w:r>
      <w:r>
        <w:rPr/>
        <w:t>получить</w:t>
      </w:r>
      <w:r>
        <w:rPr>
          <w:spacing w:val="69"/>
          <w:w w:val="150"/>
        </w:rPr>
        <w:t> </w:t>
      </w:r>
      <w:r>
        <w:rPr/>
        <w:t>услуги</w:t>
      </w:r>
      <w:r>
        <w:rPr>
          <w:spacing w:val="73"/>
          <w:w w:val="150"/>
        </w:rPr>
        <w:t> </w:t>
      </w:r>
      <w:r>
        <w:rPr/>
        <w:t>и</w:t>
      </w:r>
      <w:r>
        <w:rPr>
          <w:spacing w:val="72"/>
          <w:w w:val="150"/>
        </w:rPr>
        <w:t> </w:t>
      </w:r>
      <w:r>
        <w:rPr/>
        <w:t>поддержку</w:t>
      </w:r>
      <w:r>
        <w:rPr>
          <w:spacing w:val="72"/>
          <w:w w:val="150"/>
        </w:rPr>
        <w:t> </w:t>
      </w:r>
      <w:r>
        <w:rPr/>
        <w:t>по</w:t>
      </w:r>
      <w:r>
        <w:rPr>
          <w:spacing w:val="73"/>
          <w:w w:val="150"/>
        </w:rPr>
        <w:t> </w:t>
      </w:r>
      <w:r>
        <w:rPr>
          <w:spacing w:val="-2"/>
        </w:rPr>
        <w:t>принципу</w:t>
      </w:r>
    </w:p>
    <w:p>
      <w:pPr>
        <w:pStyle w:val="BodyText"/>
        <w:spacing w:line="318" w:lineRule="exact"/>
      </w:pPr>
      <w:r>
        <w:rPr/>
        <w:t>«одного</w:t>
      </w:r>
      <w:r>
        <w:rPr>
          <w:spacing w:val="1"/>
        </w:rPr>
        <w:t> </w:t>
      </w:r>
      <w:r>
        <w:rPr/>
        <w:t>окна»</w:t>
      </w:r>
      <w:r>
        <w:rPr>
          <w:spacing w:val="1"/>
        </w:rPr>
        <w:t> </w:t>
      </w:r>
      <w:r>
        <w:rPr>
          <w:spacing w:val="-2"/>
        </w:rPr>
        <w:t>[20].</w:t>
      </w:r>
    </w:p>
    <w:p>
      <w:pPr>
        <w:pStyle w:val="BodyText"/>
        <w:spacing w:line="357" w:lineRule="auto" w:before="163"/>
        <w:ind w:left="851" w:right="142"/>
      </w:pPr>
      <w:r>
        <w:rPr/>
        <w:t>Административно-управленческий портал (</w:t>
      </w:r>
      <w:hyperlink r:id="rId12">
        <w:r>
          <w:rPr/>
          <w:t>http://www.aup.ru)</w:t>
        </w:r>
      </w:hyperlink>
      <w:r>
        <w:rPr/>
        <w:t> [21]. Целевые</w:t>
      </w:r>
      <w:r>
        <w:rPr>
          <w:spacing w:val="47"/>
          <w:w w:val="150"/>
        </w:rPr>
        <w:t> </w:t>
      </w:r>
      <w:r>
        <w:rPr/>
        <w:t>группы</w:t>
      </w:r>
      <w:r>
        <w:rPr>
          <w:spacing w:val="49"/>
          <w:w w:val="150"/>
        </w:rPr>
        <w:t> </w:t>
      </w:r>
      <w:r>
        <w:rPr/>
        <w:t>пользователей</w:t>
      </w:r>
      <w:r>
        <w:rPr>
          <w:spacing w:val="49"/>
          <w:w w:val="150"/>
        </w:rPr>
        <w:t> </w:t>
      </w:r>
      <w:r>
        <w:rPr/>
        <w:t>информации:</w:t>
      </w:r>
      <w:r>
        <w:rPr>
          <w:spacing w:val="50"/>
          <w:w w:val="150"/>
        </w:rPr>
        <w:t> </w:t>
      </w:r>
      <w:r>
        <w:rPr/>
        <w:t>руководители</w:t>
      </w:r>
      <w:r>
        <w:rPr>
          <w:spacing w:val="49"/>
          <w:w w:val="150"/>
        </w:rPr>
        <w:t> </w:t>
      </w:r>
      <w:r>
        <w:rPr>
          <w:spacing w:val="-2"/>
        </w:rPr>
        <w:t>компаний,</w:t>
      </w:r>
    </w:p>
    <w:p>
      <w:pPr>
        <w:pStyle w:val="BodyText"/>
        <w:spacing w:line="360" w:lineRule="auto" w:before="6"/>
        <w:ind w:right="144"/>
      </w:pPr>
      <w:r>
        <w:rPr/>
        <w:t>менеджеры</w:t>
      </w:r>
      <w:r>
        <w:rPr>
          <w:spacing w:val="-6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высшего</w:t>
      </w:r>
      <w:r>
        <w:rPr>
          <w:spacing w:val="-9"/>
        </w:rPr>
        <w:t> </w:t>
      </w:r>
      <w:r>
        <w:rPr/>
        <w:t>звена,</w:t>
      </w:r>
      <w:r>
        <w:rPr>
          <w:spacing w:val="-8"/>
        </w:rPr>
        <w:t> </w:t>
      </w:r>
      <w:r>
        <w:rPr/>
        <w:t>специалисты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управлению</w:t>
      </w:r>
      <w:r>
        <w:rPr>
          <w:spacing w:val="-8"/>
        </w:rPr>
        <w:t> </w:t>
      </w:r>
      <w:r>
        <w:rPr/>
        <w:t>персоналом, а также студенты и преподаватели вузов по специальностям «Управление персоналом», «Менеджмент» и «Бизнес-администрирование».</w:t>
      </w:r>
    </w:p>
    <w:p>
      <w:pPr>
        <w:pStyle w:val="BodyText"/>
        <w:spacing w:line="360" w:lineRule="auto" w:before="1"/>
        <w:ind w:right="129" w:firstLine="710"/>
      </w:pPr>
      <w:r>
        <w:rPr/>
        <w:t>Тематика представленной деловой информации, документов: статьи и ма- териалы по вопросам управления и администрирования, управления персона- лом, стратегического и финансового менеджмента, маркетинга, а также законо- дательные и нормативные акты, касающиеся ведения бизнеса.</w:t>
      </w:r>
    </w:p>
    <w:p>
      <w:pPr>
        <w:pStyle w:val="BodyText"/>
        <w:spacing w:line="360" w:lineRule="auto"/>
        <w:ind w:right="129" w:firstLine="710"/>
      </w:pPr>
      <w:r>
        <w:rPr/>
        <w:t>Возможности использования информации для создания бизнеса и/или ве- дения профессиональной деятельности: портал может служить источником знаний для принятия управленческих решений, разработки стратегии развития компании,</w:t>
      </w:r>
      <w:r>
        <w:rPr>
          <w:spacing w:val="-11"/>
        </w:rPr>
        <w:t> </w:t>
      </w:r>
      <w:r>
        <w:rPr/>
        <w:t>поиска</w:t>
      </w:r>
      <w:r>
        <w:rPr>
          <w:spacing w:val="-11"/>
        </w:rPr>
        <w:t> </w:t>
      </w:r>
      <w:r>
        <w:rPr/>
        <w:t>актуальных</w:t>
      </w:r>
      <w:r>
        <w:rPr>
          <w:spacing w:val="-12"/>
        </w:rPr>
        <w:t> </w:t>
      </w:r>
      <w:r>
        <w:rPr/>
        <w:t>подходов</w:t>
      </w:r>
      <w:r>
        <w:rPr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управлению</w:t>
      </w:r>
      <w:r>
        <w:rPr>
          <w:spacing w:val="-11"/>
        </w:rPr>
        <w:t> </w:t>
      </w:r>
      <w:r>
        <w:rPr/>
        <w:t>персоналом</w:t>
      </w:r>
      <w:r>
        <w:rPr>
          <w:spacing w:val="-14"/>
        </w:rPr>
        <w:t> </w:t>
      </w:r>
      <w:r>
        <w:rPr/>
        <w:t>и</w:t>
      </w:r>
      <w:r>
        <w:rPr>
          <w:spacing w:val="-11"/>
        </w:rPr>
        <w:t> </w:t>
      </w:r>
      <w:r>
        <w:rPr/>
        <w:t>финансами.</w:t>
      </w:r>
    </w:p>
    <w:p>
      <w:pPr>
        <w:pStyle w:val="BodyText"/>
        <w:spacing w:before="3"/>
        <w:ind w:left="851"/>
      </w:pPr>
      <w:r>
        <w:rPr/>
        <w:t>Корпоративный</w:t>
      </w:r>
      <w:r>
        <w:rPr>
          <w:spacing w:val="-7"/>
        </w:rPr>
        <w:t> </w:t>
      </w:r>
      <w:r>
        <w:rPr/>
        <w:t>менеджмент</w:t>
      </w:r>
      <w:r>
        <w:rPr>
          <w:spacing w:val="-6"/>
        </w:rPr>
        <w:t> </w:t>
      </w:r>
      <w:r>
        <w:rPr/>
        <w:t>(</w:t>
      </w:r>
      <w:hyperlink r:id="rId13">
        <w:r>
          <w:rPr/>
          <w:t>http://www.cfin.ru)</w:t>
        </w:r>
      </w:hyperlink>
      <w:r>
        <w:rPr>
          <w:spacing w:val="-6"/>
        </w:rPr>
        <w:t> </w:t>
      </w:r>
      <w:r>
        <w:rPr>
          <w:spacing w:val="-2"/>
        </w:rPr>
        <w:t>[22].</w:t>
      </w:r>
    </w:p>
    <w:p>
      <w:pPr>
        <w:pStyle w:val="BodyText"/>
        <w:spacing w:line="360" w:lineRule="auto" w:before="158"/>
        <w:ind w:right="129" w:firstLine="710"/>
      </w:pPr>
      <w:r>
        <w:rPr/>
        <w:t>Целевые группы пользователей информации: финансовые директора, ме- неджеры по стратегическому планированию, аудиторы, экономисты, а также студенты экономических специальностей и преподаватели.</w:t>
      </w:r>
    </w:p>
    <w:p>
      <w:pPr>
        <w:pStyle w:val="BodyText"/>
        <w:spacing w:before="1"/>
        <w:ind w:left="851"/>
      </w:pPr>
      <w:r>
        <w:rPr/>
        <w:t>Тематика</w:t>
      </w:r>
      <w:r>
        <w:rPr>
          <w:spacing w:val="-2"/>
        </w:rPr>
        <w:t> </w:t>
      </w:r>
      <w:r>
        <w:rPr/>
        <w:t>представленной</w:t>
      </w:r>
      <w:r>
        <w:rPr>
          <w:spacing w:val="-6"/>
        </w:rPr>
        <w:t> </w:t>
      </w:r>
      <w:r>
        <w:rPr/>
        <w:t>деловой</w:t>
      </w:r>
      <w:r>
        <w:rPr>
          <w:spacing w:val="-1"/>
        </w:rPr>
        <w:t> </w:t>
      </w:r>
      <w:r>
        <w:rPr/>
        <w:t>информации,</w:t>
      </w:r>
      <w:r>
        <w:rPr>
          <w:spacing w:val="-1"/>
        </w:rPr>
        <w:t> </w:t>
      </w:r>
      <w:r>
        <w:rPr/>
        <w:t>документов: </w:t>
      </w:r>
      <w:r>
        <w:rPr>
          <w:spacing w:val="-2"/>
        </w:rPr>
        <w:t>информация</w:t>
      </w:r>
    </w:p>
    <w:p>
      <w:pPr>
        <w:pStyle w:val="BodyText"/>
        <w:spacing w:after="0"/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39"/>
      </w:pPr>
      <w:r>
        <w:rPr/>
        <w:t>по финансовому менеджменту, корпоративным финансам, анализу рынка, инвестиционным стратегиям, бухгалтерскому учету и аудиту.</w:t>
      </w:r>
    </w:p>
    <w:p>
      <w:pPr>
        <w:pStyle w:val="BodyText"/>
        <w:spacing w:line="360" w:lineRule="auto" w:before="6"/>
        <w:ind w:right="132" w:firstLine="710"/>
      </w:pPr>
      <w:r>
        <w:rPr/>
        <w:t>Возможности использования информации для создания бизнеса и/или ведения профессиональной деятельности: предоставляет данные для глубокого анализа финансового состояния бизнеса, планирования инвестиций, оптимизации налогообложения и улучшения финансовых результатов деятельности предприятия.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numPr>
          <w:ilvl w:val="0"/>
          <w:numId w:val="9"/>
        </w:numPr>
        <w:tabs>
          <w:tab w:pos="1061" w:val="left" w:leader="none"/>
        </w:tabs>
        <w:spacing w:line="240" w:lineRule="auto" w:before="151" w:after="0"/>
        <w:ind w:left="1061" w:right="0" w:hanging="210"/>
        <w:jc w:val="left"/>
        <w:rPr>
          <w:rFonts w:ascii="Times New Roman" w:hAnsi="Times New Roman"/>
          <w:sz w:val="28"/>
        </w:rPr>
      </w:pPr>
      <w:bookmarkStart w:name="4 Методы управления и самоорганизации" w:id="28"/>
      <w:bookmarkEnd w:id="28"/>
      <w:r>
        <w:rPr/>
      </w:r>
      <w:bookmarkStart w:name="_bookmark13" w:id="29"/>
      <w:bookmarkEnd w:id="29"/>
      <w:r>
        <w:rPr/>
      </w:r>
      <w:r>
        <w:rPr/>
        <w:t>Методы</w:t>
      </w:r>
      <w:r>
        <w:rPr>
          <w:spacing w:val="-3"/>
        </w:rPr>
        <w:t> </w:t>
      </w:r>
      <w:r>
        <w:rPr/>
        <w:t>управления и</w:t>
      </w:r>
      <w:r>
        <w:rPr>
          <w:spacing w:val="-4"/>
        </w:rPr>
        <w:t> </w:t>
      </w:r>
      <w:r>
        <w:rPr>
          <w:spacing w:val="-2"/>
        </w:rPr>
        <w:t>самоорганизации</w:t>
      </w:r>
    </w:p>
    <w:p>
      <w:pPr>
        <w:pStyle w:val="ListParagraph"/>
        <w:numPr>
          <w:ilvl w:val="1"/>
          <w:numId w:val="9"/>
        </w:numPr>
        <w:tabs>
          <w:tab w:pos="1319" w:val="left" w:leader="none"/>
        </w:tabs>
        <w:spacing w:line="240" w:lineRule="auto" w:before="249" w:after="0"/>
        <w:ind w:left="1319" w:right="0" w:hanging="468"/>
        <w:jc w:val="left"/>
        <w:rPr>
          <w:rFonts w:ascii="Microsoft Sans Serif" w:hAnsi="Microsoft Sans Serif"/>
          <w:sz w:val="28"/>
        </w:rPr>
      </w:pPr>
      <w:bookmarkStart w:name="4.1 Распорядок рабочего дня менеджера" w:id="30"/>
      <w:bookmarkEnd w:id="30"/>
      <w:r>
        <w:rPr/>
      </w:r>
      <w:bookmarkStart w:name="_bookmark14" w:id="31"/>
      <w:bookmarkEnd w:id="31"/>
      <w:r>
        <w:rPr/>
      </w:r>
      <w:r>
        <w:rPr>
          <w:rFonts w:ascii="Microsoft Sans Serif" w:hAnsi="Microsoft Sans Serif"/>
          <w:sz w:val="28"/>
        </w:rPr>
        <w:t>Распорядок</w:t>
      </w:r>
      <w:r>
        <w:rPr>
          <w:rFonts w:ascii="Microsoft Sans Serif" w:hAnsi="Microsoft Sans Serif"/>
          <w:spacing w:val="-14"/>
          <w:sz w:val="28"/>
        </w:rPr>
        <w:t> </w:t>
      </w:r>
      <w:r>
        <w:rPr>
          <w:rFonts w:ascii="Microsoft Sans Serif" w:hAnsi="Microsoft Sans Serif"/>
          <w:sz w:val="28"/>
        </w:rPr>
        <w:t>рабочего</w:t>
      </w:r>
      <w:r>
        <w:rPr>
          <w:rFonts w:ascii="Microsoft Sans Serif" w:hAnsi="Microsoft Sans Serif"/>
          <w:spacing w:val="-15"/>
          <w:sz w:val="28"/>
        </w:rPr>
        <w:t> </w:t>
      </w:r>
      <w:r>
        <w:rPr>
          <w:rFonts w:ascii="Microsoft Sans Serif" w:hAnsi="Microsoft Sans Serif"/>
          <w:sz w:val="28"/>
        </w:rPr>
        <w:t>дня</w:t>
      </w:r>
      <w:r>
        <w:rPr>
          <w:rFonts w:ascii="Microsoft Sans Serif" w:hAnsi="Microsoft Sans Serif"/>
          <w:spacing w:val="-15"/>
          <w:sz w:val="28"/>
        </w:rPr>
        <w:t> </w:t>
      </w:r>
      <w:r>
        <w:rPr>
          <w:rFonts w:ascii="Microsoft Sans Serif" w:hAnsi="Microsoft Sans Serif"/>
          <w:spacing w:val="-2"/>
          <w:sz w:val="28"/>
        </w:rPr>
        <w:t>менеджера</w:t>
      </w:r>
    </w:p>
    <w:p>
      <w:pPr>
        <w:pStyle w:val="BodyText"/>
        <w:spacing w:before="115"/>
        <w:ind w:left="851"/>
        <w:jc w:val="left"/>
      </w:pPr>
      <w:r>
        <w:rPr/>
        <w:t>08:00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08:15</w:t>
      </w:r>
      <w:r>
        <w:rPr>
          <w:spacing w:val="-2"/>
        </w:rPr>
        <w:t> </w:t>
      </w:r>
      <w:r>
        <w:rPr/>
        <w:t>Прибытие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работу,</w:t>
      </w:r>
      <w:r>
        <w:rPr>
          <w:spacing w:val="-2"/>
        </w:rPr>
        <w:t> </w:t>
      </w:r>
      <w:r>
        <w:rPr/>
        <w:t>подготовка</w:t>
      </w:r>
      <w:r>
        <w:rPr>
          <w:spacing w:val="-2"/>
        </w:rPr>
        <w:t> </w:t>
      </w:r>
      <w:r>
        <w:rPr/>
        <w:t>рабочего</w:t>
      </w:r>
      <w:r>
        <w:rPr>
          <w:spacing w:val="-2"/>
        </w:rPr>
        <w:t> места.</w:t>
      </w:r>
    </w:p>
    <w:p>
      <w:pPr>
        <w:pStyle w:val="BodyText"/>
        <w:spacing w:line="336" w:lineRule="auto" w:before="128"/>
        <w:ind w:firstLine="710"/>
        <w:jc w:val="left"/>
      </w:pPr>
      <w:r>
        <w:rPr/>
        <w:t>08:15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08:30</w:t>
      </w:r>
      <w:r>
        <w:rPr>
          <w:spacing w:val="-10"/>
        </w:rPr>
        <w:t> </w:t>
      </w:r>
      <w:r>
        <w:rPr/>
        <w:t>Просмотр</w:t>
      </w:r>
      <w:r>
        <w:rPr>
          <w:spacing w:val="-15"/>
        </w:rPr>
        <w:t> </w:t>
      </w:r>
      <w:r>
        <w:rPr/>
        <w:t>и</w:t>
      </w:r>
      <w:r>
        <w:rPr>
          <w:spacing w:val="-9"/>
        </w:rPr>
        <w:t> </w:t>
      </w:r>
      <w:r>
        <w:rPr/>
        <w:t>планирование</w:t>
      </w:r>
      <w:r>
        <w:rPr>
          <w:spacing w:val="-14"/>
        </w:rPr>
        <w:t> </w:t>
      </w:r>
      <w:r>
        <w:rPr/>
        <w:t>дня,</w:t>
      </w:r>
      <w:r>
        <w:rPr>
          <w:spacing w:val="-10"/>
        </w:rPr>
        <w:t> </w:t>
      </w:r>
      <w:r>
        <w:rPr/>
        <w:t>проверка</w:t>
      </w:r>
      <w:r>
        <w:rPr>
          <w:spacing w:val="-9"/>
        </w:rPr>
        <w:t> </w:t>
      </w:r>
      <w:r>
        <w:rPr/>
        <w:t>расписания</w:t>
      </w:r>
      <w:r>
        <w:rPr>
          <w:spacing w:val="-8"/>
        </w:rPr>
        <w:t> </w:t>
      </w:r>
      <w:r>
        <w:rPr/>
        <w:t>встреч</w:t>
      </w:r>
      <w:r>
        <w:rPr>
          <w:spacing w:val="-10"/>
        </w:rPr>
        <w:t> </w:t>
      </w:r>
      <w:r>
        <w:rPr/>
        <w:t>и </w:t>
      </w:r>
      <w:r>
        <w:rPr>
          <w:spacing w:val="-2"/>
        </w:rPr>
        <w:t>совещаний.</w:t>
      </w:r>
    </w:p>
    <w:p>
      <w:pPr>
        <w:pStyle w:val="BodyText"/>
        <w:spacing w:line="336" w:lineRule="auto" w:before="4"/>
        <w:ind w:right="71" w:firstLine="710"/>
        <w:jc w:val="left"/>
      </w:pPr>
      <w:r>
        <w:rPr/>
        <w:t>08:30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09:00</w:t>
      </w:r>
      <w:r>
        <w:rPr>
          <w:spacing w:val="-4"/>
        </w:rPr>
        <w:t> </w:t>
      </w:r>
      <w:r>
        <w:rPr/>
        <w:t>Просмотр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обработка</w:t>
      </w:r>
      <w:r>
        <w:rPr>
          <w:spacing w:val="-8"/>
        </w:rPr>
        <w:t> </w:t>
      </w:r>
      <w:r>
        <w:rPr/>
        <w:t>электронной</w:t>
      </w:r>
      <w:r>
        <w:rPr>
          <w:spacing w:val="-5"/>
        </w:rPr>
        <w:t> </w:t>
      </w:r>
      <w:r>
        <w:rPr/>
        <w:t>почты,</w:t>
      </w:r>
      <w:r>
        <w:rPr>
          <w:spacing w:val="-9"/>
        </w:rPr>
        <w:t> </w:t>
      </w:r>
      <w:r>
        <w:rPr/>
        <w:t>обновление</w:t>
      </w:r>
      <w:r>
        <w:rPr>
          <w:spacing w:val="-8"/>
        </w:rPr>
        <w:t> </w:t>
      </w:r>
      <w:r>
        <w:rPr/>
        <w:t>задач в системе управления проектами.</w:t>
      </w:r>
    </w:p>
    <w:p>
      <w:pPr>
        <w:pStyle w:val="BodyText"/>
        <w:spacing w:line="336" w:lineRule="auto"/>
        <w:ind w:firstLine="710"/>
        <w:jc w:val="left"/>
      </w:pPr>
      <w:r>
        <w:rPr/>
        <w:t>09:00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10:00</w:t>
      </w:r>
      <w:r>
        <w:rPr>
          <w:spacing w:val="80"/>
        </w:rPr>
        <w:t> </w:t>
      </w:r>
      <w:r>
        <w:rPr/>
        <w:t>Командное</w:t>
      </w:r>
      <w:r>
        <w:rPr>
          <w:spacing w:val="80"/>
        </w:rPr>
        <w:t> </w:t>
      </w:r>
      <w:r>
        <w:rPr/>
        <w:t>совещание:</w:t>
      </w:r>
      <w:r>
        <w:rPr>
          <w:spacing w:val="80"/>
        </w:rPr>
        <w:t> </w:t>
      </w:r>
      <w:r>
        <w:rPr/>
        <w:t>обсуждение</w:t>
      </w:r>
      <w:r>
        <w:rPr>
          <w:spacing w:val="80"/>
        </w:rPr>
        <w:t> </w:t>
      </w:r>
      <w:r>
        <w:rPr/>
        <w:t>текущих</w:t>
      </w:r>
      <w:r>
        <w:rPr>
          <w:spacing w:val="80"/>
        </w:rPr>
        <w:t> </w:t>
      </w:r>
      <w:r>
        <w:rPr/>
        <w:t>проектов, распределение задач, отчет о выполнении работ.</w:t>
      </w:r>
    </w:p>
    <w:p>
      <w:pPr>
        <w:pStyle w:val="BodyText"/>
        <w:tabs>
          <w:tab w:pos="1717" w:val="left" w:leader="none"/>
          <w:tab w:pos="2082" w:val="left" w:leader="none"/>
          <w:tab w:pos="2947" w:val="left" w:leader="none"/>
          <w:tab w:pos="4046" w:val="left" w:leader="none"/>
          <w:tab w:pos="5195" w:val="left" w:leader="none"/>
          <w:tab w:pos="5560" w:val="left" w:leader="none"/>
          <w:tab w:pos="7260" w:val="left" w:leader="none"/>
          <w:tab w:pos="8229" w:val="left" w:leader="none"/>
          <w:tab w:pos="9548" w:val="left" w:leader="none"/>
        </w:tabs>
        <w:spacing w:line="336" w:lineRule="auto"/>
        <w:ind w:right="135" w:firstLine="710"/>
        <w:jc w:val="left"/>
      </w:pPr>
      <w:r>
        <w:rPr>
          <w:spacing w:val="-2"/>
        </w:rPr>
        <w:t>10:00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11:00</w:t>
      </w:r>
      <w:r>
        <w:rPr/>
        <w:tab/>
      </w:r>
      <w:r>
        <w:rPr>
          <w:spacing w:val="-2"/>
        </w:rPr>
        <w:t>Анализ</w:t>
      </w:r>
      <w:r>
        <w:rPr/>
        <w:tab/>
      </w:r>
      <w:r>
        <w:rPr>
          <w:spacing w:val="-2"/>
        </w:rPr>
        <w:t>отчетов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выполнении</w:t>
      </w:r>
      <w:r>
        <w:rPr/>
        <w:tab/>
      </w:r>
      <w:r>
        <w:rPr>
          <w:spacing w:val="-2"/>
        </w:rPr>
        <w:t>работ,</w:t>
      </w:r>
      <w:r>
        <w:rPr/>
        <w:tab/>
      </w:r>
      <w:r>
        <w:rPr>
          <w:spacing w:val="-2"/>
        </w:rPr>
        <w:t>контроль</w:t>
      </w:r>
      <w:r>
        <w:rPr/>
        <w:tab/>
      </w:r>
      <w:r>
        <w:rPr>
          <w:spacing w:val="-6"/>
        </w:rPr>
        <w:t>за </w:t>
      </w:r>
      <w:r>
        <w:rPr/>
        <w:t>соблюдением сроков и качеством выполнения работ.</w:t>
      </w:r>
    </w:p>
    <w:p>
      <w:pPr>
        <w:pStyle w:val="BodyText"/>
        <w:spacing w:before="1"/>
        <w:ind w:left="851"/>
        <w:jc w:val="left"/>
      </w:pPr>
      <w:r>
        <w:rPr/>
        <w:t>11:00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12:00 Работа</w:t>
      </w:r>
      <w:r>
        <w:rPr>
          <w:spacing w:val="-1"/>
        </w:rPr>
        <w:t> </w:t>
      </w:r>
      <w:r>
        <w:rPr/>
        <w:t>над</w:t>
      </w:r>
      <w:r>
        <w:rPr>
          <w:spacing w:val="2"/>
        </w:rPr>
        <w:t> </w:t>
      </w:r>
      <w:r>
        <w:rPr>
          <w:spacing w:val="-2"/>
        </w:rPr>
        <w:t>проектами</w:t>
      </w:r>
    </w:p>
    <w:p>
      <w:pPr>
        <w:pStyle w:val="BodyText"/>
        <w:tabs>
          <w:tab w:pos="1742" w:val="left" w:leader="none"/>
          <w:tab w:pos="2132" w:val="left" w:leader="none"/>
          <w:tab w:pos="3017" w:val="left" w:leader="none"/>
          <w:tab w:pos="5220" w:val="left" w:leader="none"/>
          <w:tab w:pos="5595" w:val="left" w:leader="none"/>
          <w:tab w:pos="7564" w:val="left" w:leader="none"/>
          <w:tab w:pos="7959" w:val="left" w:leader="none"/>
        </w:tabs>
        <w:spacing w:line="336" w:lineRule="auto" w:before="128"/>
        <w:ind w:right="137" w:firstLine="710"/>
        <w:jc w:val="left"/>
      </w:pPr>
      <w:r>
        <w:rPr>
          <w:spacing w:val="-2"/>
        </w:rPr>
        <w:t>12:00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13:00</w:t>
      </w:r>
      <w:r>
        <w:rPr/>
        <w:tab/>
      </w:r>
      <w:r>
        <w:rPr>
          <w:spacing w:val="-2"/>
        </w:rPr>
        <w:t>Взаимодействие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подрядчиками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поставщиками: </w:t>
      </w:r>
      <w:r>
        <w:rPr/>
        <w:t>обсуждение условий сотрудничества, контроль поставок.</w:t>
      </w:r>
    </w:p>
    <w:p>
      <w:pPr>
        <w:pStyle w:val="BodyText"/>
        <w:spacing w:line="321" w:lineRule="exact"/>
        <w:ind w:left="851"/>
        <w:jc w:val="left"/>
      </w:pPr>
      <w:r>
        <w:rPr/>
        <w:t>13:00 – 14:00 Обеденный</w:t>
      </w:r>
      <w:r>
        <w:rPr>
          <w:spacing w:val="-1"/>
        </w:rPr>
        <w:t> </w:t>
      </w:r>
      <w:r>
        <w:rPr>
          <w:spacing w:val="-2"/>
        </w:rPr>
        <w:t>перерыв</w:t>
      </w:r>
    </w:p>
    <w:p>
      <w:pPr>
        <w:pStyle w:val="BodyText"/>
        <w:spacing w:before="128"/>
        <w:ind w:left="851"/>
        <w:jc w:val="left"/>
      </w:pPr>
      <w:r>
        <w:rPr/>
        <w:t>14:00 – 16:00</w:t>
      </w:r>
      <w:r>
        <w:rPr>
          <w:spacing w:val="1"/>
        </w:rPr>
        <w:t> </w:t>
      </w:r>
      <w:r>
        <w:rPr/>
        <w:t>Встречи</w:t>
      </w:r>
      <w:r>
        <w:rPr>
          <w:spacing w:val="-1"/>
        </w:rPr>
        <w:t> </w:t>
      </w:r>
      <w:r>
        <w:rPr/>
        <w:t>и </w:t>
      </w:r>
      <w:r>
        <w:rPr>
          <w:spacing w:val="-2"/>
        </w:rPr>
        <w:t>переговоры</w:t>
      </w:r>
    </w:p>
    <w:p>
      <w:pPr>
        <w:pStyle w:val="BodyText"/>
        <w:spacing w:line="336" w:lineRule="auto" w:before="128"/>
        <w:ind w:firstLine="710"/>
        <w:jc w:val="left"/>
      </w:pPr>
      <w:r>
        <w:rPr/>
        <w:t>16:00 – 17:00 Контроль за выполнением назначенных задач, обновление</w:t>
      </w:r>
      <w:r>
        <w:rPr>
          <w:spacing w:val="80"/>
        </w:rPr>
        <w:t> </w:t>
      </w:r>
      <w:r>
        <w:rPr/>
        <w:t>данных в системе управления проектами.</w:t>
      </w:r>
    </w:p>
    <w:p>
      <w:pPr>
        <w:pStyle w:val="BodyText"/>
        <w:spacing w:line="336" w:lineRule="auto" w:before="4"/>
        <w:ind w:firstLine="710"/>
        <w:jc w:val="left"/>
      </w:pPr>
      <w:r>
        <w:rPr/>
        <w:t>17:00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18:00</w:t>
      </w:r>
      <w:r>
        <w:rPr>
          <w:spacing w:val="-3"/>
        </w:rPr>
        <w:t> </w:t>
      </w:r>
      <w:r>
        <w:rPr/>
        <w:t>Подведение</w:t>
      </w:r>
      <w:r>
        <w:rPr>
          <w:spacing w:val="-3"/>
        </w:rPr>
        <w:t> </w:t>
      </w:r>
      <w:r>
        <w:rPr/>
        <w:t>итогов</w:t>
      </w:r>
      <w:r>
        <w:rPr>
          <w:spacing w:val="-5"/>
        </w:rPr>
        <w:t> </w:t>
      </w:r>
      <w:r>
        <w:rPr/>
        <w:t>дня,</w:t>
      </w:r>
      <w:r>
        <w:rPr>
          <w:spacing w:val="-3"/>
        </w:rPr>
        <w:t> </w:t>
      </w:r>
      <w:r>
        <w:rPr/>
        <w:t>подготовка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следующему</w:t>
      </w:r>
      <w:r>
        <w:rPr>
          <w:spacing w:val="-3"/>
        </w:rPr>
        <w:t> </w:t>
      </w:r>
      <w:r>
        <w:rPr/>
        <w:t>рабочему дню, заключительная обработка электронной почты.</w:t>
      </w:r>
    </w:p>
    <w:p>
      <w:pPr>
        <w:pStyle w:val="ListParagraph"/>
        <w:numPr>
          <w:ilvl w:val="1"/>
          <w:numId w:val="9"/>
        </w:numPr>
        <w:tabs>
          <w:tab w:pos="1384" w:val="left" w:leader="none"/>
          <w:tab w:pos="1402" w:val="left" w:leader="none"/>
        </w:tabs>
        <w:spacing w:line="247" w:lineRule="auto" w:before="242" w:after="0"/>
        <w:ind w:left="1402" w:right="137" w:hanging="551"/>
        <w:jc w:val="left"/>
        <w:rPr>
          <w:rFonts w:ascii="Microsoft Sans Serif" w:hAnsi="Microsoft Sans Serif"/>
          <w:sz w:val="28"/>
        </w:rPr>
      </w:pPr>
      <w:bookmarkStart w:name="4.2 Презентация «Методы управления, кото" w:id="32"/>
      <w:bookmarkEnd w:id="32"/>
      <w:r>
        <w:rPr/>
      </w:r>
      <w:bookmarkStart w:name="_bookmark15" w:id="33"/>
      <w:bookmarkEnd w:id="33"/>
      <w:r>
        <w:rPr/>
      </w:r>
      <w:r>
        <w:rPr>
          <w:rFonts w:ascii="Microsoft Sans Serif" w:hAnsi="Microsoft Sans Serif"/>
          <w:sz w:val="28"/>
        </w:rPr>
        <w:t>Презентация</w:t>
      </w:r>
      <w:r>
        <w:rPr>
          <w:rFonts w:ascii="Microsoft Sans Serif" w:hAnsi="Microsoft Sans Serif"/>
          <w:spacing w:val="40"/>
          <w:sz w:val="28"/>
        </w:rPr>
        <w:t> </w:t>
      </w:r>
      <w:r>
        <w:rPr>
          <w:rFonts w:ascii="Microsoft Sans Serif" w:hAnsi="Microsoft Sans Serif"/>
          <w:sz w:val="28"/>
        </w:rPr>
        <w:t>«Методы</w:t>
      </w:r>
      <w:r>
        <w:rPr>
          <w:rFonts w:ascii="Microsoft Sans Serif" w:hAnsi="Microsoft Sans Serif"/>
          <w:spacing w:val="40"/>
          <w:sz w:val="28"/>
        </w:rPr>
        <w:t> </w:t>
      </w:r>
      <w:r>
        <w:rPr>
          <w:rFonts w:ascii="Microsoft Sans Serif" w:hAnsi="Microsoft Sans Serif"/>
          <w:sz w:val="28"/>
        </w:rPr>
        <w:t>управления,</w:t>
      </w:r>
      <w:r>
        <w:rPr>
          <w:rFonts w:ascii="Microsoft Sans Serif" w:hAnsi="Microsoft Sans Serif"/>
          <w:spacing w:val="40"/>
          <w:sz w:val="28"/>
        </w:rPr>
        <w:t> </w:t>
      </w:r>
      <w:r>
        <w:rPr>
          <w:rFonts w:ascii="Microsoft Sans Serif" w:hAnsi="Microsoft Sans Serif"/>
          <w:sz w:val="28"/>
        </w:rPr>
        <w:t>которые</w:t>
      </w:r>
      <w:r>
        <w:rPr>
          <w:rFonts w:ascii="Microsoft Sans Serif" w:hAnsi="Microsoft Sans Serif"/>
          <w:spacing w:val="40"/>
          <w:sz w:val="28"/>
        </w:rPr>
        <w:t> </w:t>
      </w:r>
      <w:r>
        <w:rPr>
          <w:rFonts w:ascii="Microsoft Sans Serif" w:hAnsi="Microsoft Sans Serif"/>
          <w:sz w:val="28"/>
        </w:rPr>
        <w:t>воздействуют</w:t>
      </w:r>
      <w:r>
        <w:rPr>
          <w:rFonts w:ascii="Microsoft Sans Serif" w:hAnsi="Microsoft Sans Serif"/>
          <w:spacing w:val="40"/>
          <w:sz w:val="28"/>
        </w:rPr>
        <w:t> </w:t>
      </w:r>
      <w:r>
        <w:rPr>
          <w:rFonts w:ascii="Microsoft Sans Serif" w:hAnsi="Microsoft Sans Serif"/>
          <w:sz w:val="28"/>
        </w:rPr>
        <w:t>на </w:t>
      </w:r>
      <w:r>
        <w:rPr>
          <w:rFonts w:ascii="Microsoft Sans Serif" w:hAnsi="Microsoft Sans Serif"/>
          <w:spacing w:val="-2"/>
          <w:sz w:val="28"/>
        </w:rPr>
        <w:t>меня»</w:t>
      </w:r>
    </w:p>
    <w:p>
      <w:pPr>
        <w:pStyle w:val="BodyText"/>
        <w:spacing w:before="114"/>
        <w:ind w:left="851"/>
        <w:jc w:val="left"/>
      </w:pPr>
      <w:r>
        <w:rPr/>
        <w:t>Представлена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Приложение</w:t>
      </w:r>
      <w:r>
        <w:rPr>
          <w:spacing w:val="-1"/>
        </w:rPr>
        <w:t> </w:t>
      </w:r>
      <w:r>
        <w:rPr>
          <w:spacing w:val="-5"/>
        </w:rPr>
        <w:t>Б.</w:t>
      </w:r>
    </w:p>
    <w:p>
      <w:pPr>
        <w:pStyle w:val="BodyText"/>
        <w:spacing w:after="0"/>
        <w:jc w:val="left"/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ind w:right="870"/>
      </w:pPr>
      <w:bookmarkStart w:name="Заключение" w:id="34"/>
      <w:bookmarkEnd w:id="34"/>
      <w:r>
        <w:rPr/>
      </w:r>
      <w:bookmarkStart w:name="_bookmark16" w:id="35"/>
      <w:bookmarkEnd w:id="35"/>
      <w:r>
        <w:rPr/>
      </w:r>
      <w:r>
        <w:rPr>
          <w:spacing w:val="-2"/>
        </w:rPr>
        <w:t>Заключение</w:t>
      </w:r>
    </w:p>
    <w:p>
      <w:pPr>
        <w:pStyle w:val="BodyText"/>
        <w:spacing w:line="360" w:lineRule="auto" w:before="246"/>
        <w:ind w:right="135" w:firstLine="710"/>
      </w:pPr>
      <w:r>
        <w:rPr/>
        <w:t>В период с 09.03.2026г. по 11.04.2026 г. мною было осуществлено прохождение учебной ознакомительной практики в ООО «АВАНТА». г. Арсеньев, зарегистрированного 13 декабря 2018 года в Арсеньеве Приморского края. В рамках прохождения практики были осуществлены следующие виды </w:t>
      </w:r>
      <w:r>
        <w:rPr>
          <w:spacing w:val="-2"/>
        </w:rPr>
        <w:t>деятельности:</w:t>
      </w:r>
    </w:p>
    <w:p>
      <w:pPr>
        <w:pStyle w:val="ListParagraph"/>
        <w:numPr>
          <w:ilvl w:val="0"/>
          <w:numId w:val="15"/>
        </w:numPr>
        <w:tabs>
          <w:tab w:pos="1136" w:val="left" w:leader="none"/>
        </w:tabs>
        <w:spacing w:line="360" w:lineRule="auto" w:before="1" w:after="0"/>
        <w:ind w:left="141" w:right="129" w:firstLine="710"/>
        <w:jc w:val="both"/>
        <w:rPr>
          <w:sz w:val="28"/>
        </w:rPr>
      </w:pPr>
      <w:r>
        <w:rPr>
          <w:sz w:val="28"/>
        </w:rPr>
        <w:t>дал характеристику предприятию, включая его паспорт и основные экономические показатели, обеспечил полное понимание специфики управленческой деятельности в данной организации, рассмотрел социально- экономические показатели данной отрасли, выявил ключевые направления </w:t>
      </w:r>
      <w:r>
        <w:rPr>
          <w:spacing w:val="-2"/>
          <w:sz w:val="28"/>
        </w:rPr>
        <w:t>развития;</w:t>
      </w:r>
    </w:p>
    <w:p>
      <w:pPr>
        <w:pStyle w:val="ListParagraph"/>
        <w:numPr>
          <w:ilvl w:val="0"/>
          <w:numId w:val="15"/>
        </w:numPr>
        <w:tabs>
          <w:tab w:pos="1136" w:val="left" w:leader="none"/>
        </w:tabs>
        <w:spacing w:line="360" w:lineRule="auto" w:before="1" w:after="0"/>
        <w:ind w:left="141" w:right="128" w:firstLine="710"/>
        <w:jc w:val="both"/>
        <w:rPr>
          <w:sz w:val="28"/>
        </w:rPr>
      </w:pPr>
      <w:r>
        <w:rPr>
          <w:sz w:val="28"/>
        </w:rPr>
        <w:t>рассмотрел особенности профессиональной этики менеджера, разработал соответствующие методические рекомендации, презентацию по </w:t>
      </w:r>
      <w:r>
        <w:rPr>
          <w:spacing w:val="-4"/>
          <w:sz w:val="28"/>
        </w:rPr>
        <w:t>теме;</w:t>
      </w:r>
    </w:p>
    <w:p>
      <w:pPr>
        <w:pStyle w:val="ListParagraph"/>
        <w:numPr>
          <w:ilvl w:val="0"/>
          <w:numId w:val="15"/>
        </w:numPr>
        <w:tabs>
          <w:tab w:pos="1136" w:val="left" w:leader="none"/>
        </w:tabs>
        <w:spacing w:line="360" w:lineRule="auto" w:before="0" w:after="0"/>
        <w:ind w:left="141" w:right="134" w:firstLine="710"/>
        <w:jc w:val="both"/>
        <w:rPr>
          <w:sz w:val="28"/>
        </w:rPr>
      </w:pPr>
      <w:r>
        <w:rPr>
          <w:sz w:val="28"/>
        </w:rPr>
        <w:t>осуществил знакомство с профессиональной информационной средой, включая профессиональные сообщества и специализированные информационные</w:t>
      </w:r>
      <w:r>
        <w:rPr>
          <w:spacing w:val="-8"/>
          <w:sz w:val="28"/>
        </w:rPr>
        <w:t> </w:t>
      </w:r>
      <w:r>
        <w:rPr>
          <w:sz w:val="28"/>
        </w:rPr>
        <w:t>ресурсы,</w:t>
      </w:r>
      <w:r>
        <w:rPr>
          <w:spacing w:val="-9"/>
          <w:sz w:val="28"/>
        </w:rPr>
        <w:t> </w:t>
      </w:r>
      <w:r>
        <w:rPr>
          <w:sz w:val="28"/>
        </w:rPr>
        <w:t>раскрыл</w:t>
      </w:r>
      <w:r>
        <w:rPr>
          <w:spacing w:val="-8"/>
          <w:sz w:val="28"/>
        </w:rPr>
        <w:t> </w:t>
      </w:r>
      <w:r>
        <w:rPr>
          <w:sz w:val="28"/>
        </w:rPr>
        <w:t>новые</w:t>
      </w:r>
      <w:r>
        <w:rPr>
          <w:spacing w:val="-13"/>
          <w:sz w:val="28"/>
        </w:rPr>
        <w:t> </w:t>
      </w:r>
      <w:r>
        <w:rPr>
          <w:sz w:val="28"/>
        </w:rPr>
        <w:t>возможности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профессионального роста и развития;</w:t>
      </w:r>
    </w:p>
    <w:p>
      <w:pPr>
        <w:pStyle w:val="ListParagraph"/>
        <w:numPr>
          <w:ilvl w:val="0"/>
          <w:numId w:val="15"/>
        </w:numPr>
        <w:tabs>
          <w:tab w:pos="1136" w:val="left" w:leader="none"/>
        </w:tabs>
        <w:spacing w:line="360" w:lineRule="auto" w:before="0" w:after="0"/>
        <w:ind w:left="141" w:right="133" w:firstLine="710"/>
        <w:jc w:val="both"/>
        <w:rPr>
          <w:sz w:val="28"/>
        </w:rPr>
      </w:pPr>
      <w:r>
        <w:rPr>
          <w:sz w:val="28"/>
        </w:rPr>
        <w:t>проанализировал методы управления и самоорганизации, дал возможность применить теоретические знания на практике, опробовал различные методы управления рабочим временем и задачами, что весьма ценно для формирования профессиональных компетенций.</w:t>
      </w:r>
    </w:p>
    <w:p>
      <w:pPr>
        <w:pStyle w:val="BodyText"/>
        <w:spacing w:line="360" w:lineRule="auto"/>
        <w:ind w:right="137" w:firstLine="710"/>
      </w:pPr>
      <w:r>
        <w:rPr/>
        <w:t>Таким образом, цель практики – развитие навыков по поиску и систематизации информации, умению применять ее для анализа реальных организационно управленческих процессов в организациях (предприятиях), принятия управленческих решений, формирование представления о документальном оформлении решения в управлении профессиональной деятельностью</w:t>
      </w:r>
      <w:r>
        <w:rPr>
          <w:spacing w:val="-14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(предприятия)</w:t>
      </w:r>
      <w:r>
        <w:rPr>
          <w:spacing w:val="-8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форм</w:t>
      </w:r>
      <w:r>
        <w:rPr>
          <w:spacing w:val="-12"/>
        </w:rPr>
        <w:t> </w:t>
      </w:r>
      <w:r>
        <w:rPr/>
        <w:t>собственности</w:t>
      </w:r>
      <w:r>
        <w:rPr>
          <w:spacing w:val="-14"/>
        </w:rPr>
        <w:t> </w:t>
      </w:r>
      <w:r>
        <w:rPr/>
        <w:t>была </w:t>
      </w:r>
      <w:r>
        <w:rPr>
          <w:spacing w:val="-2"/>
        </w:rPr>
        <w:t>достигнута.</w:t>
      </w:r>
    </w:p>
    <w:p>
      <w:pPr>
        <w:pStyle w:val="BodyText"/>
        <w:spacing w:after="0" w:line="360" w:lineRule="auto"/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ind w:right="870"/>
      </w:pPr>
      <w:bookmarkStart w:name="Список использованных источников" w:id="36"/>
      <w:bookmarkEnd w:id="36"/>
      <w:r>
        <w:rPr/>
      </w:r>
      <w:bookmarkStart w:name="_bookmark17" w:id="37"/>
      <w:bookmarkEnd w:id="37"/>
      <w:r>
        <w:rPr/>
      </w:r>
      <w:r>
        <w:rPr>
          <w:spacing w:val="-2"/>
        </w:rPr>
        <w:t>Список</w:t>
      </w:r>
      <w:r>
        <w:rPr>
          <w:spacing w:val="-6"/>
        </w:rPr>
        <w:t> </w:t>
      </w:r>
      <w:r>
        <w:rPr>
          <w:spacing w:val="-2"/>
        </w:rPr>
        <w:t>использованных</w:t>
      </w:r>
      <w:r>
        <w:rPr>
          <w:spacing w:val="-6"/>
        </w:rPr>
        <w:t> </w:t>
      </w:r>
      <w:r>
        <w:rPr>
          <w:spacing w:val="-2"/>
        </w:rPr>
        <w:t>источников</w:t>
      </w:r>
    </w:p>
    <w:p>
      <w:pPr>
        <w:pStyle w:val="ListParagraph"/>
        <w:numPr>
          <w:ilvl w:val="0"/>
          <w:numId w:val="16"/>
        </w:numPr>
        <w:tabs>
          <w:tab w:pos="1136" w:val="left" w:leader="none"/>
        </w:tabs>
        <w:spacing w:line="240" w:lineRule="auto" w:before="246" w:after="0"/>
        <w:ind w:left="1136" w:right="0" w:hanging="285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4"/>
          <w:sz w:val="28"/>
        </w:rPr>
        <w:t> </w:t>
      </w:r>
      <w:r>
        <w:rPr>
          <w:sz w:val="28"/>
        </w:rPr>
        <w:t>ООО</w:t>
      </w:r>
      <w:r>
        <w:rPr>
          <w:spacing w:val="-4"/>
          <w:sz w:val="28"/>
        </w:rPr>
        <w:t> </w:t>
      </w:r>
      <w:r>
        <w:rPr>
          <w:sz w:val="28"/>
        </w:rPr>
        <w:t>«АВАНТА»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13.12.2018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16"/>
        </w:numPr>
        <w:tabs>
          <w:tab w:pos="1136" w:val="left" w:leader="none"/>
        </w:tabs>
        <w:spacing w:line="362" w:lineRule="auto" w:before="158" w:after="10"/>
        <w:ind w:left="141" w:right="134" w:firstLine="710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</w:t>
      </w:r>
      <w:r>
        <w:rPr>
          <w:spacing w:val="-8"/>
          <w:sz w:val="28"/>
        </w:rPr>
        <w:t> </w:t>
      </w:r>
      <w:r>
        <w:rPr>
          <w:sz w:val="28"/>
        </w:rPr>
        <w:t>12.12.1993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изменениями,</w:t>
      </w:r>
      <w:r>
        <w:rPr>
          <w:spacing w:val="3"/>
          <w:sz w:val="28"/>
        </w:rPr>
        <w:t> </w:t>
      </w:r>
      <w:r>
        <w:rPr>
          <w:sz w:val="28"/>
        </w:rPr>
        <w:t>одобренными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ходе</w:t>
      </w:r>
      <w:r>
        <w:rPr>
          <w:spacing w:val="-2"/>
          <w:sz w:val="28"/>
        </w:rPr>
        <w:t> общероссийского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744"/>
        <w:gridCol w:w="549"/>
        <w:gridCol w:w="962"/>
        <w:gridCol w:w="2180"/>
        <w:gridCol w:w="1046"/>
        <w:gridCol w:w="649"/>
        <w:gridCol w:w="888"/>
      </w:tblGrid>
      <w:tr>
        <w:trPr>
          <w:trHeight w:val="310" w:hRule="atLeast"/>
        </w:trPr>
        <w:tc>
          <w:tcPr>
            <w:tcW w:w="1728" w:type="dxa"/>
          </w:tcPr>
          <w:p>
            <w:pPr>
              <w:pStyle w:val="TableParagraph"/>
              <w:spacing w:line="29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голосования</w:t>
            </w:r>
          </w:p>
        </w:tc>
        <w:tc>
          <w:tcPr>
            <w:tcW w:w="1744" w:type="dxa"/>
          </w:tcPr>
          <w:p>
            <w:pPr>
              <w:pStyle w:val="TableParagraph"/>
              <w:spacing w:line="290" w:lineRule="exact"/>
              <w:ind w:left="195"/>
              <w:rPr>
                <w:sz w:val="28"/>
              </w:rPr>
            </w:pPr>
            <w:r>
              <w:rPr>
                <w:spacing w:val="-2"/>
                <w:sz w:val="28"/>
              </w:rPr>
              <w:t>01.07.2020)</w:t>
            </w:r>
          </w:p>
        </w:tc>
        <w:tc>
          <w:tcPr>
            <w:tcW w:w="549" w:type="dxa"/>
          </w:tcPr>
          <w:p>
            <w:pPr>
              <w:pStyle w:val="TableParagraph"/>
              <w:spacing w:line="290" w:lineRule="exact"/>
              <w:ind w:lef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//</w:t>
            </w:r>
          </w:p>
        </w:tc>
        <w:tc>
          <w:tcPr>
            <w:tcW w:w="962" w:type="dxa"/>
          </w:tcPr>
          <w:p>
            <w:pPr>
              <w:pStyle w:val="TableParagraph"/>
              <w:spacing w:line="290" w:lineRule="exact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СПС</w:t>
            </w:r>
          </w:p>
        </w:tc>
        <w:tc>
          <w:tcPr>
            <w:tcW w:w="2180" w:type="dxa"/>
          </w:tcPr>
          <w:p>
            <w:pPr>
              <w:pStyle w:val="TableParagraph"/>
              <w:spacing w:line="290" w:lineRule="exact"/>
              <w:ind w:left="194"/>
              <w:rPr>
                <w:sz w:val="28"/>
              </w:rPr>
            </w:pPr>
            <w:r>
              <w:rPr>
                <w:spacing w:val="-2"/>
                <w:sz w:val="28"/>
              </w:rPr>
              <w:t>«Консультант</w:t>
            </w:r>
          </w:p>
        </w:tc>
        <w:tc>
          <w:tcPr>
            <w:tcW w:w="1046" w:type="dxa"/>
          </w:tcPr>
          <w:p>
            <w:pPr>
              <w:pStyle w:val="TableParagraph"/>
              <w:spacing w:line="290" w:lineRule="exact"/>
              <w:ind w:right="8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Плюс».</w:t>
            </w:r>
          </w:p>
        </w:tc>
        <w:tc>
          <w:tcPr>
            <w:tcW w:w="649" w:type="dxa"/>
          </w:tcPr>
          <w:p>
            <w:pPr>
              <w:pStyle w:val="TableParagraph"/>
              <w:spacing w:line="290" w:lineRule="exact"/>
              <w:ind w:left="315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888" w:type="dxa"/>
          </w:tcPr>
          <w:p>
            <w:pPr>
              <w:pStyle w:val="TableParagraph"/>
              <w:spacing w:line="290" w:lineRule="exact"/>
              <w:ind w:left="195"/>
              <w:rPr>
                <w:sz w:val="28"/>
              </w:rPr>
            </w:pPr>
            <w:r>
              <w:rPr>
                <w:spacing w:val="-4"/>
                <w:sz w:val="28"/>
              </w:rPr>
              <w:t>URL:</w:t>
            </w:r>
          </w:p>
        </w:tc>
      </w:tr>
      <w:tr>
        <w:trPr>
          <w:trHeight w:val="567" w:hRule="atLeast"/>
        </w:trPr>
        <w:tc>
          <w:tcPr>
            <w:tcW w:w="7163" w:type="dxa"/>
            <w:gridSpan w:val="5"/>
          </w:tcPr>
          <w:p>
            <w:pPr>
              <w:pStyle w:val="TableParagraph"/>
              <w:spacing w:before="158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https://</w:t>
            </w:r>
            <w:hyperlink r:id="rId22">
              <w:r>
                <w:rPr>
                  <w:spacing w:val="-2"/>
                  <w:sz w:val="28"/>
                </w:rPr>
                <w:t>www.consultant.ru/document/cons_doc_LAW_28399/</w:t>
              </w:r>
            </w:hyperlink>
          </w:p>
        </w:tc>
        <w:tc>
          <w:tcPr>
            <w:tcW w:w="1046" w:type="dxa"/>
          </w:tcPr>
          <w:p>
            <w:pPr>
              <w:pStyle w:val="TableParagraph"/>
              <w:spacing w:before="158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(дата</w:t>
            </w:r>
          </w:p>
        </w:tc>
        <w:tc>
          <w:tcPr>
            <w:tcW w:w="1537" w:type="dxa"/>
            <w:gridSpan w:val="2"/>
          </w:tcPr>
          <w:p>
            <w:pPr>
              <w:pStyle w:val="TableParagraph"/>
              <w:spacing w:before="158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обращения:</w:t>
            </w:r>
          </w:p>
        </w:tc>
      </w:tr>
      <w:tr>
        <w:trPr>
          <w:trHeight w:val="877" w:hRule="atLeast"/>
        </w:trPr>
        <w:tc>
          <w:tcPr>
            <w:tcW w:w="7163" w:type="dxa"/>
            <w:gridSpan w:val="5"/>
          </w:tcPr>
          <w:p>
            <w:pPr>
              <w:pStyle w:val="TableParagraph"/>
              <w:spacing w:before="76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22.03.2026).</w:t>
            </w:r>
          </w:p>
          <w:p>
            <w:pPr>
              <w:pStyle w:val="TableParagraph"/>
              <w:tabs>
                <w:tab w:pos="2948" w:val="left" w:leader="none"/>
                <w:tab w:pos="4058" w:val="left" w:leader="none"/>
                <w:tab w:pos="5757" w:val="left" w:leader="none"/>
              </w:tabs>
              <w:spacing w:line="302" w:lineRule="exact" w:before="158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75"/>
                <w:sz w:val="28"/>
              </w:rPr>
              <w:t> </w:t>
            </w:r>
            <w:r>
              <w:rPr>
                <w:spacing w:val="-2"/>
                <w:sz w:val="28"/>
              </w:rPr>
              <w:t>Гражданский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кодекс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046" w:type="dxa"/>
          </w:tcPr>
          <w:p>
            <w:pPr>
              <w:pStyle w:val="TableParagraph"/>
              <w:spacing w:before="233"/>
              <w:rPr>
                <w:sz w:val="28"/>
              </w:rPr>
            </w:pPr>
          </w:p>
          <w:p>
            <w:pPr>
              <w:pStyle w:val="TableParagraph"/>
              <w:spacing w:line="302" w:lineRule="exact" w:before="1"/>
              <w:ind w:right="8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(часть</w:t>
            </w:r>
          </w:p>
        </w:tc>
        <w:tc>
          <w:tcPr>
            <w:tcW w:w="1537" w:type="dxa"/>
            <w:gridSpan w:val="2"/>
          </w:tcPr>
          <w:p>
            <w:pPr>
              <w:pStyle w:val="TableParagraph"/>
              <w:spacing w:before="233"/>
              <w:rPr>
                <w:sz w:val="28"/>
              </w:rPr>
            </w:pPr>
          </w:p>
          <w:p>
            <w:pPr>
              <w:pStyle w:val="TableParagraph"/>
              <w:tabs>
                <w:tab w:pos="1410" w:val="left" w:leader="none"/>
              </w:tabs>
              <w:spacing w:line="302" w:lineRule="exact" w:before="1"/>
              <w:ind w:left="220"/>
              <w:rPr>
                <w:sz w:val="28"/>
              </w:rPr>
            </w:pPr>
            <w:r>
              <w:rPr>
                <w:spacing w:val="-2"/>
                <w:sz w:val="28"/>
              </w:rPr>
              <w:t>первая)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:</w:t>
            </w:r>
          </w:p>
        </w:tc>
      </w:tr>
    </w:tbl>
    <w:p>
      <w:pPr>
        <w:pStyle w:val="BodyText"/>
        <w:spacing w:line="360" w:lineRule="auto" w:before="164"/>
        <w:ind w:right="135"/>
      </w:pPr>
      <w:r>
        <w:rPr/>
        <w:t>Федеральный</w:t>
      </w:r>
      <w:r>
        <w:rPr>
          <w:spacing w:val="-10"/>
        </w:rPr>
        <w:t> </w:t>
      </w:r>
      <w:r>
        <w:rPr/>
        <w:t>закон</w:t>
      </w:r>
      <w:r>
        <w:rPr>
          <w:spacing w:val="-10"/>
        </w:rPr>
        <w:t> </w:t>
      </w:r>
      <w:r>
        <w:rPr/>
        <w:t>от</w:t>
      </w:r>
      <w:r>
        <w:rPr>
          <w:spacing w:val="-8"/>
        </w:rPr>
        <w:t> </w:t>
      </w:r>
      <w:r>
        <w:rPr/>
        <w:t>30.11.1994</w:t>
      </w:r>
      <w:r>
        <w:rPr>
          <w:spacing w:val="-7"/>
        </w:rPr>
        <w:t> </w:t>
      </w:r>
      <w:r>
        <w:rPr/>
        <w:t>№</w:t>
      </w:r>
      <w:r>
        <w:rPr>
          <w:spacing w:val="-12"/>
        </w:rPr>
        <w:t> </w:t>
      </w:r>
      <w:r>
        <w:rPr/>
        <w:t>51-ФЗ</w:t>
      </w:r>
      <w:r>
        <w:rPr>
          <w:spacing w:val="40"/>
        </w:rPr>
        <w:t> </w:t>
      </w:r>
      <w:r>
        <w:rPr/>
        <w:t>//</w:t>
      </w:r>
      <w:r>
        <w:rPr>
          <w:spacing w:val="-9"/>
        </w:rPr>
        <w:t> </w:t>
      </w:r>
      <w:r>
        <w:rPr/>
        <w:t>СПС</w:t>
      </w:r>
      <w:r>
        <w:rPr>
          <w:spacing w:val="-11"/>
        </w:rPr>
        <w:t> </w:t>
      </w:r>
      <w:r>
        <w:rPr/>
        <w:t>«Консультант</w:t>
      </w:r>
      <w:r>
        <w:rPr>
          <w:spacing w:val="-8"/>
        </w:rPr>
        <w:t> </w:t>
      </w:r>
      <w:r>
        <w:rPr/>
        <w:t>Плюс».</w:t>
      </w:r>
      <w:r>
        <w:rPr>
          <w:spacing w:val="-6"/>
        </w:rPr>
        <w:t> </w:t>
      </w:r>
      <w:r>
        <w:rPr/>
        <w:t>–</w:t>
      </w:r>
      <w:r>
        <w:rPr>
          <w:spacing w:val="-15"/>
        </w:rPr>
        <w:t> </w:t>
      </w:r>
      <w:r>
        <w:rPr/>
        <w:t>URL: https://</w:t>
      </w:r>
      <w:hyperlink r:id="rId23">
        <w:r>
          <w:rPr/>
          <w:t>www.consultant.ru/document/cons_doc_LAW_5142/</w:t>
        </w:r>
      </w:hyperlink>
      <w:r>
        <w:rPr/>
        <w:t> (дата обращения: </w:t>
      </w:r>
      <w:r>
        <w:rPr>
          <w:spacing w:val="-2"/>
        </w:rPr>
        <w:t>22.03.2026).</w:t>
      </w:r>
    </w:p>
    <w:p>
      <w:pPr>
        <w:pStyle w:val="ListParagraph"/>
        <w:numPr>
          <w:ilvl w:val="0"/>
          <w:numId w:val="17"/>
        </w:numPr>
        <w:tabs>
          <w:tab w:pos="1136" w:val="left" w:leader="none"/>
        </w:tabs>
        <w:spacing w:line="360" w:lineRule="auto" w:before="2" w:after="0"/>
        <w:ind w:left="141" w:right="135" w:firstLine="710"/>
        <w:jc w:val="both"/>
        <w:rPr>
          <w:sz w:val="28"/>
        </w:rPr>
      </w:pPr>
      <w:r>
        <w:rPr>
          <w:sz w:val="28"/>
        </w:rPr>
        <w:t>Об</w:t>
      </w:r>
      <w:r>
        <w:rPr>
          <w:spacing w:val="-11"/>
          <w:sz w:val="28"/>
        </w:rPr>
        <w:t> </w:t>
      </w:r>
      <w:r>
        <w:rPr>
          <w:sz w:val="28"/>
        </w:rPr>
        <w:t>обществах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ограниченной</w:t>
      </w:r>
      <w:r>
        <w:rPr>
          <w:spacing w:val="-13"/>
          <w:sz w:val="28"/>
        </w:rPr>
        <w:t> </w:t>
      </w:r>
      <w:r>
        <w:rPr>
          <w:sz w:val="28"/>
        </w:rPr>
        <w:t>ответственностью:</w:t>
      </w:r>
      <w:r>
        <w:rPr>
          <w:spacing w:val="-12"/>
          <w:sz w:val="28"/>
        </w:rPr>
        <w:t> </w:t>
      </w:r>
      <w:r>
        <w:rPr>
          <w:sz w:val="28"/>
        </w:rPr>
        <w:t>Федеральный</w:t>
      </w:r>
      <w:r>
        <w:rPr>
          <w:spacing w:val="-13"/>
          <w:sz w:val="28"/>
        </w:rPr>
        <w:t> </w:t>
      </w:r>
      <w:r>
        <w:rPr>
          <w:sz w:val="28"/>
        </w:rPr>
        <w:t>закон</w:t>
      </w:r>
      <w:r>
        <w:rPr>
          <w:spacing w:val="-13"/>
          <w:sz w:val="28"/>
        </w:rPr>
        <w:t> </w:t>
      </w:r>
      <w:r>
        <w:rPr>
          <w:sz w:val="28"/>
        </w:rPr>
        <w:t>от 08.02.1998 № 14-ФЗ // СПС «Консультант Плюс». – URL: https://</w:t>
      </w:r>
      <w:hyperlink r:id="rId24">
        <w:r>
          <w:rPr>
            <w:sz w:val="28"/>
          </w:rPr>
          <w:t>www.consultant.ru/document/cons_doc_LAW_17819/</w:t>
        </w:r>
      </w:hyperlink>
      <w:r>
        <w:rPr>
          <w:sz w:val="28"/>
        </w:rPr>
        <w:t> (дата обращения: </w:t>
      </w:r>
      <w:r>
        <w:rPr>
          <w:spacing w:val="-2"/>
          <w:sz w:val="28"/>
        </w:rPr>
        <w:t>22.03.2026).</w:t>
      </w:r>
    </w:p>
    <w:p>
      <w:pPr>
        <w:pStyle w:val="ListParagraph"/>
        <w:numPr>
          <w:ilvl w:val="0"/>
          <w:numId w:val="17"/>
        </w:numPr>
        <w:tabs>
          <w:tab w:pos="1136" w:val="left" w:leader="none"/>
        </w:tabs>
        <w:spacing w:line="360" w:lineRule="auto" w:before="0" w:after="0"/>
        <w:ind w:left="141" w:right="135" w:firstLine="710"/>
        <w:jc w:val="both"/>
        <w:rPr>
          <w:sz w:val="28"/>
        </w:rPr>
      </w:pPr>
      <w:r>
        <w:rPr>
          <w:sz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продукции: Федеральный закон от 22.11.1995 №</w:t>
      </w:r>
      <w:r>
        <w:rPr>
          <w:spacing w:val="-4"/>
          <w:sz w:val="28"/>
        </w:rPr>
        <w:t> </w:t>
      </w:r>
      <w:r>
        <w:rPr>
          <w:sz w:val="28"/>
        </w:rPr>
        <w:t>171-ФЗ // СПС «Консультант Плюс». – URL: https://</w:t>
      </w:r>
      <w:hyperlink r:id="rId25">
        <w:r>
          <w:rPr>
            <w:sz w:val="28"/>
          </w:rPr>
          <w:t>www.consultant.ru/document/cons_doc_LAW_8368/</w:t>
        </w:r>
      </w:hyperlink>
      <w:r>
        <w:rPr>
          <w:sz w:val="28"/>
        </w:rPr>
        <w:t> (дата обращения: </w:t>
      </w:r>
      <w:r>
        <w:rPr>
          <w:spacing w:val="-2"/>
          <w:sz w:val="28"/>
        </w:rPr>
        <w:t>22.03.2026).</w:t>
      </w:r>
    </w:p>
    <w:p>
      <w:pPr>
        <w:pStyle w:val="ListParagraph"/>
        <w:numPr>
          <w:ilvl w:val="0"/>
          <w:numId w:val="17"/>
        </w:numPr>
        <w:tabs>
          <w:tab w:pos="1136" w:val="left" w:leader="none"/>
        </w:tabs>
        <w:spacing w:line="360" w:lineRule="auto" w:before="2" w:after="0"/>
        <w:ind w:left="141" w:right="133" w:firstLine="710"/>
        <w:jc w:val="both"/>
        <w:rPr>
          <w:sz w:val="28"/>
        </w:rPr>
      </w:pPr>
      <w:r>
        <w:rPr>
          <w:sz w:val="28"/>
        </w:rPr>
        <w:t>О реализации мер по пресечению незаконных производства и (или) оборота этилового спирта, алкогольной и спиртосодержащей продукции: Постановление Правительства РФ от 28.09.2015 № 1027 // СПС «Консультант Плюс». –</w:t>
      </w:r>
      <w:r>
        <w:rPr>
          <w:spacing w:val="-1"/>
          <w:sz w:val="28"/>
        </w:rPr>
        <w:t> </w:t>
      </w:r>
      <w:r>
        <w:rPr>
          <w:sz w:val="28"/>
        </w:rPr>
        <w:t>URL: https://</w:t>
      </w:r>
      <w:hyperlink r:id="rId26">
        <w:r>
          <w:rPr>
            <w:sz w:val="28"/>
          </w:rPr>
          <w:t>www.consultant.ru/document/cons_doc_LAW_186845/</w:t>
        </w:r>
      </w:hyperlink>
      <w:r>
        <w:rPr>
          <w:sz w:val="28"/>
        </w:rPr>
        <w:t> (дата обращения: 22.03.2026).</w:t>
      </w:r>
    </w:p>
    <w:p>
      <w:pPr>
        <w:pStyle w:val="ListParagraph"/>
        <w:numPr>
          <w:ilvl w:val="0"/>
          <w:numId w:val="17"/>
        </w:numPr>
        <w:tabs>
          <w:tab w:pos="1136" w:val="left" w:leader="none"/>
        </w:tabs>
        <w:spacing w:line="360" w:lineRule="auto" w:before="1" w:after="0"/>
        <w:ind w:left="141" w:right="133" w:firstLine="710"/>
        <w:jc w:val="both"/>
        <w:rPr>
          <w:sz w:val="28"/>
        </w:rPr>
      </w:pPr>
      <w:r>
        <w:rPr>
          <w:sz w:val="28"/>
        </w:rPr>
        <w:t>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продукции: Постановление</w:t>
      </w:r>
      <w:r>
        <w:rPr>
          <w:spacing w:val="29"/>
          <w:sz w:val="28"/>
        </w:rPr>
        <w:t> </w:t>
      </w:r>
      <w:r>
        <w:rPr>
          <w:sz w:val="28"/>
        </w:rPr>
        <w:t>Правительства</w:t>
      </w:r>
      <w:r>
        <w:rPr>
          <w:spacing w:val="31"/>
          <w:sz w:val="28"/>
        </w:rPr>
        <w:t> </w:t>
      </w:r>
      <w:r>
        <w:rPr>
          <w:sz w:val="28"/>
        </w:rPr>
        <w:t>РФ</w:t>
      </w:r>
      <w:r>
        <w:rPr>
          <w:spacing w:val="28"/>
          <w:sz w:val="28"/>
        </w:rPr>
        <w:t> </w:t>
      </w:r>
      <w:r>
        <w:rPr>
          <w:sz w:val="28"/>
        </w:rPr>
        <w:t>от</w:t>
      </w:r>
      <w:r>
        <w:rPr>
          <w:spacing w:val="32"/>
          <w:sz w:val="28"/>
        </w:rPr>
        <w:t> </w:t>
      </w:r>
      <w:r>
        <w:rPr>
          <w:sz w:val="28"/>
        </w:rPr>
        <w:t>31.12.2020</w:t>
      </w:r>
      <w:r>
        <w:rPr>
          <w:spacing w:val="37"/>
          <w:sz w:val="28"/>
        </w:rPr>
        <w:t> </w:t>
      </w:r>
      <w:r>
        <w:rPr>
          <w:sz w:val="28"/>
        </w:rPr>
        <w:t>№</w:t>
      </w:r>
      <w:r>
        <w:rPr>
          <w:spacing w:val="28"/>
          <w:sz w:val="28"/>
        </w:rPr>
        <w:t> </w:t>
      </w:r>
      <w:r>
        <w:rPr>
          <w:sz w:val="28"/>
        </w:rPr>
        <w:t>2466</w:t>
      </w:r>
      <w:r>
        <w:rPr>
          <w:spacing w:val="30"/>
          <w:sz w:val="28"/>
        </w:rPr>
        <w:t> </w:t>
      </w:r>
      <w:r>
        <w:rPr>
          <w:sz w:val="28"/>
        </w:rPr>
        <w:t>//</w:t>
      </w:r>
      <w:r>
        <w:rPr>
          <w:spacing w:val="32"/>
          <w:sz w:val="28"/>
        </w:rPr>
        <w:t> </w:t>
      </w:r>
      <w:r>
        <w:rPr>
          <w:sz w:val="28"/>
        </w:rPr>
        <w:t>СПС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«Консультант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spacing w:line="357" w:lineRule="auto" w:before="151"/>
        <w:ind w:right="138"/>
      </w:pPr>
      <w:r>
        <w:rPr/>
        <w:t>Плюс».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URL:</w:t>
      </w:r>
      <w:r>
        <w:rPr>
          <w:spacing w:val="-2"/>
        </w:rPr>
        <w:t> </w:t>
      </w:r>
      <w:r>
        <w:rPr/>
        <w:t>https://</w:t>
      </w:r>
      <w:hyperlink r:id="rId27">
        <w:r>
          <w:rPr/>
          <w:t>www.consultant.ru/document/cons_doc_LAW_373595/</w:t>
        </w:r>
      </w:hyperlink>
      <w:r>
        <w:rPr>
          <w:spacing w:val="-1"/>
        </w:rPr>
        <w:t> </w:t>
      </w:r>
      <w:r>
        <w:rPr/>
        <w:t>(дата обращения: 22.03.2026).</w:t>
      </w:r>
    </w:p>
    <w:p>
      <w:pPr>
        <w:pStyle w:val="ListParagraph"/>
        <w:numPr>
          <w:ilvl w:val="0"/>
          <w:numId w:val="17"/>
        </w:numPr>
        <w:tabs>
          <w:tab w:pos="1136" w:val="left" w:leader="none"/>
          <w:tab w:pos="4963" w:val="left" w:leader="none"/>
          <w:tab w:pos="9145" w:val="left" w:leader="none"/>
        </w:tabs>
        <w:spacing w:line="360" w:lineRule="auto" w:before="6" w:after="0"/>
        <w:ind w:left="141" w:right="129" w:firstLine="71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-9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-10"/>
          <w:sz w:val="28"/>
        </w:rPr>
        <w:t> </w:t>
      </w:r>
      <w:r>
        <w:rPr>
          <w:sz w:val="28"/>
        </w:rPr>
        <w:t>развития</w:t>
      </w:r>
      <w:r>
        <w:rPr>
          <w:spacing w:val="-9"/>
          <w:sz w:val="28"/>
        </w:rPr>
        <w:t> </w:t>
      </w:r>
      <w:r>
        <w:rPr>
          <w:sz w:val="28"/>
        </w:rPr>
        <w:t>Арсеньева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15"/>
          <w:sz w:val="28"/>
        </w:rPr>
        <w:t> </w:t>
      </w:r>
      <w:r>
        <w:rPr>
          <w:sz w:val="28"/>
        </w:rPr>
        <w:t>9</w:t>
      </w:r>
      <w:r>
        <w:rPr>
          <w:spacing w:val="-10"/>
          <w:sz w:val="28"/>
        </w:rPr>
        <w:t> </w:t>
      </w:r>
      <w:r>
        <w:rPr>
          <w:sz w:val="28"/>
        </w:rPr>
        <w:t>месяцев</w:t>
      </w:r>
      <w:r>
        <w:rPr>
          <w:spacing w:val="-12"/>
          <w:sz w:val="28"/>
        </w:rPr>
        <w:t> </w:t>
      </w:r>
      <w:r>
        <w:rPr>
          <w:sz w:val="28"/>
        </w:rPr>
        <w:t>2025 года – Текст: электронный // Администрация Арсеньевского городского округа: </w:t>
      </w:r>
      <w:r>
        <w:rPr>
          <w:spacing w:val="-2"/>
          <w:sz w:val="28"/>
        </w:rPr>
        <w:t>[сайт].</w:t>
      </w:r>
      <w:r>
        <w:rPr>
          <w:sz w:val="28"/>
        </w:rPr>
        <w:tab/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URL: </w:t>
      </w:r>
      <w:r>
        <w:rPr>
          <w:sz w:val="28"/>
        </w:rPr>
        <w:t>https://ars.town/upload/iblock/38f/96cudi3qu63uq3rfcmzcb6acsqzdv9t3.doc (дата обращения: 22.03.2026).</w:t>
      </w:r>
    </w:p>
    <w:p>
      <w:pPr>
        <w:pStyle w:val="ListParagraph"/>
        <w:numPr>
          <w:ilvl w:val="0"/>
          <w:numId w:val="17"/>
        </w:numPr>
        <w:tabs>
          <w:tab w:pos="1136" w:val="left" w:leader="none"/>
        </w:tabs>
        <w:spacing w:line="362" w:lineRule="auto" w:before="1" w:after="0"/>
        <w:ind w:left="141" w:right="140" w:firstLine="710"/>
        <w:jc w:val="both"/>
        <w:rPr>
          <w:sz w:val="28"/>
        </w:rPr>
      </w:pPr>
      <w:r>
        <w:rPr>
          <w:sz w:val="28"/>
        </w:rPr>
        <w:t>Браун</w:t>
      </w:r>
      <w:r>
        <w:rPr>
          <w:spacing w:val="40"/>
          <w:sz w:val="28"/>
        </w:rPr>
        <w:t> </w:t>
      </w:r>
      <w:r>
        <w:rPr>
          <w:sz w:val="28"/>
        </w:rPr>
        <w:t>Д.</w:t>
      </w:r>
      <w:r>
        <w:rPr>
          <w:spacing w:val="40"/>
          <w:sz w:val="28"/>
        </w:rPr>
        <w:t> </w:t>
      </w: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наладить</w:t>
      </w:r>
      <w:r>
        <w:rPr>
          <w:spacing w:val="40"/>
          <w:sz w:val="28"/>
        </w:rPr>
        <w:t> </w:t>
      </w:r>
      <w:r>
        <w:rPr>
          <w:sz w:val="28"/>
        </w:rPr>
        <w:t>деловые</w:t>
      </w:r>
      <w:r>
        <w:rPr>
          <w:spacing w:val="40"/>
          <w:sz w:val="28"/>
        </w:rPr>
        <w:t> </w:t>
      </w:r>
      <w:r>
        <w:rPr>
          <w:sz w:val="28"/>
        </w:rPr>
        <w:t>отношения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сложными</w:t>
      </w:r>
      <w:r>
        <w:rPr>
          <w:spacing w:val="40"/>
          <w:sz w:val="28"/>
        </w:rPr>
        <w:t> </w:t>
      </w:r>
      <w:r>
        <w:rPr>
          <w:sz w:val="28"/>
        </w:rPr>
        <w:t>людьми</w:t>
      </w:r>
      <w:r>
        <w:rPr>
          <w:spacing w:val="40"/>
          <w:sz w:val="28"/>
        </w:rPr>
        <w:t> </w:t>
      </w:r>
      <w:r>
        <w:rPr>
          <w:sz w:val="28"/>
        </w:rPr>
        <w:t>/</w:t>
      </w:r>
      <w:r>
        <w:rPr>
          <w:spacing w:val="40"/>
          <w:sz w:val="28"/>
        </w:rPr>
        <w:t> </w:t>
      </w:r>
      <w:r>
        <w:rPr>
          <w:sz w:val="28"/>
        </w:rPr>
        <w:t>Д. Браун. – Москва: София, 2022. – 960 c.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2" w:lineRule="auto" w:before="0" w:after="0"/>
        <w:ind w:left="141" w:right="140" w:firstLine="710"/>
        <w:jc w:val="both"/>
        <w:rPr>
          <w:sz w:val="28"/>
        </w:rPr>
      </w:pPr>
      <w:r>
        <w:rPr>
          <w:sz w:val="28"/>
        </w:rPr>
        <w:t>Камолов</w:t>
      </w:r>
      <w:r>
        <w:rPr>
          <w:spacing w:val="80"/>
          <w:sz w:val="28"/>
        </w:rPr>
        <w:t> </w:t>
      </w:r>
      <w:r>
        <w:rPr>
          <w:sz w:val="28"/>
        </w:rPr>
        <w:t>С.Г.</w:t>
      </w:r>
      <w:r>
        <w:rPr>
          <w:spacing w:val="80"/>
          <w:sz w:val="28"/>
        </w:rPr>
        <w:t> </w:t>
      </w:r>
      <w:r>
        <w:rPr>
          <w:sz w:val="28"/>
        </w:rPr>
        <w:t>Основы</w:t>
      </w:r>
      <w:r>
        <w:rPr>
          <w:spacing w:val="80"/>
          <w:sz w:val="28"/>
        </w:rPr>
        <w:t> </w:t>
      </w:r>
      <w:r>
        <w:rPr>
          <w:sz w:val="28"/>
        </w:rPr>
        <w:t>теории</w:t>
      </w:r>
      <w:r>
        <w:rPr>
          <w:spacing w:val="80"/>
          <w:sz w:val="28"/>
        </w:rPr>
        <w:t> </w:t>
      </w:r>
      <w:r>
        <w:rPr>
          <w:sz w:val="28"/>
        </w:rPr>
        <w:t>управления</w:t>
      </w:r>
      <w:r>
        <w:rPr>
          <w:spacing w:val="80"/>
          <w:sz w:val="28"/>
        </w:rPr>
        <w:t> </w:t>
      </w:r>
      <w:r>
        <w:rPr>
          <w:sz w:val="28"/>
        </w:rPr>
        <w:t>:</w:t>
      </w:r>
      <w:r>
        <w:rPr>
          <w:spacing w:val="80"/>
          <w:sz w:val="28"/>
        </w:rPr>
        <w:t> </w:t>
      </w:r>
      <w:r>
        <w:rPr>
          <w:sz w:val="28"/>
        </w:rPr>
        <w:t>учебник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вузов</w:t>
      </w:r>
      <w:r>
        <w:rPr>
          <w:spacing w:val="40"/>
          <w:sz w:val="28"/>
        </w:rPr>
        <w:t> </w:t>
      </w:r>
      <w:r>
        <w:rPr>
          <w:sz w:val="28"/>
        </w:rPr>
        <w:t>/ С.Г. Камолов. – Москва : Издательство Юрайт, 2025. – 272 с.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0" w:after="0"/>
        <w:ind w:left="141" w:right="138" w:firstLine="710"/>
        <w:jc w:val="both"/>
        <w:rPr>
          <w:sz w:val="28"/>
        </w:rPr>
      </w:pPr>
      <w:r>
        <w:rPr>
          <w:sz w:val="28"/>
        </w:rPr>
        <w:t>Кибанов А.Я. Управление персоналом. Теория и практика. Этика деловых</w:t>
      </w:r>
      <w:r>
        <w:rPr>
          <w:spacing w:val="-18"/>
          <w:sz w:val="28"/>
        </w:rPr>
        <w:t> </w:t>
      </w:r>
      <w:r>
        <w:rPr>
          <w:sz w:val="28"/>
        </w:rPr>
        <w:t>отношений:</w:t>
      </w:r>
      <w:r>
        <w:rPr>
          <w:spacing w:val="-13"/>
          <w:sz w:val="28"/>
        </w:rPr>
        <w:t> </w:t>
      </w:r>
      <w:r>
        <w:rPr>
          <w:sz w:val="28"/>
        </w:rPr>
        <w:t>учебно-практическое</w:t>
      </w:r>
      <w:r>
        <w:rPr>
          <w:spacing w:val="-18"/>
          <w:sz w:val="28"/>
        </w:rPr>
        <w:t> </w:t>
      </w:r>
      <w:r>
        <w:rPr>
          <w:sz w:val="28"/>
        </w:rPr>
        <w:t>пособие</w:t>
      </w:r>
      <w:r>
        <w:rPr>
          <w:spacing w:val="-17"/>
          <w:sz w:val="28"/>
        </w:rPr>
        <w:t> </w:t>
      </w:r>
      <w:r>
        <w:rPr>
          <w:sz w:val="28"/>
        </w:rPr>
        <w:t>/</w:t>
      </w:r>
      <w:r>
        <w:rPr>
          <w:spacing w:val="-14"/>
          <w:sz w:val="28"/>
        </w:rPr>
        <w:t> </w:t>
      </w:r>
      <w:r>
        <w:rPr>
          <w:sz w:val="28"/>
        </w:rPr>
        <w:t>А.Я.</w:t>
      </w:r>
      <w:r>
        <w:rPr>
          <w:spacing w:val="-15"/>
          <w:sz w:val="28"/>
        </w:rPr>
        <w:t> </w:t>
      </w:r>
      <w:r>
        <w:rPr>
          <w:sz w:val="28"/>
        </w:rPr>
        <w:t>Кибанов,</w:t>
      </w:r>
      <w:r>
        <w:rPr>
          <w:spacing w:val="-15"/>
          <w:sz w:val="28"/>
        </w:rPr>
        <w:t> </w:t>
      </w:r>
      <w:r>
        <w:rPr>
          <w:sz w:val="28"/>
        </w:rPr>
        <w:t>Д.К.</w:t>
      </w:r>
      <w:r>
        <w:rPr>
          <w:spacing w:val="-15"/>
          <w:sz w:val="28"/>
        </w:rPr>
        <w:t> </w:t>
      </w:r>
      <w:r>
        <w:rPr>
          <w:sz w:val="28"/>
        </w:rPr>
        <w:t>Захаров, В.Г. Коновалова. – Москва: Проспект, 2020. – 625 c.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240" w:lineRule="auto" w:before="0" w:after="0"/>
        <w:ind w:left="1276" w:right="0" w:hanging="425"/>
        <w:jc w:val="both"/>
        <w:rPr>
          <w:sz w:val="28"/>
        </w:rPr>
      </w:pPr>
      <w:r>
        <w:rPr>
          <w:sz w:val="28"/>
        </w:rPr>
        <w:t>Коноваленко</w:t>
      </w:r>
      <w:r>
        <w:rPr>
          <w:spacing w:val="12"/>
          <w:sz w:val="28"/>
        </w:rPr>
        <w:t> </w:t>
      </w:r>
      <w:r>
        <w:rPr>
          <w:sz w:val="28"/>
        </w:rPr>
        <w:t>М.Ю.</w:t>
      </w:r>
      <w:r>
        <w:rPr>
          <w:spacing w:val="16"/>
          <w:sz w:val="28"/>
        </w:rPr>
        <w:t> </w:t>
      </w:r>
      <w:r>
        <w:rPr>
          <w:sz w:val="28"/>
        </w:rPr>
        <w:t>Психология</w:t>
      </w:r>
      <w:r>
        <w:rPr>
          <w:spacing w:val="10"/>
          <w:sz w:val="28"/>
        </w:rPr>
        <w:t> </w:t>
      </w:r>
      <w:r>
        <w:rPr>
          <w:sz w:val="28"/>
        </w:rPr>
        <w:t>делового</w:t>
      </w:r>
      <w:r>
        <w:rPr>
          <w:spacing w:val="12"/>
          <w:sz w:val="28"/>
        </w:rPr>
        <w:t> </w:t>
      </w:r>
      <w:r>
        <w:rPr>
          <w:sz w:val="28"/>
        </w:rPr>
        <w:t>общения:</w:t>
      </w:r>
      <w:r>
        <w:rPr>
          <w:spacing w:val="11"/>
          <w:sz w:val="28"/>
        </w:rPr>
        <w:t> </w:t>
      </w:r>
      <w:r>
        <w:rPr>
          <w:sz w:val="28"/>
        </w:rPr>
        <w:t>учебник</w:t>
      </w:r>
      <w:r>
        <w:rPr>
          <w:spacing w:val="8"/>
          <w:sz w:val="28"/>
        </w:rPr>
        <w:t> </w:t>
      </w:r>
      <w:r>
        <w:rPr>
          <w:sz w:val="28"/>
        </w:rPr>
        <w:t>для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вузов</w:t>
      </w:r>
    </w:p>
    <w:p>
      <w:pPr>
        <w:pStyle w:val="BodyText"/>
        <w:spacing w:before="150"/>
      </w:pPr>
      <w:r>
        <w:rPr/>
        <w:t>/</w:t>
      </w:r>
      <w:r>
        <w:rPr>
          <w:spacing w:val="4"/>
        </w:rPr>
        <w:t> </w:t>
      </w:r>
      <w:r>
        <w:rPr/>
        <w:t>М.Ю.</w:t>
      </w:r>
      <w:r>
        <w:rPr>
          <w:spacing w:val="3"/>
        </w:rPr>
        <w:t> </w:t>
      </w:r>
      <w:r>
        <w:rPr/>
        <w:t>Коноваленко.</w:t>
      </w:r>
      <w:r>
        <w:rPr>
          <w:spacing w:val="6"/>
        </w:rPr>
        <w:t> </w:t>
      </w:r>
      <w:r>
        <w:rPr/>
        <w:t>–</w:t>
      </w:r>
      <w:r>
        <w:rPr>
          <w:spacing w:val="4"/>
        </w:rPr>
        <w:t> </w:t>
      </w:r>
      <w:r>
        <w:rPr/>
        <w:t>3-е</w:t>
      </w:r>
      <w:r>
        <w:rPr>
          <w:spacing w:val="4"/>
        </w:rPr>
        <w:t> </w:t>
      </w:r>
      <w:r>
        <w:rPr/>
        <w:t>изд.,</w:t>
      </w:r>
      <w:r>
        <w:rPr>
          <w:spacing w:val="3"/>
        </w:rPr>
        <w:t> </w:t>
      </w:r>
      <w:r>
        <w:rPr/>
        <w:t>перераб.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доп.</w:t>
      </w:r>
      <w:r>
        <w:rPr>
          <w:spacing w:val="7"/>
        </w:rPr>
        <w:t> </w:t>
      </w:r>
      <w:r>
        <w:rPr/>
        <w:t>–</w:t>
      </w:r>
      <w:r>
        <w:rPr>
          <w:spacing w:val="4"/>
        </w:rPr>
        <w:t> </w:t>
      </w:r>
      <w:r>
        <w:rPr/>
        <w:t>Москва:</w:t>
      </w:r>
      <w:r>
        <w:rPr>
          <w:spacing w:val="5"/>
        </w:rPr>
        <w:t> </w:t>
      </w:r>
      <w:r>
        <w:rPr/>
        <w:t>Издательство</w:t>
      </w:r>
      <w:r>
        <w:rPr>
          <w:spacing w:val="3"/>
        </w:rPr>
        <w:t> </w:t>
      </w:r>
      <w:r>
        <w:rPr>
          <w:spacing w:val="-2"/>
        </w:rPr>
        <w:t>Юрайт,</w:t>
      </w:r>
    </w:p>
    <w:p>
      <w:pPr>
        <w:pStyle w:val="BodyText"/>
        <w:spacing w:before="158"/>
      </w:pPr>
      <w:r>
        <w:rPr/>
        <w:t>2025. – 127 </w:t>
      </w:r>
      <w:r>
        <w:rPr>
          <w:spacing w:val="-5"/>
        </w:rPr>
        <w:t>с.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164" w:after="0"/>
        <w:ind w:left="141" w:right="130" w:firstLine="710"/>
        <w:jc w:val="both"/>
        <w:rPr>
          <w:sz w:val="28"/>
        </w:rPr>
      </w:pPr>
      <w:r>
        <w:rPr>
          <w:sz w:val="28"/>
        </w:rPr>
        <w:t>Коноваленко</w:t>
      </w:r>
      <w:r>
        <w:rPr>
          <w:spacing w:val="-4"/>
          <w:sz w:val="28"/>
        </w:rPr>
        <w:t> </w:t>
      </w:r>
      <w:r>
        <w:rPr>
          <w:sz w:val="28"/>
        </w:rPr>
        <w:t>М.</w:t>
      </w:r>
      <w:r>
        <w:rPr>
          <w:spacing w:val="-3"/>
          <w:sz w:val="28"/>
        </w:rPr>
        <w:t> </w:t>
      </w:r>
      <w:r>
        <w:rPr>
          <w:sz w:val="28"/>
        </w:rPr>
        <w:t>Ю.</w:t>
      </w:r>
      <w:r>
        <w:rPr>
          <w:spacing w:val="-4"/>
          <w:sz w:val="28"/>
        </w:rPr>
        <w:t> </w:t>
      </w:r>
      <w:r>
        <w:rPr>
          <w:sz w:val="28"/>
        </w:rPr>
        <w:t>Деловые</w:t>
      </w:r>
      <w:r>
        <w:rPr>
          <w:spacing w:val="-4"/>
          <w:sz w:val="28"/>
        </w:rPr>
        <w:t> </w:t>
      </w:r>
      <w:r>
        <w:rPr>
          <w:sz w:val="28"/>
        </w:rPr>
        <w:t>коммуникации:</w:t>
      </w:r>
      <w:r>
        <w:rPr>
          <w:spacing w:val="-3"/>
          <w:sz w:val="28"/>
        </w:rPr>
        <w:t> </w:t>
      </w:r>
      <w:r>
        <w:rPr>
          <w:sz w:val="28"/>
        </w:rPr>
        <w:t>учебник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практикум</w:t>
      </w:r>
      <w:r>
        <w:rPr>
          <w:spacing w:val="-7"/>
          <w:sz w:val="28"/>
        </w:rPr>
        <w:t> </w:t>
      </w:r>
      <w:r>
        <w:rPr>
          <w:sz w:val="28"/>
        </w:rPr>
        <w:t>для вузов</w:t>
      </w:r>
      <w:r>
        <w:rPr>
          <w:spacing w:val="-5"/>
          <w:sz w:val="28"/>
        </w:rPr>
        <w:t> </w:t>
      </w:r>
      <w:r>
        <w:rPr>
          <w:sz w:val="28"/>
        </w:rPr>
        <w:t>/ М.</w:t>
      </w:r>
      <w:r>
        <w:rPr>
          <w:spacing w:val="-1"/>
          <w:sz w:val="28"/>
        </w:rPr>
        <w:t> </w:t>
      </w:r>
      <w:r>
        <w:rPr>
          <w:sz w:val="28"/>
        </w:rPr>
        <w:t>Ю.</w:t>
      </w:r>
      <w:r>
        <w:rPr>
          <w:spacing w:val="-2"/>
          <w:sz w:val="28"/>
        </w:rPr>
        <w:t> </w:t>
      </w:r>
      <w:r>
        <w:rPr>
          <w:sz w:val="28"/>
        </w:rPr>
        <w:t>Коноваленко. – 3-е изд., перераб. и доп. – Москва: Издательство Юрайт, 2025. – 396 с.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1" w:after="0"/>
        <w:ind w:left="141" w:right="130" w:firstLine="710"/>
        <w:jc w:val="both"/>
        <w:rPr>
          <w:sz w:val="28"/>
        </w:rPr>
      </w:pPr>
      <w:r>
        <w:rPr>
          <w:sz w:val="28"/>
        </w:rPr>
        <w:t>Кузнецов</w:t>
      </w:r>
      <w:r>
        <w:rPr>
          <w:spacing w:val="-4"/>
          <w:sz w:val="28"/>
        </w:rPr>
        <w:t> </w:t>
      </w:r>
      <w:r>
        <w:rPr>
          <w:sz w:val="28"/>
        </w:rPr>
        <w:t>Ю.</w:t>
      </w:r>
      <w:r>
        <w:rPr>
          <w:spacing w:val="-2"/>
          <w:sz w:val="28"/>
        </w:rPr>
        <w:t> </w:t>
      </w:r>
      <w:r>
        <w:rPr>
          <w:sz w:val="28"/>
        </w:rPr>
        <w:t>В.</w:t>
      </w:r>
      <w:r>
        <w:rPr>
          <w:spacing w:val="-1"/>
          <w:sz w:val="28"/>
        </w:rPr>
        <w:t> </w:t>
      </w:r>
      <w:r>
        <w:rPr>
          <w:sz w:val="28"/>
        </w:rPr>
        <w:t>Теория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: учебник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практикум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вузов</w:t>
      </w:r>
      <w:r>
        <w:rPr>
          <w:spacing w:val="-5"/>
          <w:sz w:val="28"/>
        </w:rPr>
        <w:t> </w:t>
      </w:r>
      <w:r>
        <w:rPr>
          <w:sz w:val="28"/>
        </w:rPr>
        <w:t>/ Ю. В. Кузнецов, Е. В. Мелякова. – 4-е изд., перераб. и доп. – Москва: Издательство Юрайт, 2025. – 388 с.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2" w:lineRule="auto" w:before="0" w:after="0"/>
        <w:ind w:left="141" w:right="131" w:firstLine="710"/>
        <w:jc w:val="both"/>
        <w:rPr>
          <w:sz w:val="28"/>
        </w:rPr>
      </w:pPr>
      <w:r>
        <w:rPr>
          <w:sz w:val="28"/>
        </w:rPr>
        <w:t>Лавриненко</w:t>
      </w:r>
      <w:r>
        <w:rPr>
          <w:spacing w:val="40"/>
          <w:sz w:val="28"/>
        </w:rPr>
        <w:t>  </w:t>
      </w:r>
      <w:r>
        <w:rPr>
          <w:sz w:val="28"/>
        </w:rPr>
        <w:t>В.Н.</w:t>
      </w:r>
      <w:r>
        <w:rPr>
          <w:spacing w:val="40"/>
          <w:sz w:val="28"/>
        </w:rPr>
        <w:t>  </w:t>
      </w:r>
      <w:r>
        <w:rPr>
          <w:sz w:val="28"/>
        </w:rPr>
        <w:t>Психология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этика</w:t>
      </w:r>
      <w:r>
        <w:rPr>
          <w:spacing w:val="40"/>
          <w:sz w:val="28"/>
        </w:rPr>
        <w:t>  </w:t>
      </w:r>
      <w:r>
        <w:rPr>
          <w:sz w:val="28"/>
        </w:rPr>
        <w:t>делового</w:t>
      </w:r>
      <w:r>
        <w:rPr>
          <w:spacing w:val="40"/>
          <w:sz w:val="28"/>
        </w:rPr>
        <w:t>  </w:t>
      </w:r>
      <w:r>
        <w:rPr>
          <w:sz w:val="28"/>
        </w:rPr>
        <w:t>общения</w:t>
      </w:r>
      <w:r>
        <w:rPr>
          <w:spacing w:val="40"/>
          <w:sz w:val="28"/>
        </w:rPr>
        <w:t>  </w:t>
      </w:r>
      <w:r>
        <w:rPr>
          <w:sz w:val="28"/>
        </w:rPr>
        <w:t>/</w:t>
      </w:r>
      <w:r>
        <w:rPr>
          <w:spacing w:val="40"/>
          <w:sz w:val="28"/>
        </w:rPr>
        <w:t> </w:t>
      </w:r>
      <w:r>
        <w:rPr>
          <w:sz w:val="28"/>
        </w:rPr>
        <w:t>В.Н. Лавриненко. – Москва: Юрайт, 2023. – 592 c.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20" w:lineRule="exact" w:before="0" w:after="0"/>
        <w:ind w:left="1276" w:right="0" w:hanging="425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этика</w:t>
      </w:r>
      <w:r>
        <w:rPr>
          <w:spacing w:val="-11"/>
          <w:sz w:val="28"/>
        </w:rPr>
        <w:t> </w:t>
      </w:r>
      <w:r>
        <w:rPr>
          <w:sz w:val="28"/>
        </w:rPr>
        <w:t>делового</w:t>
      </w:r>
      <w:r>
        <w:rPr>
          <w:spacing w:val="-12"/>
          <w:sz w:val="28"/>
        </w:rPr>
        <w:t> </w:t>
      </w:r>
      <w:r>
        <w:rPr>
          <w:sz w:val="28"/>
        </w:rPr>
        <w:t>общения</w:t>
      </w:r>
      <w:r>
        <w:rPr>
          <w:spacing w:val="-15"/>
          <w:sz w:val="28"/>
        </w:rPr>
        <w:t> </w:t>
      </w:r>
      <w:r>
        <w:rPr>
          <w:sz w:val="28"/>
        </w:rPr>
        <w:t>:</w:t>
      </w:r>
      <w:r>
        <w:rPr>
          <w:spacing w:val="-11"/>
          <w:sz w:val="28"/>
        </w:rPr>
        <w:t> </w:t>
      </w:r>
      <w:r>
        <w:rPr>
          <w:sz w:val="28"/>
        </w:rPr>
        <w:t>учебник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практикум</w:t>
      </w:r>
      <w:r>
        <w:rPr>
          <w:spacing w:val="-15"/>
          <w:sz w:val="28"/>
        </w:rPr>
        <w:t> </w:t>
      </w:r>
      <w:r>
        <w:rPr>
          <w:sz w:val="28"/>
        </w:rPr>
        <w:t>для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вузов</w:t>
      </w:r>
    </w:p>
    <w:p>
      <w:pPr>
        <w:pStyle w:val="BodyText"/>
        <w:spacing w:line="362" w:lineRule="auto" w:before="155"/>
        <w:ind w:right="130"/>
      </w:pPr>
      <w:r>
        <w:rPr/>
        <w:t>/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редакцией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Н.</w:t>
      </w:r>
      <w:r>
        <w:rPr>
          <w:spacing w:val="-3"/>
        </w:rPr>
        <w:t> </w:t>
      </w:r>
      <w:r>
        <w:rPr/>
        <w:t>Лавриненко,</w:t>
      </w:r>
      <w:r>
        <w:rPr>
          <w:spacing w:val="-3"/>
        </w:rPr>
        <w:t> </w:t>
      </w:r>
      <w:r>
        <w:rPr/>
        <w:t>Л.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Чернышовой. –</w:t>
      </w:r>
      <w:r>
        <w:rPr>
          <w:spacing w:val="-3"/>
        </w:rPr>
        <w:t> </w:t>
      </w:r>
      <w:r>
        <w:rPr/>
        <w:t>7-е</w:t>
      </w:r>
      <w:r>
        <w:rPr>
          <w:spacing w:val="-3"/>
        </w:rPr>
        <w:t> </w:t>
      </w:r>
      <w:r>
        <w:rPr/>
        <w:t>изд.,</w:t>
      </w:r>
      <w:r>
        <w:rPr>
          <w:spacing w:val="-3"/>
        </w:rPr>
        <w:t> </w:t>
      </w:r>
      <w:r>
        <w:rPr/>
        <w:t>перераб.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доп. – Москва: Издательство Юрайт, 2025. – 376 с.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15" w:lineRule="exact" w:before="0" w:after="0"/>
        <w:ind w:left="1276" w:right="0" w:hanging="425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16"/>
          <w:sz w:val="28"/>
        </w:rPr>
        <w:t> </w:t>
      </w:r>
      <w:r>
        <w:rPr>
          <w:sz w:val="28"/>
        </w:rPr>
        <w:t>персоналом:</w:t>
      </w:r>
      <w:r>
        <w:rPr>
          <w:spacing w:val="-15"/>
          <w:sz w:val="28"/>
        </w:rPr>
        <w:t> </w:t>
      </w:r>
      <w:r>
        <w:rPr>
          <w:sz w:val="28"/>
        </w:rPr>
        <w:t>теория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практика.</w:t>
      </w:r>
      <w:r>
        <w:rPr>
          <w:spacing w:val="-13"/>
          <w:sz w:val="28"/>
        </w:rPr>
        <w:t> </w:t>
      </w:r>
      <w:r>
        <w:rPr>
          <w:sz w:val="28"/>
        </w:rPr>
        <w:t>Этика</w:t>
      </w:r>
      <w:r>
        <w:rPr>
          <w:spacing w:val="-18"/>
          <w:sz w:val="28"/>
        </w:rPr>
        <w:t> </w:t>
      </w:r>
      <w:r>
        <w:rPr>
          <w:sz w:val="28"/>
        </w:rPr>
        <w:t>деловых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отношений</w:t>
      </w:r>
    </w:p>
    <w:p>
      <w:pPr>
        <w:pStyle w:val="BodyText"/>
        <w:spacing w:before="163"/>
      </w:pPr>
      <w:r>
        <w:rPr/>
        <w:t>/</w:t>
      </w:r>
      <w:r>
        <w:rPr>
          <w:spacing w:val="-1"/>
        </w:rPr>
        <w:t> </w:t>
      </w:r>
      <w:r>
        <w:rPr/>
        <w:t>Коллектив</w:t>
      </w:r>
      <w:r>
        <w:rPr>
          <w:spacing w:val="-4"/>
        </w:rPr>
        <w:t> </w:t>
      </w:r>
      <w:r>
        <w:rPr/>
        <w:t>авторов.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Москва: Проспект,</w:t>
      </w:r>
      <w:r>
        <w:rPr>
          <w:spacing w:val="-8"/>
        </w:rPr>
        <w:t> </w:t>
      </w:r>
      <w:r>
        <w:rPr/>
        <w:t>2022.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587</w:t>
      </w:r>
      <w:r>
        <w:rPr>
          <w:spacing w:val="-2"/>
        </w:rPr>
        <w:t> </w:t>
      </w:r>
      <w:r>
        <w:rPr>
          <w:spacing w:val="-5"/>
        </w:rPr>
        <w:t>c.</w:t>
      </w:r>
    </w:p>
    <w:p>
      <w:pPr>
        <w:pStyle w:val="BodyText"/>
        <w:spacing w:after="0"/>
        <w:sectPr>
          <w:pgSz w:w="11910" w:h="16840"/>
          <w:pgMar w:header="722" w:footer="0" w:top="980" w:bottom="280" w:left="1559" w:right="425"/>
        </w:sectPr>
      </w:pP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57" w:lineRule="auto" w:before="151" w:after="0"/>
        <w:ind w:left="141" w:right="139" w:firstLine="710"/>
        <w:jc w:val="both"/>
        <w:rPr>
          <w:sz w:val="28"/>
        </w:rPr>
      </w:pPr>
      <w:r>
        <w:rPr>
          <w:sz w:val="28"/>
        </w:rPr>
        <w:t>Шейнов</w:t>
      </w:r>
      <w:r>
        <w:rPr>
          <w:spacing w:val="-2"/>
          <w:sz w:val="28"/>
        </w:rPr>
        <w:t> </w:t>
      </w:r>
      <w:r>
        <w:rPr>
          <w:sz w:val="28"/>
        </w:rPr>
        <w:t>В. П. Психология и этика делового контакта / В.П. Шейнов. – Москва: Амалфея, 2020. – 384 c.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6" w:after="0"/>
        <w:ind w:left="141" w:right="132" w:firstLine="710"/>
        <w:jc w:val="both"/>
        <w:rPr>
          <w:sz w:val="28"/>
        </w:rPr>
      </w:pPr>
      <w:r>
        <w:rPr>
          <w:sz w:val="28"/>
        </w:rPr>
        <w:t>Портал бизнес-навигатора МСП // Государственная платформа поддержки предпринимателей, самозанятых и тех, кто планирует начать свой бизнес: [сайт]. – URL: https://smbn.ru/(дата обращения 22.03.2026).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1" w:after="0"/>
        <w:ind w:left="141" w:right="139" w:firstLine="710"/>
        <w:jc w:val="both"/>
        <w:rPr>
          <w:sz w:val="28"/>
        </w:rPr>
      </w:pPr>
      <w:r>
        <w:rPr>
          <w:sz w:val="28"/>
        </w:rPr>
        <w:t>Центр оказания услуг «Мой бизнес» // Портал поддержки малого и среднего</w:t>
      </w:r>
      <w:r>
        <w:rPr>
          <w:spacing w:val="-18"/>
          <w:sz w:val="28"/>
        </w:rPr>
        <w:t> </w:t>
      </w:r>
      <w:r>
        <w:rPr>
          <w:sz w:val="28"/>
        </w:rPr>
        <w:t>предпринимательства:</w:t>
      </w:r>
      <w:r>
        <w:rPr>
          <w:spacing w:val="-17"/>
          <w:sz w:val="28"/>
        </w:rPr>
        <w:t> </w:t>
      </w:r>
      <w:r>
        <w:rPr>
          <w:sz w:val="28"/>
        </w:rPr>
        <w:t>[сайт].</w:t>
      </w:r>
      <w:r>
        <w:rPr>
          <w:spacing w:val="-18"/>
          <w:sz w:val="28"/>
        </w:rPr>
        <w:t> </w:t>
      </w:r>
      <w:r>
        <w:rPr>
          <w:sz w:val="28"/>
        </w:rPr>
        <w:t>–</w:t>
      </w:r>
      <w:r>
        <w:rPr>
          <w:spacing w:val="-17"/>
          <w:sz w:val="28"/>
        </w:rPr>
        <w:t> </w:t>
      </w:r>
      <w:r>
        <w:rPr>
          <w:sz w:val="28"/>
        </w:rPr>
        <w:t>URL:</w:t>
      </w:r>
      <w:r>
        <w:rPr>
          <w:spacing w:val="-18"/>
          <w:sz w:val="28"/>
        </w:rPr>
        <w:t> </w:t>
      </w:r>
      <w:r>
        <w:rPr>
          <w:sz w:val="28"/>
        </w:rPr>
        <w:t>https://мойбизнес.рф/centers/</w:t>
      </w:r>
      <w:r>
        <w:rPr>
          <w:spacing w:val="-17"/>
          <w:sz w:val="28"/>
        </w:rPr>
        <w:t> </w:t>
      </w:r>
      <w:r>
        <w:rPr>
          <w:sz w:val="28"/>
        </w:rPr>
        <w:t>(дата обращения 22.03.2026).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2" w:after="0"/>
        <w:ind w:left="141" w:right="134" w:firstLine="710"/>
        <w:jc w:val="both"/>
        <w:rPr>
          <w:sz w:val="28"/>
        </w:rPr>
      </w:pPr>
      <w:r>
        <w:rPr>
          <w:sz w:val="28"/>
        </w:rPr>
        <w:t>Бизнес-портал // Бизнес-портал для руководителей, менеджеров, маркетологов, экономистов и финансистов: [сайт]. – URL: </w:t>
      </w:r>
      <w:hyperlink r:id="rId12">
        <w:r>
          <w:rPr>
            <w:sz w:val="28"/>
          </w:rPr>
          <w:t>http://www.aup.ru</w:t>
        </w:r>
      </w:hyperlink>
      <w:r>
        <w:rPr>
          <w:sz w:val="28"/>
        </w:rPr>
        <w:t> (дата обращения 22.03.2026).</w:t>
      </w:r>
    </w:p>
    <w:p>
      <w:pPr>
        <w:pStyle w:val="ListParagraph"/>
        <w:numPr>
          <w:ilvl w:val="0"/>
          <w:numId w:val="17"/>
        </w:numPr>
        <w:tabs>
          <w:tab w:pos="1276" w:val="left" w:leader="none"/>
        </w:tabs>
        <w:spacing w:line="360" w:lineRule="auto" w:before="0" w:after="0"/>
        <w:ind w:left="141" w:right="129" w:firstLine="710"/>
        <w:jc w:val="both"/>
        <w:rPr>
          <w:sz w:val="28"/>
        </w:rPr>
      </w:pPr>
      <w:r>
        <w:rPr>
          <w:sz w:val="28"/>
        </w:rPr>
        <w:t>Интернет-проект «Корпоративный менеджмент» // Библиотека публикаций по менеджменту, оценке, бюджетированию, планированию: [сайт]. – URL: </w:t>
      </w:r>
      <w:hyperlink r:id="rId13">
        <w:r>
          <w:rPr>
            <w:sz w:val="28"/>
          </w:rPr>
          <w:t>http://www.cfin.ru</w:t>
        </w:r>
      </w:hyperlink>
      <w:r>
        <w:rPr>
          <w:sz w:val="28"/>
        </w:rPr>
        <w:t> (дата обращения 22.03.2026).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ind w:right="872"/>
      </w:pPr>
      <w:bookmarkStart w:name="Приложение А" w:id="38"/>
      <w:bookmarkEnd w:id="38"/>
      <w:r>
        <w:rPr/>
      </w:r>
      <w:bookmarkStart w:name="_bookmark18" w:id="39"/>
      <w:bookmarkEnd w:id="39"/>
      <w:r>
        <w:rPr/>
      </w:r>
      <w:r>
        <w:rPr>
          <w:spacing w:val="-2"/>
        </w:rPr>
        <w:t>Приложение</w:t>
      </w:r>
      <w:r>
        <w:rPr>
          <w:spacing w:val="-6"/>
        </w:rPr>
        <w:t> </w:t>
      </w:r>
      <w:r>
        <w:rPr>
          <w:spacing w:val="-10"/>
        </w:rPr>
        <w:t>А</w:t>
      </w:r>
    </w:p>
    <w:p>
      <w:pPr>
        <w:pStyle w:val="BodyText"/>
        <w:spacing w:before="249"/>
        <w:jc w:val="left"/>
        <w:rPr>
          <w:rFonts w:ascii="Microsoft Sans Serif" w:hAnsi="Microsoft Sans Serif"/>
        </w:rPr>
      </w:pPr>
      <w:bookmarkStart w:name="Раздаточный материал: «Профессиональная " w:id="40"/>
      <w:bookmarkEnd w:id="40"/>
      <w:r>
        <w:rPr/>
      </w:r>
      <w:bookmarkStart w:name="_bookmark19" w:id="41"/>
      <w:bookmarkEnd w:id="41"/>
      <w:r>
        <w:rPr/>
      </w:r>
      <w:r>
        <w:rPr>
          <w:rFonts w:ascii="Microsoft Sans Serif" w:hAnsi="Microsoft Sans Serif"/>
        </w:rPr>
        <w:t>Раздаточный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</w:rPr>
        <w:t>материал: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«Профессиональная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</w:rPr>
        <w:t>этика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2"/>
        </w:rPr>
        <w:t>менеджера»</w:t>
      </w:r>
    </w:p>
    <w:p>
      <w:pPr>
        <w:pStyle w:val="BodyText"/>
        <w:spacing w:before="2"/>
        <w:ind w:left="0"/>
        <w:jc w:val="left"/>
        <w:rPr>
          <w:rFonts w:ascii="Microsoft Sans Serif"/>
          <w:sz w:val="8"/>
        </w:rPr>
      </w:pPr>
      <w:r>
        <w:rPr>
          <w:rFonts w:ascii="Microsoft Sans Serif"/>
          <w:sz w:val="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1530350</wp:posOffset>
            </wp:positionH>
            <wp:positionV relativeFrom="paragraph">
              <wp:posOffset>74308</wp:posOffset>
            </wp:positionV>
            <wp:extent cx="4480559" cy="2987040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9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63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1859914</wp:posOffset>
            </wp:positionH>
            <wp:positionV relativeFrom="paragraph">
              <wp:posOffset>199431</wp:posOffset>
            </wp:positionV>
            <wp:extent cx="4526195" cy="3177825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195" cy="31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664328" cy="272034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28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94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1080135</wp:posOffset>
            </wp:positionH>
            <wp:positionV relativeFrom="paragraph">
              <wp:posOffset>218798</wp:posOffset>
            </wp:positionV>
            <wp:extent cx="4480644" cy="3183064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644" cy="318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435689" cy="319678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689" cy="319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spacing w:before="175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1080135</wp:posOffset>
            </wp:positionH>
            <wp:positionV relativeFrom="paragraph">
              <wp:posOffset>270129</wp:posOffset>
            </wp:positionV>
            <wp:extent cx="4297637" cy="2721864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37" cy="272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572849" cy="28956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849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132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1080135</wp:posOffset>
            </wp:positionH>
            <wp:positionV relativeFrom="paragraph">
              <wp:posOffset>243394</wp:posOffset>
            </wp:positionV>
            <wp:extent cx="4800600" cy="3140392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4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Heading1"/>
        <w:ind w:left="871" w:right="869"/>
      </w:pPr>
      <w:bookmarkStart w:name="Приложение Б" w:id="42"/>
      <w:bookmarkEnd w:id="42"/>
      <w:r>
        <w:rPr/>
      </w:r>
      <w:bookmarkStart w:name="_bookmark20" w:id="43"/>
      <w:bookmarkEnd w:id="43"/>
      <w:r>
        <w:rPr/>
      </w:r>
      <w:r>
        <w:rPr>
          <w:spacing w:val="-2"/>
        </w:rPr>
        <w:t>Приложение</w:t>
      </w:r>
      <w:r>
        <w:rPr>
          <w:spacing w:val="-6"/>
        </w:rPr>
        <w:t> </w:t>
      </w:r>
      <w:r>
        <w:rPr>
          <w:spacing w:val="-10"/>
        </w:rPr>
        <w:t>Б</w:t>
      </w:r>
    </w:p>
    <w:p>
      <w:pPr>
        <w:pStyle w:val="BodyText"/>
        <w:spacing w:before="249"/>
        <w:ind w:left="50" w:right="54"/>
        <w:jc w:val="center"/>
        <w:rPr>
          <w:rFonts w:ascii="Microsoft Sans Serif" w:hAnsi="Microsoft Sans Serif"/>
        </w:rPr>
      </w:pPr>
      <w:bookmarkStart w:name="Презентация «Методы управления, которые " w:id="44"/>
      <w:bookmarkEnd w:id="44"/>
      <w:r>
        <w:rPr/>
      </w:r>
      <w:bookmarkStart w:name="_bookmark21" w:id="45"/>
      <w:bookmarkEnd w:id="45"/>
      <w:r>
        <w:rPr/>
      </w:r>
      <w:r>
        <w:rPr>
          <w:rFonts w:ascii="Microsoft Sans Serif" w:hAnsi="Microsoft Sans Serif"/>
        </w:rPr>
        <w:t>Презентация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</w:rPr>
        <w:t>«Методы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</w:rPr>
        <w:t>управления,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</w:rPr>
        <w:t>которые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</w:rPr>
        <w:t>воздействуют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</w:rPr>
        <w:t>на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2"/>
        </w:rPr>
        <w:t>меня»</w:t>
      </w:r>
    </w:p>
    <w:p>
      <w:pPr>
        <w:pStyle w:val="BodyText"/>
        <w:spacing w:before="2"/>
        <w:ind w:left="0"/>
        <w:jc w:val="left"/>
        <w:rPr>
          <w:rFonts w:ascii="Microsoft Sans Serif"/>
          <w:sz w:val="8"/>
        </w:rPr>
      </w:pPr>
      <w:r>
        <w:rPr>
          <w:rFonts w:ascii="Microsoft Sans Serif"/>
          <w:sz w:val="8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1080135</wp:posOffset>
            </wp:positionH>
            <wp:positionV relativeFrom="paragraph">
              <wp:posOffset>74308</wp:posOffset>
            </wp:positionV>
            <wp:extent cx="4343399" cy="296799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9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220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1080135</wp:posOffset>
            </wp:positionH>
            <wp:positionV relativeFrom="paragraph">
              <wp:posOffset>298841</wp:posOffset>
            </wp:positionV>
            <wp:extent cx="4069079" cy="2967037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9" cy="2967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298484" cy="304419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484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49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1080135</wp:posOffset>
            </wp:positionH>
            <wp:positionV relativeFrom="paragraph">
              <wp:posOffset>190266</wp:posOffset>
            </wp:positionV>
            <wp:extent cx="4116102" cy="2940367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102" cy="294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527080" cy="318725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080" cy="318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118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1080135</wp:posOffset>
            </wp:positionH>
            <wp:positionV relativeFrom="paragraph">
              <wp:posOffset>234081</wp:posOffset>
            </wp:positionV>
            <wp:extent cx="4572462" cy="2847975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62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710010" cy="329641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010" cy="329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121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1080135</wp:posOffset>
            </wp:positionH>
            <wp:positionV relativeFrom="paragraph">
              <wp:posOffset>236240</wp:posOffset>
            </wp:positionV>
            <wp:extent cx="4663439" cy="3293554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3293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709965" cy="3041332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965" cy="304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75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1080135</wp:posOffset>
            </wp:positionH>
            <wp:positionV relativeFrom="paragraph">
              <wp:posOffset>206945</wp:posOffset>
            </wp:positionV>
            <wp:extent cx="4298268" cy="2963608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268" cy="296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rFonts w:ascii="Microsoft Sans Serif"/>
          <w:sz w:val="20"/>
        </w:rPr>
        <w:sectPr>
          <w:pgSz w:w="11910" w:h="16840"/>
          <w:pgMar w:header="722" w:footer="0" w:top="980" w:bottom="280" w:left="1559" w:right="425"/>
        </w:sectPr>
      </w:pPr>
    </w:p>
    <w:p>
      <w:pPr>
        <w:pStyle w:val="BodyText"/>
        <w:ind w:left="0"/>
        <w:jc w:val="left"/>
        <w:rPr>
          <w:rFonts w:ascii="Microsoft Sans Serif"/>
          <w:sz w:val="13"/>
        </w:rPr>
      </w:pPr>
    </w:p>
    <w:p>
      <w:pPr>
        <w:pStyle w:val="BodyText"/>
        <w:ind w:left="142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4664289" cy="3060382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289" cy="306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ind w:left="0"/>
        <w:jc w:val="left"/>
        <w:rPr>
          <w:rFonts w:ascii="Microsoft Sans Serif"/>
          <w:sz w:val="20"/>
        </w:rPr>
      </w:pPr>
    </w:p>
    <w:p>
      <w:pPr>
        <w:pStyle w:val="BodyText"/>
        <w:spacing w:before="206"/>
        <w:ind w:left="0"/>
        <w:jc w:val="left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1080135</wp:posOffset>
            </wp:positionH>
            <wp:positionV relativeFrom="paragraph">
              <wp:posOffset>290363</wp:posOffset>
            </wp:positionV>
            <wp:extent cx="4709874" cy="3463194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874" cy="3463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22" w:footer="0" w:top="98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9936">
              <wp:simplePos x="0" y="0"/>
              <wp:positionH relativeFrom="page">
                <wp:posOffset>7089775</wp:posOffset>
              </wp:positionH>
              <wp:positionV relativeFrom="page">
                <wp:posOffset>445600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25pt;margin-top:35.086639pt;width:13pt;height:15.3pt;mso-position-horizontal-relative:page;mso-position-vertical-relative:page;z-index:-16556544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0448">
              <wp:simplePos x="0" y="0"/>
              <wp:positionH relativeFrom="page">
                <wp:posOffset>3551301</wp:posOffset>
              </wp:positionH>
              <wp:positionV relativeFrom="page">
                <wp:posOffset>713751</wp:posOffset>
              </wp:positionV>
              <wp:extent cx="1438910" cy="2387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43891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3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30"/>
                            </w:rPr>
                            <w:t>Характеристика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630005pt;margin-top:56.200897pt;width:113.3pt;height:18.8pt;mso-position-horizontal-relative:page;mso-position-vertical-relative:page;z-index:-16556032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30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30"/>
                      </w:rPr>
                      <w:t>Характеристика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0960">
              <wp:simplePos x="0" y="0"/>
              <wp:positionH relativeFrom="page">
                <wp:posOffset>7038593</wp:posOffset>
              </wp:positionH>
              <wp:positionV relativeFrom="page">
                <wp:posOffset>445600</wp:posOffset>
              </wp:positionV>
              <wp:extent cx="215900" cy="1943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219971pt;margin-top:35.086639pt;width:17pt;height:15.3pt;mso-position-horizontal-relative:page;mso-position-vertical-relative:page;z-index:-16555520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4"/>
      <w:numFmt w:val="decimal"/>
      <w:lvlText w:val="%1"/>
      <w:lvlJc w:val="left"/>
      <w:pPr>
        <w:ind w:left="141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137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4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2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8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4" w:hanging="28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–"/>
      <w:lvlJc w:val="left"/>
      <w:pPr>
        <w:ind w:left="141" w:hanging="2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062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8" w:hanging="21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41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41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1137" w:hanging="2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4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2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8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6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4" w:hanging="28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41" w:hanging="91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91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9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9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9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9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9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9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91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01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1" w:hanging="47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0" w:hanging="4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2" w:hanging="4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45" w:hanging="4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7" w:hanging="4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0" w:hanging="4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3" w:hanging="4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5" w:hanging="47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41" w:hanging="2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9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51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6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94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2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7" w:hanging="4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226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0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0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0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0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0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0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0" w:hanging="37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1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0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0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1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0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0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8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2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4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2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1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2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80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351" w:hanging="21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18"/>
      <w:ind w:left="42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118"/>
      <w:ind w:left="1271" w:hanging="4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4" w:type="paragraph">
    <w:name w:val="TOC 4"/>
    <w:basedOn w:val="Normal"/>
    <w:uiPriority w:val="1"/>
    <w:qFormat/>
    <w:pPr>
      <w:spacing w:line="321" w:lineRule="exact"/>
      <w:ind w:left="127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5" w:type="paragraph">
    <w:name w:val="TOC 5"/>
    <w:basedOn w:val="Normal"/>
    <w:uiPriority w:val="1"/>
    <w:qFormat/>
    <w:pPr>
      <w:spacing w:before="3"/>
      <w:ind w:left="228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6" w:type="paragraph">
    <w:name w:val="TOC 6"/>
    <w:basedOn w:val="Normal"/>
    <w:uiPriority w:val="1"/>
    <w:qFormat/>
    <w:pPr>
      <w:spacing w:before="3"/>
      <w:ind w:left="231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51"/>
      <w:ind w:left="869"/>
      <w:jc w:val="center"/>
      <w:outlineLvl w:val="1"/>
    </w:pPr>
    <w:rPr>
      <w:rFonts w:ascii="Microsoft Sans Serif" w:hAnsi="Microsoft Sans Serif" w:eastAsia="Microsoft Sans Serif" w:cs="Microsoft Sans Serif"/>
      <w:sz w:val="30"/>
      <w:szCs w:val="3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73" w:right="869"/>
      <w:jc w:val="center"/>
    </w:pPr>
    <w:rPr>
      <w:rFonts w:ascii="Times New Roman" w:hAnsi="Times New Roman" w:eastAsia="Times New Roman" w:cs="Times New Roman"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amr.ru/" TargetMode="External"/><Relationship Id="rId7" Type="http://schemas.openxmlformats.org/officeDocument/2006/relationships/hyperlink" Target="http://www.e-xecutive.ru/" TargetMode="External"/><Relationship Id="rId8" Type="http://schemas.openxmlformats.org/officeDocument/2006/relationships/hyperlink" Target="http://www.profmanager.ru/" TargetMode="External"/><Relationship Id="rId9" Type="http://schemas.openxmlformats.org/officeDocument/2006/relationships/hyperlink" Target="http://www.kumc.ru/" TargetMode="External"/><Relationship Id="rId10" Type="http://schemas.openxmlformats.org/officeDocument/2006/relationships/hyperlink" Target="http://www.rasme.ru/" TargetMode="External"/><Relationship Id="rId11" Type="http://schemas.openxmlformats.org/officeDocument/2006/relationships/hyperlink" Target="http://opora.ru/" TargetMode="External"/><Relationship Id="rId12" Type="http://schemas.openxmlformats.org/officeDocument/2006/relationships/hyperlink" Target="http://www.aup.ru/" TargetMode="External"/><Relationship Id="rId13" Type="http://schemas.openxmlformats.org/officeDocument/2006/relationships/hyperlink" Target="http://www.cfin.ru/" TargetMode="External"/><Relationship Id="rId14" Type="http://schemas.openxmlformats.org/officeDocument/2006/relationships/hyperlink" Target="http://www.nisse.ru/" TargetMode="External"/><Relationship Id="rId15" Type="http://schemas.openxmlformats.org/officeDocument/2006/relationships/hyperlink" Target="http://www.innovbusiness.ru/" TargetMode="External"/><Relationship Id="rId16" Type="http://schemas.openxmlformats.org/officeDocument/2006/relationships/hyperlink" Target="http://www.finman.ru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header" Target="header3.xml"/><Relationship Id="rId20" Type="http://schemas.openxmlformats.org/officeDocument/2006/relationships/image" Target="media/image2.jpeg"/><Relationship Id="rId21" Type="http://schemas.openxmlformats.org/officeDocument/2006/relationships/image" Target="media/image3.png"/><Relationship Id="rId22" Type="http://schemas.openxmlformats.org/officeDocument/2006/relationships/hyperlink" Target="http://www.consultant.ru/document/cons_doc_LAW_28399/" TargetMode="External"/><Relationship Id="rId23" Type="http://schemas.openxmlformats.org/officeDocument/2006/relationships/hyperlink" Target="http://www.consultant.ru/document/cons_doc_LAW_5142/" TargetMode="External"/><Relationship Id="rId24" Type="http://schemas.openxmlformats.org/officeDocument/2006/relationships/hyperlink" Target="http://www.consultant.ru/document/cons_doc_LAW_17819/" TargetMode="External"/><Relationship Id="rId25" Type="http://schemas.openxmlformats.org/officeDocument/2006/relationships/hyperlink" Target="http://www.consultant.ru/document/cons_doc_LAW_8368/" TargetMode="External"/><Relationship Id="rId26" Type="http://schemas.openxmlformats.org/officeDocument/2006/relationships/hyperlink" Target="http://www.consultant.ru/document/cons_doc_LAW_186845/" TargetMode="External"/><Relationship Id="rId27" Type="http://schemas.openxmlformats.org/officeDocument/2006/relationships/hyperlink" Target="http://www.consultant.ru/document/cons_doc_LAW_373595/" TargetMode="External"/><Relationship Id="rId28" Type="http://schemas.openxmlformats.org/officeDocument/2006/relationships/image" Target="media/image4.jpeg"/><Relationship Id="rId29" Type="http://schemas.openxmlformats.org/officeDocument/2006/relationships/image" Target="media/image5.png"/><Relationship Id="rId30" Type="http://schemas.openxmlformats.org/officeDocument/2006/relationships/image" Target="media/image6.jpeg"/><Relationship Id="rId31" Type="http://schemas.openxmlformats.org/officeDocument/2006/relationships/image" Target="media/image7.png"/><Relationship Id="rId32" Type="http://schemas.openxmlformats.org/officeDocument/2006/relationships/image" Target="media/image8.png"/><Relationship Id="rId33" Type="http://schemas.openxmlformats.org/officeDocument/2006/relationships/image" Target="media/image9.jpeg"/><Relationship Id="rId34" Type="http://schemas.openxmlformats.org/officeDocument/2006/relationships/image" Target="media/image10.png"/><Relationship Id="rId35" Type="http://schemas.openxmlformats.org/officeDocument/2006/relationships/image" Target="media/image11.png"/><Relationship Id="rId36" Type="http://schemas.openxmlformats.org/officeDocument/2006/relationships/image" Target="media/image12.jpeg"/><Relationship Id="rId37" Type="http://schemas.openxmlformats.org/officeDocument/2006/relationships/image" Target="media/image13.png"/><Relationship Id="rId38" Type="http://schemas.openxmlformats.org/officeDocument/2006/relationships/image" Target="media/image14.jpeg"/><Relationship Id="rId39" Type="http://schemas.openxmlformats.org/officeDocument/2006/relationships/image" Target="media/image15.png"/><Relationship Id="rId40" Type="http://schemas.openxmlformats.org/officeDocument/2006/relationships/image" Target="media/image16.png"/><Relationship Id="rId41" Type="http://schemas.openxmlformats.org/officeDocument/2006/relationships/image" Target="media/image17.png"/><Relationship Id="rId42" Type="http://schemas.openxmlformats.org/officeDocument/2006/relationships/image" Target="media/image18.png"/><Relationship Id="rId43" Type="http://schemas.openxmlformats.org/officeDocument/2006/relationships/image" Target="media/image19.png"/><Relationship Id="rId44" Type="http://schemas.openxmlformats.org/officeDocument/2006/relationships/image" Target="media/image20.jpeg"/><Relationship Id="rId45" Type="http://schemas.openxmlformats.org/officeDocument/2006/relationships/image" Target="media/image21.jpeg"/><Relationship Id="rId46" Type="http://schemas.openxmlformats.org/officeDocument/2006/relationships/image" Target="media/image22.png"/><Relationship Id="rId47" Type="http://schemas.openxmlformats.org/officeDocument/2006/relationships/image" Target="media/image23.jpeg"/><Relationship Id="rId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dcterms:created xsi:type="dcterms:W3CDTF">2026-04-17T02:54:27Z</dcterms:created>
  <dcterms:modified xsi:type="dcterms:W3CDTF">2026-04-17T02:54:27Z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2026-04-17T00:00:00Z</vt:filetime>
  </property>
</Properties>
</file>